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306282" w:rsidTr="00635DD5">
        <w:trPr>
          <w:jc w:val="center"/>
        </w:trPr>
        <w:tc>
          <w:tcPr>
            <w:tcW w:w="3190" w:type="dxa"/>
            <w:vAlign w:val="center"/>
          </w:tcPr>
          <w:p w:rsidR="00306282" w:rsidRPr="00635DD5" w:rsidRDefault="00306282" w:rsidP="00306282">
            <w:pPr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</w:pPr>
            <w:r w:rsidRPr="00635DD5"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  <w:t>Чӑваш Республики</w:t>
            </w:r>
          </w:p>
          <w:p w:rsidR="00306282" w:rsidRPr="00635DD5" w:rsidRDefault="00306282" w:rsidP="00306282">
            <w:pPr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</w:pPr>
            <w:r w:rsidRPr="00635DD5"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  <w:t>Улатӑ</w:t>
            </w:r>
            <w:proofErr w:type="gramStart"/>
            <w:r w:rsidRPr="00635DD5"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635DD5"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  <w:t xml:space="preserve"> хула</w:t>
            </w:r>
          </w:p>
          <w:p w:rsidR="00306282" w:rsidRPr="00635DD5" w:rsidRDefault="00306282" w:rsidP="00306282">
            <w:pPr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</w:pPr>
            <w:r w:rsidRPr="00635DD5"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  <w:t>АДМИНИСТРАЦИЙӖ</w:t>
            </w:r>
          </w:p>
          <w:p w:rsidR="00306282" w:rsidRPr="00635DD5" w:rsidRDefault="00306282" w:rsidP="00306282">
            <w:pPr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</w:pPr>
            <w:r w:rsidRPr="00635DD5"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  <w:t>ХУШУ</w:t>
            </w:r>
          </w:p>
          <w:p w:rsidR="00306282" w:rsidRDefault="00306282" w:rsidP="00306282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35DD5" w:rsidRDefault="00635DD5" w:rsidP="00306282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35DD5" w:rsidRPr="00635DD5" w:rsidRDefault="00635DD5" w:rsidP="00306282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06282" w:rsidRPr="00635DD5" w:rsidRDefault="00306282" w:rsidP="00306282">
            <w:pPr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«</w:t>
            </w:r>
            <w:r w:rsidR="00197AB3">
              <w:rPr>
                <w:rFonts w:ascii="Times New Roman" w:hAnsi="Times New Roman" w:cs="Times New Roman"/>
                <w:spacing w:val="10"/>
                <w:sz w:val="20"/>
                <w:szCs w:val="20"/>
                <w:u w:val="single"/>
              </w:rPr>
              <w:t>01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».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  <w:u w:val="single"/>
              </w:rPr>
              <w:t>02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.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  <w:u w:val="single"/>
              </w:rPr>
              <w:t>2021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г. №</w:t>
            </w:r>
            <w:r w:rsidR="005B2AED" w:rsidRPr="00197AB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197AB3">
              <w:rPr>
                <w:rFonts w:ascii="Times New Roman" w:hAnsi="Times New Roman" w:cs="Times New Roman"/>
                <w:spacing w:val="10"/>
                <w:sz w:val="20"/>
                <w:szCs w:val="20"/>
                <w:u w:val="single"/>
              </w:rPr>
              <w:t>40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.</w:t>
            </w:r>
          </w:p>
          <w:p w:rsidR="00306282" w:rsidRPr="00306282" w:rsidRDefault="00306282" w:rsidP="0030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Улатӑ</w:t>
            </w:r>
            <w:proofErr w:type="gramStart"/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р</w:t>
            </w:r>
            <w:proofErr w:type="gramEnd"/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хули</w:t>
            </w:r>
          </w:p>
        </w:tc>
        <w:tc>
          <w:tcPr>
            <w:tcW w:w="3190" w:type="dxa"/>
            <w:vAlign w:val="center"/>
          </w:tcPr>
          <w:p w:rsidR="00306282" w:rsidRDefault="00306282" w:rsidP="0030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A07776" wp14:editId="2613958D">
                  <wp:extent cx="798830" cy="131699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306282" w:rsidRPr="00635DD5" w:rsidRDefault="00306282" w:rsidP="00306282">
            <w:pPr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</w:pPr>
            <w:r w:rsidRPr="00635DD5"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  <w:t>Чувашская Республика</w:t>
            </w:r>
          </w:p>
          <w:p w:rsidR="00306282" w:rsidRPr="00635DD5" w:rsidRDefault="00306282" w:rsidP="00306282">
            <w:pPr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</w:pPr>
            <w:r w:rsidRPr="00635DD5"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  <w:p w:rsidR="00306282" w:rsidRPr="00635DD5" w:rsidRDefault="00306282" w:rsidP="00306282">
            <w:pPr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</w:pPr>
            <w:r w:rsidRPr="00635DD5"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  <w:t>города Алатыря</w:t>
            </w:r>
          </w:p>
          <w:p w:rsidR="00306282" w:rsidRPr="00635DD5" w:rsidRDefault="00306282" w:rsidP="00306282">
            <w:pPr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</w:pPr>
            <w:r w:rsidRPr="00635DD5">
              <w:rPr>
                <w:rFonts w:ascii="Times New Roman" w:hAnsi="Times New Roman" w:cs="Times New Roman"/>
                <w:b/>
                <w:spacing w:val="10"/>
                <w:sz w:val="24"/>
                <w:szCs w:val="20"/>
                <w14:shadow w14:blurRad="63500" w14:dist="0" w14:dir="0" w14:sx="100000" w14:sy="100000" w14:kx="0" w14:ky="0" w14:algn="ctr">
                  <w14:srgbClr w14:val="000000">
                    <w14:alpha w14:val="60000"/>
                  </w14:srgbClr>
                </w14:shadow>
              </w:rPr>
              <w:t>РАСПОРЯЖЕНИЕ</w:t>
            </w:r>
          </w:p>
          <w:p w:rsidR="00306282" w:rsidRDefault="00306282" w:rsidP="00306282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35DD5" w:rsidRDefault="00635DD5" w:rsidP="00306282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35DD5" w:rsidRPr="00635DD5" w:rsidRDefault="00635DD5" w:rsidP="00306282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06282" w:rsidRPr="00635DD5" w:rsidRDefault="00306282" w:rsidP="00306282">
            <w:pPr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«</w:t>
            </w:r>
            <w:r w:rsidR="00197AB3">
              <w:rPr>
                <w:rFonts w:ascii="Times New Roman" w:hAnsi="Times New Roman" w:cs="Times New Roman"/>
                <w:spacing w:val="10"/>
                <w:sz w:val="20"/>
                <w:szCs w:val="20"/>
                <w:u w:val="single"/>
              </w:rPr>
              <w:t>01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» 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  <w:u w:val="single"/>
              </w:rPr>
              <w:t>февраля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  <w:u w:val="single"/>
              </w:rPr>
              <w:t>2021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г. №</w:t>
            </w:r>
            <w:r w:rsidR="005B2AED" w:rsidRPr="00197AB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197AB3">
              <w:rPr>
                <w:rFonts w:ascii="Times New Roman" w:hAnsi="Times New Roman" w:cs="Times New Roman"/>
                <w:spacing w:val="10"/>
                <w:sz w:val="20"/>
                <w:szCs w:val="20"/>
                <w:u w:val="single"/>
              </w:rPr>
              <w:t>40</w:t>
            </w: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.</w:t>
            </w:r>
          </w:p>
          <w:p w:rsidR="00306282" w:rsidRDefault="00306282" w:rsidP="0030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г.Алатырь</w:t>
            </w:r>
          </w:p>
        </w:tc>
      </w:tr>
    </w:tbl>
    <w:p w:rsidR="006E11DB" w:rsidRDefault="006E11DB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9D49FA" w:rsidRDefault="009D49FA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P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6282" w:rsidTr="00F81557">
        <w:trPr>
          <w:jc w:val="center"/>
        </w:trPr>
        <w:tc>
          <w:tcPr>
            <w:tcW w:w="4785" w:type="dxa"/>
            <w:vAlign w:val="center"/>
          </w:tcPr>
          <w:p w:rsidR="00306282" w:rsidRPr="00F81557" w:rsidRDefault="0014556A" w:rsidP="00F815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1557">
              <w:rPr>
                <w:rFonts w:ascii="Times New Roman" w:hAnsi="Times New Roman" w:cs="Times New Roman"/>
                <w:b/>
                <w:sz w:val="20"/>
                <w:szCs w:val="20"/>
              </w:rPr>
              <w:t>О создании рабочей группы по проведению гол</w:t>
            </w:r>
            <w:r w:rsidRPr="00F8155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557">
              <w:rPr>
                <w:rFonts w:ascii="Times New Roman" w:hAnsi="Times New Roman" w:cs="Times New Roman"/>
                <w:b/>
                <w:sz w:val="20"/>
                <w:szCs w:val="20"/>
              </w:rPr>
              <w:t>сования по отбору общественных территорий, подлежащих благоустройству в рамках реализ</w:t>
            </w:r>
            <w:r w:rsidRPr="00F8155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81557">
              <w:rPr>
                <w:rFonts w:ascii="Times New Roman" w:hAnsi="Times New Roman" w:cs="Times New Roman"/>
                <w:b/>
                <w:sz w:val="20"/>
                <w:szCs w:val="20"/>
              </w:rPr>
              <w:t>ции приоритетного проекта «Формирование с</w:t>
            </w:r>
            <w:r w:rsidRPr="00F8155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557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временной городской среды», в электронной форме в информационно-телекоммуникационной сети «Интернет»</w:t>
            </w:r>
            <w:proofErr w:type="gramEnd"/>
          </w:p>
        </w:tc>
        <w:tc>
          <w:tcPr>
            <w:tcW w:w="4786" w:type="dxa"/>
            <w:vAlign w:val="center"/>
          </w:tcPr>
          <w:p w:rsidR="00306282" w:rsidRDefault="00306282" w:rsidP="00F81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6282" w:rsidRDefault="00306282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9D49FA" w:rsidRDefault="009D49FA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P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14556A" w:rsidRDefault="0014556A" w:rsidP="00F8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целях проведения голосования по отбору общественных территорий, подлежащих благоустро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ству в рамках реализации приоритетного проекта «Формирование современной городской среды», в эле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тронной форме в информационно-телекоммуникационной сети «Интернет», руководствуясь Федеральным законом от 06 октября 2003 года № 131-ФЗ «Об общих принципах организации местного самоуправления в Российской Федерации»:</w:t>
      </w:r>
      <w:proofErr w:type="gramEnd"/>
    </w:p>
    <w:p w:rsidR="0014556A" w:rsidRDefault="0014556A" w:rsidP="00F8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6E20A9">
        <w:rPr>
          <w:rFonts w:ascii="Times New Roman" w:hAnsi="Times New Roman" w:cs="Times New Roman"/>
          <w:sz w:val="20"/>
          <w:szCs w:val="20"/>
        </w:rPr>
        <w:t xml:space="preserve"> Утвердить состав рабочей группы по проведению голосования по отбору общественных террит</w:t>
      </w:r>
      <w:r w:rsidR="006E20A9">
        <w:rPr>
          <w:rFonts w:ascii="Times New Roman" w:hAnsi="Times New Roman" w:cs="Times New Roman"/>
          <w:sz w:val="20"/>
          <w:szCs w:val="20"/>
        </w:rPr>
        <w:t>о</w:t>
      </w:r>
      <w:r w:rsidR="006E20A9">
        <w:rPr>
          <w:rFonts w:ascii="Times New Roman" w:hAnsi="Times New Roman" w:cs="Times New Roman"/>
          <w:sz w:val="20"/>
          <w:szCs w:val="20"/>
        </w:rPr>
        <w:t>рий, подлежащих благоустройству в рамках реализации приоритетного проекта «Формирование совреме</w:t>
      </w:r>
      <w:r w:rsidR="006E20A9">
        <w:rPr>
          <w:rFonts w:ascii="Times New Roman" w:hAnsi="Times New Roman" w:cs="Times New Roman"/>
          <w:sz w:val="20"/>
          <w:szCs w:val="20"/>
        </w:rPr>
        <w:t>н</w:t>
      </w:r>
      <w:r w:rsidR="006E20A9">
        <w:rPr>
          <w:rFonts w:ascii="Times New Roman" w:hAnsi="Times New Roman" w:cs="Times New Roman"/>
          <w:sz w:val="20"/>
          <w:szCs w:val="20"/>
        </w:rPr>
        <w:t>ной городской среды», в электронной форме в информационно-телекоммуникационной сети «Интернет», согласно Приложению № 1.</w:t>
      </w:r>
    </w:p>
    <w:p w:rsidR="006E20A9" w:rsidRDefault="006E20A9" w:rsidP="00F8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настоящего Распоряжения возложить на заместителя главы админ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страции – начальника отдела архитектуры, градостроительства, транспорта, природопользования и жили</w:t>
      </w:r>
      <w:r>
        <w:rPr>
          <w:rFonts w:ascii="Times New Roman" w:hAnsi="Times New Roman" w:cs="Times New Roman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но-коммунального хозяйства администрации города Алатыря Чувашской Республики – Колова К.И.</w:t>
      </w:r>
    </w:p>
    <w:p w:rsidR="006E20A9" w:rsidRDefault="006E20A9" w:rsidP="00F8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635DD5">
        <w:rPr>
          <w:rFonts w:ascii="Times New Roman" w:hAnsi="Times New Roman" w:cs="Times New Roman"/>
          <w:sz w:val="20"/>
          <w:szCs w:val="20"/>
        </w:rPr>
        <w:t>Отделу культуры, по делам национальностей, туризма и архивного дела администрации города Алатыря Чувашской Республики обеспечить размещение настоящего Распоряжения на официальном сайте администрации города Алатыря Чувашской Республики.</w:t>
      </w: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9D49FA" w:rsidRDefault="009D49FA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9D49FA" w:rsidRPr="00F81557" w:rsidRDefault="009D49FA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35DD5" w:rsidTr="00F81557">
        <w:trPr>
          <w:jc w:val="center"/>
        </w:trPr>
        <w:tc>
          <w:tcPr>
            <w:tcW w:w="4785" w:type="dxa"/>
            <w:vAlign w:val="center"/>
          </w:tcPr>
          <w:p w:rsidR="00635DD5" w:rsidRPr="00635DD5" w:rsidRDefault="00635DD5" w:rsidP="00635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786" w:type="dxa"/>
            <w:vAlign w:val="center"/>
          </w:tcPr>
          <w:p w:rsidR="00635DD5" w:rsidRDefault="00635DD5" w:rsidP="00635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 Лукишин</w:t>
            </w:r>
          </w:p>
        </w:tc>
      </w:tr>
    </w:tbl>
    <w:p w:rsidR="00635DD5" w:rsidRDefault="00635DD5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F81557" w:rsidRPr="00F81557" w:rsidRDefault="00F81557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35DD5" w:rsidRPr="0044170B" w:rsidTr="00F81557">
        <w:tc>
          <w:tcPr>
            <w:tcW w:w="9571" w:type="dxa"/>
          </w:tcPr>
          <w:p w:rsidR="00635DD5" w:rsidRPr="00F81557" w:rsidRDefault="00635DD5" w:rsidP="003062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81557">
              <w:rPr>
                <w:rFonts w:ascii="Times New Roman" w:hAnsi="Times New Roman" w:cs="Times New Roman"/>
                <w:sz w:val="16"/>
                <w:szCs w:val="20"/>
              </w:rPr>
              <w:t>Исп. К.И. Колов</w:t>
            </w:r>
          </w:p>
          <w:p w:rsidR="00635DD5" w:rsidRPr="00F81557" w:rsidRDefault="00635DD5" w:rsidP="003062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81557">
              <w:rPr>
                <w:rFonts w:ascii="Times New Roman" w:hAnsi="Times New Roman" w:cs="Times New Roman"/>
                <w:sz w:val="16"/>
                <w:szCs w:val="20"/>
              </w:rPr>
              <w:t>Тел: 8 (83531) 2-04-69</w:t>
            </w:r>
          </w:p>
          <w:p w:rsidR="00635DD5" w:rsidRPr="00F81557" w:rsidRDefault="00635DD5" w:rsidP="00635DD5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81557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E-mail: </w:t>
            </w:r>
            <w:hyperlink r:id="rId7" w:history="1">
              <w:r w:rsidRPr="00F81557">
                <w:rPr>
                  <w:rStyle w:val="a6"/>
                  <w:rFonts w:ascii="Times New Roman" w:hAnsi="Times New Roman" w:cs="Times New Roman"/>
                  <w:sz w:val="16"/>
                  <w:szCs w:val="20"/>
                  <w:lang w:val="en-US"/>
                </w:rPr>
                <w:t>galatr_construct2@cap.ru</w:t>
              </w:r>
            </w:hyperlink>
            <w:r w:rsidRPr="00F81557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9D49FA" w:rsidRPr="009D49FA" w:rsidRDefault="009D49FA" w:rsidP="00306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8"/>
        <w:gridCol w:w="1871"/>
        <w:gridCol w:w="1871"/>
        <w:gridCol w:w="1871"/>
      </w:tblGrid>
      <w:tr w:rsidR="00865ABB" w:rsidRPr="005B2AED" w:rsidTr="005B2AED">
        <w:trPr>
          <w:jc w:val="center"/>
        </w:trPr>
        <w:tc>
          <w:tcPr>
            <w:tcW w:w="3958" w:type="dxa"/>
            <w:vAlign w:val="center"/>
          </w:tcPr>
          <w:p w:rsidR="00865ABB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871" w:type="dxa"/>
            <w:vAlign w:val="center"/>
          </w:tcPr>
          <w:p w:rsidR="00865ABB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Личная подпись</w:t>
            </w:r>
          </w:p>
        </w:tc>
        <w:tc>
          <w:tcPr>
            <w:tcW w:w="1871" w:type="dxa"/>
            <w:vAlign w:val="center"/>
          </w:tcPr>
          <w:p w:rsidR="005B2AED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Расшифровка</w:t>
            </w:r>
          </w:p>
          <w:p w:rsidR="00865ABB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подписи</w:t>
            </w:r>
          </w:p>
        </w:tc>
        <w:tc>
          <w:tcPr>
            <w:tcW w:w="1871" w:type="dxa"/>
            <w:vAlign w:val="center"/>
          </w:tcPr>
          <w:p w:rsidR="00865ABB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Дата</w:t>
            </w:r>
          </w:p>
        </w:tc>
      </w:tr>
      <w:tr w:rsidR="00865ABB" w:rsidRPr="005B2AED" w:rsidTr="005B2AED">
        <w:trPr>
          <w:jc w:val="center"/>
        </w:trPr>
        <w:tc>
          <w:tcPr>
            <w:tcW w:w="3958" w:type="dxa"/>
            <w:vAlign w:val="center"/>
          </w:tcPr>
          <w:p w:rsidR="00865ABB" w:rsidRPr="005B2AED" w:rsidRDefault="00865ABB" w:rsidP="005B2AED">
            <w:pPr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Заместитель главы администрации - начальник отдела архитектуры, градостроительства, тран</w:t>
            </w: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</w:t>
            </w: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1871" w:type="dxa"/>
            <w:vAlign w:val="center"/>
          </w:tcPr>
          <w:p w:rsidR="00865ABB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65ABB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К.И. Колов</w:t>
            </w:r>
          </w:p>
        </w:tc>
        <w:tc>
          <w:tcPr>
            <w:tcW w:w="1871" w:type="dxa"/>
            <w:vAlign w:val="center"/>
          </w:tcPr>
          <w:p w:rsidR="00865ABB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865ABB" w:rsidRPr="005B2AED" w:rsidTr="005B2AED">
        <w:trPr>
          <w:jc w:val="center"/>
        </w:trPr>
        <w:tc>
          <w:tcPr>
            <w:tcW w:w="3958" w:type="dxa"/>
            <w:vAlign w:val="center"/>
          </w:tcPr>
          <w:p w:rsidR="00865ABB" w:rsidRPr="005B2AED" w:rsidRDefault="00865ABB" w:rsidP="005B2AED">
            <w:pPr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Начальник правового отдела </w:t>
            </w:r>
            <w:r w:rsidR="005B2AED"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администрации города Алатыря Чувашкой Республики</w:t>
            </w:r>
          </w:p>
        </w:tc>
        <w:tc>
          <w:tcPr>
            <w:tcW w:w="1871" w:type="dxa"/>
            <w:vAlign w:val="center"/>
          </w:tcPr>
          <w:p w:rsidR="00865ABB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65ABB" w:rsidRPr="005B2AED" w:rsidRDefault="005B2AED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И.Н. Трифонова</w:t>
            </w:r>
          </w:p>
        </w:tc>
        <w:tc>
          <w:tcPr>
            <w:tcW w:w="1871" w:type="dxa"/>
            <w:vAlign w:val="center"/>
          </w:tcPr>
          <w:p w:rsidR="00865ABB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865ABB" w:rsidRPr="005B2AED" w:rsidTr="005B2AED">
        <w:trPr>
          <w:jc w:val="center"/>
        </w:trPr>
        <w:tc>
          <w:tcPr>
            <w:tcW w:w="3958" w:type="dxa"/>
            <w:vAlign w:val="center"/>
          </w:tcPr>
          <w:p w:rsidR="00865ABB" w:rsidRPr="005B2AED" w:rsidRDefault="005B2AED" w:rsidP="005B2AED">
            <w:pPr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Начальник отдела культуры, по делам наци</w:t>
            </w: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</w:t>
            </w: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нальностей, туризма и архивного дела админ</w:t>
            </w: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</w:t>
            </w: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страции города Алатыря Чувашской Республики</w:t>
            </w:r>
          </w:p>
        </w:tc>
        <w:tc>
          <w:tcPr>
            <w:tcW w:w="1871" w:type="dxa"/>
            <w:vAlign w:val="center"/>
          </w:tcPr>
          <w:p w:rsidR="00865ABB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65ABB" w:rsidRPr="005B2AED" w:rsidRDefault="005B2AED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B2A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В.А. Кандрашин</w:t>
            </w:r>
          </w:p>
        </w:tc>
        <w:tc>
          <w:tcPr>
            <w:tcW w:w="1871" w:type="dxa"/>
            <w:vAlign w:val="center"/>
          </w:tcPr>
          <w:p w:rsidR="00865ABB" w:rsidRPr="005B2AED" w:rsidRDefault="00865ABB" w:rsidP="005B2AED">
            <w:pPr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</w:tbl>
    <w:p w:rsidR="00BF68CB" w:rsidRDefault="00BF68CB" w:rsidP="00306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8CB" w:rsidRDefault="00BF68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F68CB" w:rsidRPr="00197AB3" w:rsidTr="00197AB3">
        <w:trPr>
          <w:jc w:val="center"/>
        </w:trPr>
        <w:tc>
          <w:tcPr>
            <w:tcW w:w="4785" w:type="dxa"/>
            <w:vAlign w:val="center"/>
          </w:tcPr>
          <w:p w:rsidR="00BF68CB" w:rsidRPr="00197AB3" w:rsidRDefault="00BF68CB" w:rsidP="00197AB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6" w:type="dxa"/>
            <w:vAlign w:val="center"/>
          </w:tcPr>
          <w:p w:rsidR="00BF68CB" w:rsidRPr="00197AB3" w:rsidRDefault="00197AB3" w:rsidP="00197AB3">
            <w:pPr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197AB3">
              <w:rPr>
                <w:rFonts w:ascii="Times New Roman" w:hAnsi="Times New Roman" w:cs="Times New Roman"/>
                <w:sz w:val="16"/>
                <w:szCs w:val="20"/>
              </w:rPr>
              <w:t xml:space="preserve">Приложение № </w:t>
            </w:r>
            <w:r w:rsidRPr="00197AB3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197AB3" w:rsidRPr="00197AB3" w:rsidRDefault="00197AB3" w:rsidP="00197AB3">
            <w:pPr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197AB3">
              <w:rPr>
                <w:rFonts w:ascii="Times New Roman" w:hAnsi="Times New Roman" w:cs="Times New Roman"/>
                <w:sz w:val="16"/>
                <w:szCs w:val="20"/>
              </w:rPr>
              <w:t>к Распоряжению</w:t>
            </w:r>
          </w:p>
          <w:p w:rsidR="00197AB3" w:rsidRPr="00197AB3" w:rsidRDefault="00197AB3" w:rsidP="00197AB3">
            <w:pPr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197AB3">
              <w:rPr>
                <w:rFonts w:ascii="Times New Roman" w:hAnsi="Times New Roman" w:cs="Times New Roman"/>
                <w:sz w:val="16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197AB3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197AB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197AB3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февраля</w:t>
            </w:r>
            <w:r w:rsidRPr="00197AB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197AB3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2021</w:t>
            </w:r>
            <w:r w:rsidRPr="00197AB3">
              <w:rPr>
                <w:rFonts w:ascii="Times New Roman" w:hAnsi="Times New Roman" w:cs="Times New Roman"/>
                <w:sz w:val="16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№ </w:t>
            </w:r>
            <w:r w:rsidRPr="00197AB3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</w:tbl>
    <w:p w:rsidR="00197AB3" w:rsidRPr="00197AB3" w:rsidRDefault="00197AB3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197AB3" w:rsidRDefault="00BF68CB" w:rsidP="00197A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</w:pPr>
      <w:r w:rsidRPr="00197AB3">
        <w:rPr>
          <w:rFonts w:ascii="Times New Roman" w:hAnsi="Times New Roman" w:cs="Times New Roman"/>
          <w:b/>
          <w:sz w:val="20"/>
          <w:szCs w:val="20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  <w:t xml:space="preserve">Состав рабочей группы по проведению голосования по </w:t>
      </w:r>
      <w:r w:rsidR="00197AB3">
        <w:rPr>
          <w:rFonts w:ascii="Times New Roman" w:hAnsi="Times New Roman" w:cs="Times New Roman"/>
          <w:b/>
          <w:sz w:val="20"/>
          <w:szCs w:val="20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  <w:t>отбору общественных территорий,</w:t>
      </w:r>
    </w:p>
    <w:p w:rsidR="00197AB3" w:rsidRDefault="00BF68CB" w:rsidP="00197A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</w:pPr>
      <w:r w:rsidRPr="00197AB3">
        <w:rPr>
          <w:rFonts w:ascii="Times New Roman" w:hAnsi="Times New Roman" w:cs="Times New Roman"/>
          <w:b/>
          <w:sz w:val="20"/>
          <w:szCs w:val="20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  <w:t>подлежащих благоустройству в рамках реализации приоритетного проекта «</w:t>
      </w:r>
      <w:r w:rsidR="00197AB3">
        <w:rPr>
          <w:rFonts w:ascii="Times New Roman" w:hAnsi="Times New Roman" w:cs="Times New Roman"/>
          <w:b/>
          <w:sz w:val="20"/>
          <w:szCs w:val="20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  <w:t>Формирование</w:t>
      </w:r>
    </w:p>
    <w:p w:rsidR="00197AB3" w:rsidRDefault="00BF68CB" w:rsidP="00197A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</w:pPr>
      <w:r w:rsidRPr="00197AB3">
        <w:rPr>
          <w:rFonts w:ascii="Times New Roman" w:hAnsi="Times New Roman" w:cs="Times New Roman"/>
          <w:b/>
          <w:sz w:val="20"/>
          <w:szCs w:val="20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  <w:t>современной городской среды», в электронной форме в инф</w:t>
      </w:r>
      <w:r w:rsidR="00197AB3">
        <w:rPr>
          <w:rFonts w:ascii="Times New Roman" w:hAnsi="Times New Roman" w:cs="Times New Roman"/>
          <w:b/>
          <w:sz w:val="20"/>
          <w:szCs w:val="20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  <w:t>ормационно-телекоммуникационной</w:t>
      </w:r>
    </w:p>
    <w:p w:rsidR="00BF68CB" w:rsidRPr="00197AB3" w:rsidRDefault="00BF68CB" w:rsidP="00197A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</w:pPr>
      <w:r w:rsidRPr="00197AB3">
        <w:rPr>
          <w:rFonts w:ascii="Times New Roman" w:hAnsi="Times New Roman" w:cs="Times New Roman"/>
          <w:b/>
          <w:sz w:val="20"/>
          <w:szCs w:val="20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  <w:t>сети «Интернет»</w:t>
      </w:r>
    </w:p>
    <w:p w:rsidR="00197AB3" w:rsidRPr="00197AB3" w:rsidRDefault="00197AB3" w:rsidP="0030628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BF68CB" w:rsidRDefault="00BF68CB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Лукишин Сергей Анатольевич – Глава администрации города Алатыря Чувашской Республики;</w:t>
      </w:r>
    </w:p>
    <w:p w:rsidR="007A65E8" w:rsidRDefault="007A65E8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Марунина Наталья Васильевна – Первый заместитель главы администрации по экономики и ф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нансам – начальник отдела экономики администрации города Алатыря Чувашской Республики;</w:t>
      </w:r>
    </w:p>
    <w:p w:rsidR="002D7703" w:rsidRDefault="007A65E8" w:rsidP="007A65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F68CB">
        <w:rPr>
          <w:rFonts w:ascii="Times New Roman" w:hAnsi="Times New Roman" w:cs="Times New Roman"/>
          <w:sz w:val="20"/>
          <w:szCs w:val="20"/>
        </w:rPr>
        <w:t>. Колов Кирилл Игоревич – Заместитель главы администрации – начальник отдела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Республики;</w:t>
      </w:r>
    </w:p>
    <w:p w:rsidR="00380F9B" w:rsidRDefault="007A65E8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80F9B">
        <w:rPr>
          <w:rFonts w:ascii="Times New Roman" w:hAnsi="Times New Roman" w:cs="Times New Roman"/>
          <w:sz w:val="20"/>
          <w:szCs w:val="20"/>
        </w:rPr>
        <w:t>. Ермолаева Елена Алексеевна – Заместитель главы администрации по социальным вопросам – начальник отдела образования и молодежной политике администрации города Алатыря Чувашской Респу</w:t>
      </w:r>
      <w:r w:rsidR="00380F9B">
        <w:rPr>
          <w:rFonts w:ascii="Times New Roman" w:hAnsi="Times New Roman" w:cs="Times New Roman"/>
          <w:sz w:val="20"/>
          <w:szCs w:val="20"/>
        </w:rPr>
        <w:t>б</w:t>
      </w:r>
      <w:r w:rsidR="00380F9B">
        <w:rPr>
          <w:rFonts w:ascii="Times New Roman" w:hAnsi="Times New Roman" w:cs="Times New Roman"/>
          <w:sz w:val="20"/>
          <w:szCs w:val="20"/>
        </w:rPr>
        <w:t>лики;</w:t>
      </w:r>
    </w:p>
    <w:p w:rsidR="007A65E8" w:rsidRDefault="007A65E8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Килеева Светлана Валерьевна – начальник отдела финансов администрации города Алатыря Ч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вашской Республики;</w:t>
      </w:r>
    </w:p>
    <w:p w:rsidR="00380F9B" w:rsidRPr="00F81557" w:rsidRDefault="00877B9C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80F9B">
        <w:rPr>
          <w:rFonts w:ascii="Times New Roman" w:hAnsi="Times New Roman" w:cs="Times New Roman"/>
          <w:sz w:val="20"/>
          <w:szCs w:val="20"/>
        </w:rPr>
        <w:t>. Пилина Виктория Омарьевна – Начальник отдела имущественных и земельных отношений адм</w:t>
      </w:r>
      <w:r w:rsidR="00380F9B">
        <w:rPr>
          <w:rFonts w:ascii="Times New Roman" w:hAnsi="Times New Roman" w:cs="Times New Roman"/>
          <w:sz w:val="20"/>
          <w:szCs w:val="20"/>
        </w:rPr>
        <w:t>и</w:t>
      </w:r>
      <w:r w:rsidR="00380F9B">
        <w:rPr>
          <w:rFonts w:ascii="Times New Roman" w:hAnsi="Times New Roman" w:cs="Times New Roman"/>
          <w:sz w:val="20"/>
          <w:szCs w:val="20"/>
        </w:rPr>
        <w:t>нистрации города Алатыря Чувашской Республики;</w:t>
      </w:r>
    </w:p>
    <w:p w:rsidR="00380F9B" w:rsidRDefault="00877B9C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80F9B">
        <w:rPr>
          <w:rFonts w:ascii="Times New Roman" w:hAnsi="Times New Roman" w:cs="Times New Roman"/>
          <w:sz w:val="20"/>
          <w:szCs w:val="20"/>
        </w:rPr>
        <w:t>. Кандрашин Валерий Александрович – Начальник отдела культуры, по делам национальностей, туризма и архивного дела;</w:t>
      </w:r>
    </w:p>
    <w:p w:rsidR="00BF68CB" w:rsidRDefault="00877B9C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F68CB">
        <w:rPr>
          <w:rFonts w:ascii="Times New Roman" w:hAnsi="Times New Roman" w:cs="Times New Roman"/>
          <w:sz w:val="20"/>
          <w:szCs w:val="20"/>
        </w:rPr>
        <w:t>. Дугин Александр Владимирович – И.о. заместителя начальника отдела архитектуры, градостро</w:t>
      </w:r>
      <w:r w:rsidR="00BF68CB">
        <w:rPr>
          <w:rFonts w:ascii="Times New Roman" w:hAnsi="Times New Roman" w:cs="Times New Roman"/>
          <w:sz w:val="20"/>
          <w:szCs w:val="20"/>
        </w:rPr>
        <w:t>и</w:t>
      </w:r>
      <w:r w:rsidR="00BF68CB">
        <w:rPr>
          <w:rFonts w:ascii="Times New Roman" w:hAnsi="Times New Roman" w:cs="Times New Roman"/>
          <w:sz w:val="20"/>
          <w:szCs w:val="20"/>
        </w:rPr>
        <w:t>тельства, транспорта, природопользования и жилищно-коммунального хозяйства администрации города Алатыря Чувашской Республики;</w:t>
      </w:r>
    </w:p>
    <w:p w:rsidR="00BF68CB" w:rsidRDefault="00877B9C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F68CB">
        <w:rPr>
          <w:rFonts w:ascii="Times New Roman" w:hAnsi="Times New Roman" w:cs="Times New Roman"/>
          <w:sz w:val="20"/>
          <w:szCs w:val="20"/>
        </w:rPr>
        <w:t>. Андреева Анна Константиновна – Главный специалист – эксперт отдела архитектуры, градостр</w:t>
      </w:r>
      <w:r w:rsidR="00BF68CB">
        <w:rPr>
          <w:rFonts w:ascii="Times New Roman" w:hAnsi="Times New Roman" w:cs="Times New Roman"/>
          <w:sz w:val="20"/>
          <w:szCs w:val="20"/>
        </w:rPr>
        <w:t>о</w:t>
      </w:r>
      <w:r w:rsidR="00BF68CB">
        <w:rPr>
          <w:rFonts w:ascii="Times New Roman" w:hAnsi="Times New Roman" w:cs="Times New Roman"/>
          <w:sz w:val="20"/>
          <w:szCs w:val="20"/>
        </w:rPr>
        <w:t>ительства, транспорта, природопользования и жилищно-коммунального хозяйства администрации города Алатыря Чувашской Республики;</w:t>
      </w:r>
    </w:p>
    <w:p w:rsidR="00E85E98" w:rsidRDefault="00877B9C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E85E98">
        <w:rPr>
          <w:rFonts w:ascii="Times New Roman" w:hAnsi="Times New Roman" w:cs="Times New Roman"/>
          <w:sz w:val="20"/>
          <w:szCs w:val="20"/>
        </w:rPr>
        <w:t>. Живаева Светлана Леонидовна – Ведущий специалист – эксперт отдела образования и молоде</w:t>
      </w:r>
      <w:r w:rsidR="00E85E98">
        <w:rPr>
          <w:rFonts w:ascii="Times New Roman" w:hAnsi="Times New Roman" w:cs="Times New Roman"/>
          <w:sz w:val="20"/>
          <w:szCs w:val="20"/>
        </w:rPr>
        <w:t>ж</w:t>
      </w:r>
      <w:r w:rsidR="00E85E98">
        <w:rPr>
          <w:rFonts w:ascii="Times New Roman" w:hAnsi="Times New Roman" w:cs="Times New Roman"/>
          <w:sz w:val="20"/>
          <w:szCs w:val="20"/>
        </w:rPr>
        <w:t>ной политике администрации города Алатыря Чувашской Республики;</w:t>
      </w:r>
    </w:p>
    <w:p w:rsidR="0044170B" w:rsidRDefault="0044170B" w:rsidP="009D49F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Калинин Сергей Валерьевич</w:t>
      </w:r>
      <w:r w:rsidR="009D49FA">
        <w:rPr>
          <w:rFonts w:ascii="Times New Roman" w:hAnsi="Times New Roman" w:cs="Times New Roman"/>
          <w:sz w:val="20"/>
          <w:szCs w:val="20"/>
        </w:rPr>
        <w:t xml:space="preserve"> – Генеральный директор АО «Алатырский механический завод»</w:t>
      </w:r>
      <w:r w:rsidR="009D49FA">
        <w:rPr>
          <w:rFonts w:ascii="Times New Roman" w:hAnsi="Times New Roman" w:cs="Times New Roman"/>
          <w:sz w:val="20"/>
          <w:szCs w:val="20"/>
        </w:rPr>
        <w:t xml:space="preserve"> –</w:t>
      </w:r>
      <w:r w:rsidR="009D49FA">
        <w:rPr>
          <w:rFonts w:ascii="Times New Roman" w:hAnsi="Times New Roman" w:cs="Times New Roman"/>
          <w:sz w:val="20"/>
          <w:szCs w:val="20"/>
        </w:rPr>
        <w:t xml:space="preserve"> </w:t>
      </w:r>
      <w:r w:rsidR="009D49FA">
        <w:rPr>
          <w:rFonts w:ascii="Times New Roman" w:hAnsi="Times New Roman" w:cs="Times New Roman"/>
          <w:sz w:val="20"/>
          <w:szCs w:val="20"/>
        </w:rPr>
        <w:t>депутат Собрания депутатов города Алатыря Чувашской Ре</w:t>
      </w:r>
      <w:r w:rsidR="009D49FA">
        <w:rPr>
          <w:rFonts w:ascii="Times New Roman" w:hAnsi="Times New Roman" w:cs="Times New Roman"/>
          <w:sz w:val="20"/>
          <w:szCs w:val="20"/>
        </w:rPr>
        <w:t>с</w:t>
      </w:r>
      <w:r w:rsidR="009D49FA">
        <w:rPr>
          <w:rFonts w:ascii="Times New Roman" w:hAnsi="Times New Roman" w:cs="Times New Roman"/>
          <w:sz w:val="20"/>
          <w:szCs w:val="20"/>
        </w:rPr>
        <w:t>публики седьмого созыва;</w:t>
      </w:r>
    </w:p>
    <w:p w:rsidR="00380F9B" w:rsidRDefault="007A65E8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D49FA">
        <w:rPr>
          <w:rFonts w:ascii="Times New Roman" w:hAnsi="Times New Roman" w:cs="Times New Roman"/>
          <w:sz w:val="20"/>
          <w:szCs w:val="20"/>
        </w:rPr>
        <w:t>2</w:t>
      </w:r>
      <w:r w:rsidR="00380F9B">
        <w:rPr>
          <w:rFonts w:ascii="Times New Roman" w:hAnsi="Times New Roman" w:cs="Times New Roman"/>
          <w:sz w:val="20"/>
          <w:szCs w:val="20"/>
        </w:rPr>
        <w:t xml:space="preserve">. Ефремов Николай Николаевич </w:t>
      </w:r>
      <w:proofErr w:type="gramStart"/>
      <w:r w:rsidR="00380F9B">
        <w:rPr>
          <w:rFonts w:ascii="Times New Roman" w:hAnsi="Times New Roman" w:cs="Times New Roman"/>
          <w:sz w:val="20"/>
          <w:szCs w:val="20"/>
        </w:rPr>
        <w:t>–д</w:t>
      </w:r>
      <w:proofErr w:type="gramEnd"/>
      <w:r w:rsidR="00380F9B">
        <w:rPr>
          <w:rFonts w:ascii="Times New Roman" w:hAnsi="Times New Roman" w:cs="Times New Roman"/>
          <w:sz w:val="20"/>
          <w:szCs w:val="20"/>
        </w:rPr>
        <w:t>епутат Государственного совета Чувашской Республики ш</w:t>
      </w:r>
      <w:r w:rsidR="00380F9B">
        <w:rPr>
          <w:rFonts w:ascii="Times New Roman" w:hAnsi="Times New Roman" w:cs="Times New Roman"/>
          <w:sz w:val="20"/>
          <w:szCs w:val="20"/>
        </w:rPr>
        <w:t>е</w:t>
      </w:r>
      <w:r w:rsidR="00380F9B">
        <w:rPr>
          <w:rFonts w:ascii="Times New Roman" w:hAnsi="Times New Roman" w:cs="Times New Roman"/>
          <w:sz w:val="20"/>
          <w:szCs w:val="20"/>
        </w:rPr>
        <w:t>стого созыва, председатель первичной профсоюзной организации АО «Электроавтомат»</w:t>
      </w:r>
    </w:p>
    <w:p w:rsidR="00380F9B" w:rsidRDefault="00E85E98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D49FA">
        <w:rPr>
          <w:rFonts w:ascii="Times New Roman" w:hAnsi="Times New Roman" w:cs="Times New Roman"/>
          <w:sz w:val="20"/>
          <w:szCs w:val="20"/>
        </w:rPr>
        <w:t>3</w:t>
      </w:r>
      <w:r w:rsidR="00380F9B">
        <w:rPr>
          <w:rFonts w:ascii="Times New Roman" w:hAnsi="Times New Roman" w:cs="Times New Roman"/>
          <w:sz w:val="20"/>
          <w:szCs w:val="20"/>
        </w:rPr>
        <w:t>. Таланов Евгений Викторович – депутат Собрания депутатов города Алатыря Чувашской Ре</w:t>
      </w:r>
      <w:r w:rsidR="00380F9B">
        <w:rPr>
          <w:rFonts w:ascii="Times New Roman" w:hAnsi="Times New Roman" w:cs="Times New Roman"/>
          <w:sz w:val="20"/>
          <w:szCs w:val="20"/>
        </w:rPr>
        <w:t>с</w:t>
      </w:r>
      <w:r w:rsidR="00380F9B">
        <w:rPr>
          <w:rFonts w:ascii="Times New Roman" w:hAnsi="Times New Roman" w:cs="Times New Roman"/>
          <w:sz w:val="20"/>
          <w:szCs w:val="20"/>
        </w:rPr>
        <w:t>публики седьмого созыва;</w:t>
      </w:r>
    </w:p>
    <w:p w:rsidR="00380F9B" w:rsidRDefault="00380F9B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D49F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="006A6C94">
        <w:rPr>
          <w:rFonts w:ascii="Times New Roman" w:hAnsi="Times New Roman" w:cs="Times New Roman"/>
          <w:sz w:val="20"/>
          <w:szCs w:val="20"/>
        </w:rPr>
        <w:t xml:space="preserve"> Егунков Олег Иванович – депутат Собрания депутатов города Алатыря Чувашской Республики седьмого созыва;</w:t>
      </w:r>
    </w:p>
    <w:p w:rsidR="006A6C94" w:rsidRDefault="006A6C94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D49F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Фирсова Елена Сергеевна </w:t>
      </w:r>
      <w:r w:rsidR="007A30DC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30DC">
        <w:rPr>
          <w:rFonts w:ascii="Times New Roman" w:hAnsi="Times New Roman" w:cs="Times New Roman"/>
          <w:sz w:val="20"/>
          <w:szCs w:val="20"/>
        </w:rPr>
        <w:t>Редактор общественно-политическим вопросам отдела РГУП «Ал</w:t>
      </w:r>
      <w:r w:rsidR="007A30DC">
        <w:rPr>
          <w:rFonts w:ascii="Times New Roman" w:hAnsi="Times New Roman" w:cs="Times New Roman"/>
          <w:sz w:val="20"/>
          <w:szCs w:val="20"/>
        </w:rPr>
        <w:t>а</w:t>
      </w:r>
      <w:r w:rsidR="007A30DC">
        <w:rPr>
          <w:rFonts w:ascii="Times New Roman" w:hAnsi="Times New Roman" w:cs="Times New Roman"/>
          <w:sz w:val="20"/>
          <w:szCs w:val="20"/>
        </w:rPr>
        <w:t>тырские вести» - председатель городского молодежного Совета при главе администрации города Алатыря Чувашской Республики;</w:t>
      </w:r>
    </w:p>
    <w:p w:rsidR="007A30DC" w:rsidRDefault="00E85E98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D49F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 Пильман Георгий Владимирович – член координационного совета по поддержке и развитию м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лого и среднего предпринимательства города Алатыря Чувашской Республики – индивидуальный предпр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ниматель;</w:t>
      </w:r>
    </w:p>
    <w:p w:rsidR="00E85E98" w:rsidRDefault="00E85E98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D49F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 Колотов Дмитрий Владимирович – член координационного совета по поддержке и развитию м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лого и среднего предпринимательства города Алатыря Чувашской Республики – индивидуальный предпр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ниматель;</w:t>
      </w:r>
    </w:p>
    <w:p w:rsidR="00E85E98" w:rsidRDefault="00E85E98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D49F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Аникина Любовь Геннадьевна – член координационного совета по поддержке и развитию мал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го и среднего предпринимательства города Алатыря Чувашской Республики – индивидуальный предприн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матель;</w:t>
      </w:r>
    </w:p>
    <w:p w:rsidR="001739E1" w:rsidRDefault="00197AB3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D49FA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Лукишина Светлана Александровна – </w:t>
      </w:r>
      <w:r w:rsidR="00DE52E8">
        <w:rPr>
          <w:rFonts w:ascii="Times New Roman" w:hAnsi="Times New Roman" w:cs="Times New Roman"/>
          <w:sz w:val="20"/>
          <w:szCs w:val="20"/>
        </w:rPr>
        <w:t xml:space="preserve">Заместитель директора ФГБОУ </w:t>
      </w:r>
      <w:proofErr w:type="gramStart"/>
      <w:r w:rsidR="00DE52E8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DE52E8">
        <w:rPr>
          <w:rFonts w:ascii="Times New Roman" w:hAnsi="Times New Roman" w:cs="Times New Roman"/>
          <w:sz w:val="20"/>
          <w:szCs w:val="20"/>
        </w:rPr>
        <w:t xml:space="preserve"> «Чувашский госуда</w:t>
      </w:r>
      <w:r w:rsidR="00DE52E8">
        <w:rPr>
          <w:rFonts w:ascii="Times New Roman" w:hAnsi="Times New Roman" w:cs="Times New Roman"/>
          <w:sz w:val="20"/>
          <w:szCs w:val="20"/>
        </w:rPr>
        <w:t>р</w:t>
      </w:r>
      <w:r w:rsidR="00DE52E8">
        <w:rPr>
          <w:rFonts w:ascii="Times New Roman" w:hAnsi="Times New Roman" w:cs="Times New Roman"/>
          <w:sz w:val="20"/>
          <w:szCs w:val="20"/>
        </w:rPr>
        <w:t>ственный университет им. И.Н. Ульянова» Алатырского филиала;</w:t>
      </w:r>
    </w:p>
    <w:p w:rsidR="007A30DC" w:rsidRDefault="009D49FA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197AB3">
        <w:rPr>
          <w:rFonts w:ascii="Times New Roman" w:hAnsi="Times New Roman" w:cs="Times New Roman"/>
          <w:sz w:val="20"/>
          <w:szCs w:val="20"/>
        </w:rPr>
        <w:t xml:space="preserve">. </w:t>
      </w:r>
      <w:r w:rsidR="007A30DC">
        <w:rPr>
          <w:rFonts w:ascii="Times New Roman" w:hAnsi="Times New Roman" w:cs="Times New Roman"/>
          <w:sz w:val="20"/>
          <w:szCs w:val="20"/>
        </w:rPr>
        <w:t>Кармызова Клавдия Васильевна – Председатель общественной организации территориального общественного самоуправления «Стрелка» города Алатыря Чувашской Республики (по согласованию);</w:t>
      </w:r>
    </w:p>
    <w:p w:rsidR="007A30DC" w:rsidRDefault="00877B9C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D49FA">
        <w:rPr>
          <w:rFonts w:ascii="Times New Roman" w:hAnsi="Times New Roman" w:cs="Times New Roman"/>
          <w:sz w:val="20"/>
          <w:szCs w:val="20"/>
        </w:rPr>
        <w:t>1</w:t>
      </w:r>
      <w:r w:rsidR="00197AB3">
        <w:rPr>
          <w:rFonts w:ascii="Times New Roman" w:hAnsi="Times New Roman" w:cs="Times New Roman"/>
          <w:sz w:val="20"/>
          <w:szCs w:val="20"/>
        </w:rPr>
        <w:t xml:space="preserve">. </w:t>
      </w:r>
      <w:r w:rsidR="001739E1">
        <w:rPr>
          <w:rFonts w:ascii="Times New Roman" w:hAnsi="Times New Roman" w:cs="Times New Roman"/>
          <w:sz w:val="20"/>
          <w:szCs w:val="20"/>
        </w:rPr>
        <w:t>Гарцева Елена Васильевна</w:t>
      </w:r>
      <w:r w:rsidR="007A30DC">
        <w:rPr>
          <w:rFonts w:ascii="Times New Roman" w:hAnsi="Times New Roman" w:cs="Times New Roman"/>
          <w:sz w:val="20"/>
          <w:szCs w:val="20"/>
        </w:rPr>
        <w:t xml:space="preserve"> – Председатель общественной организации территориального общ</w:t>
      </w:r>
      <w:r w:rsidR="007A30DC">
        <w:rPr>
          <w:rFonts w:ascii="Times New Roman" w:hAnsi="Times New Roman" w:cs="Times New Roman"/>
          <w:sz w:val="20"/>
          <w:szCs w:val="20"/>
        </w:rPr>
        <w:t>е</w:t>
      </w:r>
      <w:r w:rsidR="007A30DC">
        <w:rPr>
          <w:rFonts w:ascii="Times New Roman" w:hAnsi="Times New Roman" w:cs="Times New Roman"/>
          <w:sz w:val="20"/>
          <w:szCs w:val="20"/>
        </w:rPr>
        <w:t>ственного самоуправления «</w:t>
      </w:r>
      <w:r w:rsidR="001739E1">
        <w:rPr>
          <w:rFonts w:ascii="Times New Roman" w:hAnsi="Times New Roman" w:cs="Times New Roman"/>
          <w:sz w:val="20"/>
          <w:szCs w:val="20"/>
        </w:rPr>
        <w:t>Западный</w:t>
      </w:r>
      <w:r w:rsidR="007A30DC">
        <w:rPr>
          <w:rFonts w:ascii="Times New Roman" w:hAnsi="Times New Roman" w:cs="Times New Roman"/>
          <w:sz w:val="20"/>
          <w:szCs w:val="20"/>
        </w:rPr>
        <w:t>» города Алатыря Чувашской Республики (по согласованию);</w:t>
      </w:r>
    </w:p>
    <w:p w:rsidR="001739E1" w:rsidRDefault="00877B9C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D49FA">
        <w:rPr>
          <w:rFonts w:ascii="Times New Roman" w:hAnsi="Times New Roman" w:cs="Times New Roman"/>
          <w:sz w:val="20"/>
          <w:szCs w:val="20"/>
        </w:rPr>
        <w:t>2</w:t>
      </w:r>
      <w:r w:rsidR="00197AB3">
        <w:rPr>
          <w:rFonts w:ascii="Times New Roman" w:hAnsi="Times New Roman" w:cs="Times New Roman"/>
          <w:sz w:val="20"/>
          <w:szCs w:val="20"/>
        </w:rPr>
        <w:t xml:space="preserve">. </w:t>
      </w:r>
      <w:r w:rsidR="001739E1">
        <w:rPr>
          <w:rFonts w:ascii="Times New Roman" w:hAnsi="Times New Roman" w:cs="Times New Roman"/>
          <w:sz w:val="20"/>
          <w:szCs w:val="20"/>
        </w:rPr>
        <w:t>Рябова Наталия Александровна – Председатель общественной организации территориального общественного самоуправления «Северо-Восточный» города Алатыря Чувашской Республики (по соглас</w:t>
      </w:r>
      <w:r w:rsidR="001739E1">
        <w:rPr>
          <w:rFonts w:ascii="Times New Roman" w:hAnsi="Times New Roman" w:cs="Times New Roman"/>
          <w:sz w:val="20"/>
          <w:szCs w:val="20"/>
        </w:rPr>
        <w:t>о</w:t>
      </w:r>
      <w:r w:rsidR="001739E1">
        <w:rPr>
          <w:rFonts w:ascii="Times New Roman" w:hAnsi="Times New Roman" w:cs="Times New Roman"/>
          <w:sz w:val="20"/>
          <w:szCs w:val="20"/>
        </w:rPr>
        <w:t>ванию);</w:t>
      </w:r>
    </w:p>
    <w:p w:rsidR="001739E1" w:rsidRPr="00F81557" w:rsidRDefault="00197AB3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D49F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739E1">
        <w:rPr>
          <w:rFonts w:ascii="Times New Roman" w:hAnsi="Times New Roman" w:cs="Times New Roman"/>
          <w:sz w:val="20"/>
          <w:szCs w:val="20"/>
        </w:rPr>
        <w:t>Алипова Надежда Анатольевна – Председатель общественной организации территориального общественного самоуправления «Северо-Западный» города Алатыря Чувашской Республики (по согласов</w:t>
      </w:r>
      <w:r w:rsidR="001739E1">
        <w:rPr>
          <w:rFonts w:ascii="Times New Roman" w:hAnsi="Times New Roman" w:cs="Times New Roman"/>
          <w:sz w:val="20"/>
          <w:szCs w:val="20"/>
        </w:rPr>
        <w:t>а</w:t>
      </w:r>
      <w:r w:rsidR="001739E1">
        <w:rPr>
          <w:rFonts w:ascii="Times New Roman" w:hAnsi="Times New Roman" w:cs="Times New Roman"/>
          <w:sz w:val="20"/>
          <w:szCs w:val="20"/>
        </w:rPr>
        <w:t>нию);</w:t>
      </w:r>
    </w:p>
    <w:p w:rsidR="007A30DC" w:rsidRPr="00F81557" w:rsidRDefault="00197AB3" w:rsidP="00197AB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9D49F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739E1">
        <w:rPr>
          <w:rFonts w:ascii="Times New Roman" w:hAnsi="Times New Roman" w:cs="Times New Roman"/>
          <w:sz w:val="20"/>
          <w:szCs w:val="20"/>
        </w:rPr>
        <w:t>Илюшина Людмила Александровна – Председатель общественной организации территориальн</w:t>
      </w:r>
      <w:r w:rsidR="001739E1">
        <w:rPr>
          <w:rFonts w:ascii="Times New Roman" w:hAnsi="Times New Roman" w:cs="Times New Roman"/>
          <w:sz w:val="20"/>
          <w:szCs w:val="20"/>
        </w:rPr>
        <w:t>о</w:t>
      </w:r>
      <w:r w:rsidR="001739E1">
        <w:rPr>
          <w:rFonts w:ascii="Times New Roman" w:hAnsi="Times New Roman" w:cs="Times New Roman"/>
          <w:sz w:val="20"/>
          <w:szCs w:val="20"/>
        </w:rPr>
        <w:t>го общественного самоуправления «Стрелка» города Алатыря Чувашской Республики (по согласованию</w:t>
      </w:r>
      <w:r>
        <w:rPr>
          <w:rFonts w:ascii="Times New Roman" w:hAnsi="Times New Roman" w:cs="Times New Roman"/>
          <w:sz w:val="20"/>
          <w:szCs w:val="20"/>
        </w:rPr>
        <w:t>).</w:t>
      </w:r>
    </w:p>
    <w:sectPr w:rsidR="007A30DC" w:rsidRPr="00F81557" w:rsidSect="009D49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82"/>
    <w:rsid w:val="0014556A"/>
    <w:rsid w:val="001739E1"/>
    <w:rsid w:val="00197AB3"/>
    <w:rsid w:val="002D7703"/>
    <w:rsid w:val="00306282"/>
    <w:rsid w:val="00380F9B"/>
    <w:rsid w:val="0044170B"/>
    <w:rsid w:val="004636D6"/>
    <w:rsid w:val="00575E1D"/>
    <w:rsid w:val="005B2AED"/>
    <w:rsid w:val="00635DD5"/>
    <w:rsid w:val="006A6C94"/>
    <w:rsid w:val="006E11DB"/>
    <w:rsid w:val="006E20A9"/>
    <w:rsid w:val="00703AB7"/>
    <w:rsid w:val="007A30DC"/>
    <w:rsid w:val="007A65E8"/>
    <w:rsid w:val="00865ABB"/>
    <w:rsid w:val="00877B9C"/>
    <w:rsid w:val="009D49FA"/>
    <w:rsid w:val="00BF68CB"/>
    <w:rsid w:val="00D5676E"/>
    <w:rsid w:val="00DE52E8"/>
    <w:rsid w:val="00E85E98"/>
    <w:rsid w:val="00F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5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5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atr_construct2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6372-F3C3-4F10-8A0E-616791A7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Фёдорова-2</dc:creator>
  <cp:lastModifiedBy>Марина Фёдорова-2</cp:lastModifiedBy>
  <cp:revision>3</cp:revision>
  <cp:lastPrinted>2021-02-11T07:16:00Z</cp:lastPrinted>
  <dcterms:created xsi:type="dcterms:W3CDTF">2021-02-05T05:58:00Z</dcterms:created>
  <dcterms:modified xsi:type="dcterms:W3CDTF">2021-02-19T12:28:00Z</dcterms:modified>
</cp:coreProperties>
</file>