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000" w:firstRow="0" w:lastRow="0" w:firstColumn="0" w:lastColumn="0" w:noHBand="0" w:noVBand="0"/>
      </w:tblPr>
      <w:tblGrid>
        <w:gridCol w:w="3969"/>
        <w:gridCol w:w="108"/>
        <w:gridCol w:w="1593"/>
        <w:gridCol w:w="3969"/>
      </w:tblGrid>
      <w:tr w:rsidR="009769CA" w:rsidRPr="000D04DA" w:rsidTr="009769CA">
        <w:tc>
          <w:tcPr>
            <w:tcW w:w="3969" w:type="dxa"/>
          </w:tcPr>
          <w:p w:rsidR="009769CA" w:rsidRPr="000D04DA" w:rsidRDefault="009769CA" w:rsidP="009769C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</w:rPr>
            </w:pPr>
            <w:bookmarkStart w:id="0" w:name="_GoBack"/>
            <w:bookmarkEnd w:id="0"/>
          </w:p>
          <w:p w:rsidR="009769CA" w:rsidRPr="00CF1578" w:rsidRDefault="009769CA" w:rsidP="009769CA">
            <w:pPr>
              <w:spacing w:line="22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proofErr w:type="gramStart"/>
            <w:r w:rsidRPr="00CF1578">
              <w:rPr>
                <w:rFonts w:ascii="Arial Cyr Chuv" w:hAnsi="Arial Cyr Chuv"/>
                <w:sz w:val="22"/>
                <w:szCs w:val="22"/>
              </w:rPr>
              <w:t>Чёваш</w:t>
            </w:r>
            <w:proofErr w:type="spellEnd"/>
            <w:r w:rsidRPr="00CF1578">
              <w:rPr>
                <w:rFonts w:ascii="Arial Cyr Chuv" w:hAnsi="Arial Cyr Chuv"/>
                <w:sz w:val="22"/>
                <w:szCs w:val="22"/>
              </w:rPr>
              <w:t xml:space="preserve">  </w:t>
            </w:r>
            <w:proofErr w:type="spellStart"/>
            <w:r w:rsidRPr="00CF1578">
              <w:rPr>
                <w:rFonts w:ascii="Arial Cyr Chuv" w:hAnsi="Arial Cyr Chuv"/>
                <w:sz w:val="22"/>
                <w:szCs w:val="22"/>
              </w:rPr>
              <w:t>Республикин</w:t>
            </w:r>
            <w:proofErr w:type="spellEnd"/>
            <w:proofErr w:type="gramEnd"/>
          </w:p>
          <w:p w:rsidR="009769CA" w:rsidRPr="00CF1578" w:rsidRDefault="009769CA" w:rsidP="009769CA">
            <w:pPr>
              <w:spacing w:line="22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CF1578">
              <w:rPr>
                <w:rFonts w:ascii="Arial Cyr Chuv" w:hAnsi="Arial Cyr Chuv"/>
                <w:sz w:val="22"/>
                <w:szCs w:val="22"/>
              </w:rPr>
              <w:t>С.</w:t>
            </w:r>
            <w:proofErr w:type="gramStart"/>
            <w:r w:rsidRPr="00CF1578">
              <w:rPr>
                <w:rFonts w:ascii="Arial Cyr Chuv" w:hAnsi="Arial Cyr Chuv"/>
                <w:sz w:val="22"/>
                <w:szCs w:val="22"/>
              </w:rPr>
              <w:t>нт.рвёрри</w:t>
            </w:r>
            <w:proofErr w:type="spellEnd"/>
            <w:proofErr w:type="gramEnd"/>
          </w:p>
          <w:p w:rsidR="009769CA" w:rsidRPr="00CF1578" w:rsidRDefault="009769CA" w:rsidP="009769CA">
            <w:pPr>
              <w:spacing w:line="22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proofErr w:type="gramStart"/>
            <w:r w:rsidRPr="00CF1578">
              <w:rPr>
                <w:rFonts w:ascii="Arial Cyr Chuv" w:hAnsi="Arial Cyr Chuv"/>
                <w:sz w:val="22"/>
                <w:szCs w:val="22"/>
              </w:rPr>
              <w:t>район.н</w:t>
            </w:r>
            <w:proofErr w:type="spellEnd"/>
            <w:proofErr w:type="gramEnd"/>
            <w:r w:rsidRPr="00CF1578">
              <w:rPr>
                <w:rFonts w:ascii="Arial Cyr Chuv" w:hAnsi="Arial Cyr Chuv"/>
                <w:sz w:val="22"/>
                <w:szCs w:val="22"/>
              </w:rPr>
              <w:t xml:space="preserve"> администраций.</w:t>
            </w:r>
          </w:p>
          <w:p w:rsidR="009769CA" w:rsidRPr="00CF1578" w:rsidRDefault="009769CA" w:rsidP="009769CA">
            <w:pPr>
              <w:spacing w:line="220" w:lineRule="exact"/>
              <w:ind w:left="-108"/>
              <w:jc w:val="center"/>
              <w:rPr>
                <w:rFonts w:ascii="Arial Cyr Chuv" w:hAnsi="Arial Cyr Chuv"/>
              </w:rPr>
            </w:pPr>
          </w:p>
          <w:p w:rsidR="009769CA" w:rsidRPr="00CF1578" w:rsidRDefault="009769CA" w:rsidP="009769CA">
            <w:pPr>
              <w:pStyle w:val="1"/>
              <w:spacing w:line="220" w:lineRule="exact"/>
              <w:rPr>
                <w:sz w:val="24"/>
              </w:rPr>
            </w:pPr>
            <w:r w:rsidRPr="00CF1578">
              <w:rPr>
                <w:sz w:val="24"/>
              </w:rPr>
              <w:t>Й Ы Ш Ё Н У</w:t>
            </w:r>
          </w:p>
          <w:p w:rsidR="009769CA" w:rsidRPr="00CF1578" w:rsidRDefault="009769CA" w:rsidP="009769CA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9769CA" w:rsidRPr="00CF1578" w:rsidRDefault="009769CA" w:rsidP="009769CA">
            <w:pPr>
              <w:spacing w:line="220" w:lineRule="exact"/>
              <w:jc w:val="center"/>
              <w:rPr>
                <w:rFonts w:ascii="Arial Cyr Chuv" w:hAnsi="Arial Cyr Chuv"/>
                <w:bCs/>
                <w:sz w:val="22"/>
              </w:rPr>
            </w:pPr>
            <w:r w:rsidRPr="00CF1578">
              <w:rPr>
                <w:rFonts w:ascii="Arial Cyr Chuv" w:hAnsi="Arial Cyr Chuv"/>
                <w:bCs/>
                <w:sz w:val="22"/>
              </w:rPr>
              <w:t>№</w:t>
            </w:r>
          </w:p>
          <w:p w:rsidR="009769CA" w:rsidRPr="00CF1578" w:rsidRDefault="009769CA" w:rsidP="009769CA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9769CA" w:rsidRPr="00CF1578" w:rsidRDefault="009769CA" w:rsidP="009769CA">
            <w:pPr>
              <w:spacing w:line="22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  <w:proofErr w:type="spellStart"/>
            <w:r w:rsidRPr="00CF1578">
              <w:rPr>
                <w:rFonts w:ascii="Arial Cyr Chuv" w:hAnsi="Arial Cyr Chuv"/>
                <w:sz w:val="22"/>
                <w:szCs w:val="22"/>
              </w:rPr>
              <w:t>С.</w:t>
            </w:r>
            <w:proofErr w:type="gramStart"/>
            <w:r w:rsidRPr="00CF1578">
              <w:rPr>
                <w:rFonts w:ascii="Arial Cyr Chuv" w:hAnsi="Arial Cyr Chuv"/>
                <w:sz w:val="22"/>
                <w:szCs w:val="22"/>
              </w:rPr>
              <w:t>нт.рвёрри</w:t>
            </w:r>
            <w:proofErr w:type="spellEnd"/>
            <w:proofErr w:type="gramEnd"/>
            <w:r w:rsidRPr="00CF1578">
              <w:rPr>
                <w:rFonts w:ascii="Arial Cyr Chuv" w:hAnsi="Arial Cyr Chuv"/>
                <w:sz w:val="22"/>
                <w:szCs w:val="22"/>
              </w:rPr>
              <w:t xml:space="preserve">  хули</w:t>
            </w:r>
          </w:p>
          <w:p w:rsidR="009769CA" w:rsidRPr="000D04DA" w:rsidRDefault="009769CA" w:rsidP="009769CA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9769CA" w:rsidRPr="000D04DA" w:rsidRDefault="009769CA" w:rsidP="009769CA">
            <w:pPr>
              <w:spacing w:line="22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1701" w:type="dxa"/>
            <w:gridSpan w:val="2"/>
          </w:tcPr>
          <w:p w:rsidR="009769CA" w:rsidRPr="000D04DA" w:rsidRDefault="009769CA" w:rsidP="009769CA">
            <w:pPr>
              <w:ind w:hanging="783"/>
              <w:rPr>
                <w:sz w:val="22"/>
              </w:rPr>
            </w:pPr>
            <w:r w:rsidRPr="000D04D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4DA">
              <w:rPr>
                <w:sz w:val="22"/>
              </w:rPr>
              <w:t xml:space="preserve">                  </w:t>
            </w:r>
          </w:p>
          <w:p w:rsidR="009769CA" w:rsidRPr="000D04DA" w:rsidRDefault="009769CA" w:rsidP="009769CA">
            <w:pPr>
              <w:ind w:hanging="783"/>
              <w:rPr>
                <w:sz w:val="22"/>
              </w:rPr>
            </w:pPr>
          </w:p>
          <w:p w:rsidR="009769CA" w:rsidRPr="000D04DA" w:rsidRDefault="009769CA" w:rsidP="009769CA">
            <w:pPr>
              <w:ind w:hanging="783"/>
              <w:rPr>
                <w:sz w:val="22"/>
              </w:rPr>
            </w:pPr>
          </w:p>
          <w:p w:rsidR="009769CA" w:rsidRPr="000D04DA" w:rsidRDefault="009769CA" w:rsidP="009769CA">
            <w:pPr>
              <w:ind w:hanging="783"/>
            </w:pPr>
          </w:p>
          <w:p w:rsidR="009769CA" w:rsidRPr="000D04DA" w:rsidRDefault="009769CA" w:rsidP="009769CA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  <w:tc>
          <w:tcPr>
            <w:tcW w:w="3969" w:type="dxa"/>
          </w:tcPr>
          <w:p w:rsidR="009769CA" w:rsidRPr="000D04DA" w:rsidRDefault="009769CA" w:rsidP="009769CA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9769CA" w:rsidRPr="000D04DA" w:rsidRDefault="009769CA" w:rsidP="009769CA">
            <w:pPr>
              <w:spacing w:line="200" w:lineRule="exact"/>
              <w:jc w:val="center"/>
            </w:pPr>
            <w:proofErr w:type="gramStart"/>
            <w:r w:rsidRPr="000D04DA">
              <w:t>Чувашская  Республика</w:t>
            </w:r>
            <w:proofErr w:type="gramEnd"/>
          </w:p>
          <w:p w:rsidR="009769CA" w:rsidRPr="000D04DA" w:rsidRDefault="009769CA" w:rsidP="009769CA">
            <w:pPr>
              <w:spacing w:line="200" w:lineRule="exact"/>
              <w:jc w:val="center"/>
            </w:pPr>
            <w:r w:rsidRPr="000D04DA">
              <w:t>Администрация</w:t>
            </w:r>
          </w:p>
          <w:p w:rsidR="009769CA" w:rsidRPr="000D04DA" w:rsidRDefault="009769CA" w:rsidP="009769CA">
            <w:pPr>
              <w:spacing w:line="200" w:lineRule="exact"/>
              <w:jc w:val="center"/>
            </w:pPr>
            <w:r w:rsidRPr="000D04DA">
              <w:t xml:space="preserve">Мариинско-Посадского </w:t>
            </w:r>
          </w:p>
          <w:p w:rsidR="009769CA" w:rsidRPr="000D04DA" w:rsidRDefault="009769CA" w:rsidP="009769CA">
            <w:pPr>
              <w:spacing w:line="200" w:lineRule="exact"/>
              <w:jc w:val="center"/>
            </w:pPr>
            <w:r w:rsidRPr="000D04DA">
              <w:t>района</w:t>
            </w:r>
          </w:p>
          <w:p w:rsidR="009769CA" w:rsidRPr="000D04DA" w:rsidRDefault="009769CA" w:rsidP="009769CA">
            <w:pPr>
              <w:spacing w:line="200" w:lineRule="exact"/>
              <w:jc w:val="center"/>
              <w:rPr>
                <w:sz w:val="22"/>
              </w:rPr>
            </w:pPr>
          </w:p>
          <w:p w:rsidR="009769CA" w:rsidRPr="000D04DA" w:rsidRDefault="009769CA" w:rsidP="009769CA">
            <w:pPr>
              <w:spacing w:line="200" w:lineRule="exact"/>
              <w:jc w:val="center"/>
            </w:pPr>
            <w:r w:rsidRPr="000D04DA">
              <w:t>П О С Т А Н О В Л Е Н И Е</w:t>
            </w:r>
          </w:p>
          <w:p w:rsidR="009769CA" w:rsidRDefault="009769CA" w:rsidP="009769C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9769CA" w:rsidRPr="000D04DA" w:rsidRDefault="00F911BC" w:rsidP="009769C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05.10.2022 </w:t>
            </w:r>
            <w:r w:rsidR="009769CA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 xml:space="preserve"> 792</w:t>
            </w:r>
          </w:p>
          <w:p w:rsidR="009769CA" w:rsidRPr="000D04DA" w:rsidRDefault="009769CA" w:rsidP="009769C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9769CA" w:rsidRPr="000D04DA" w:rsidRDefault="009769CA" w:rsidP="009769CA">
            <w:pPr>
              <w:spacing w:line="200" w:lineRule="exact"/>
              <w:jc w:val="center"/>
            </w:pPr>
            <w:r w:rsidRPr="000D04DA">
              <w:t>г. Мариинский Посад</w:t>
            </w:r>
          </w:p>
          <w:p w:rsidR="009769CA" w:rsidRPr="000D04DA" w:rsidRDefault="009769CA" w:rsidP="009769CA">
            <w:pPr>
              <w:spacing w:line="200" w:lineRule="exact"/>
              <w:jc w:val="center"/>
              <w:rPr>
                <w:rFonts w:ascii="TimesET" w:hAnsi="TimesET"/>
                <w:sz w:val="22"/>
              </w:rPr>
            </w:pPr>
          </w:p>
          <w:p w:rsidR="009769CA" w:rsidRPr="000D04DA" w:rsidRDefault="009769CA" w:rsidP="009769CA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</w:p>
        </w:tc>
      </w:tr>
      <w:tr w:rsidR="009769CA" w:rsidRPr="009A0177" w:rsidTr="009769CA">
        <w:trPr>
          <w:gridAfter w:val="2"/>
          <w:wAfter w:w="5562" w:type="dxa"/>
        </w:trPr>
        <w:tc>
          <w:tcPr>
            <w:tcW w:w="4077" w:type="dxa"/>
            <w:gridSpan w:val="2"/>
            <w:vAlign w:val="center"/>
          </w:tcPr>
          <w:p w:rsidR="009769CA" w:rsidRPr="006578AF" w:rsidRDefault="009769CA" w:rsidP="00194651">
            <w:pPr>
              <w:jc w:val="both"/>
              <w:rPr>
                <w:b/>
              </w:rPr>
            </w:pPr>
            <w:r w:rsidRPr="006578AF">
              <w:rPr>
                <w:b/>
              </w:rPr>
              <w:t xml:space="preserve">Об утверждении муниципальной программы </w:t>
            </w:r>
            <w:r w:rsidR="00194651" w:rsidRPr="00194651">
              <w:rPr>
                <w:b/>
              </w:rPr>
              <w:t>цифровой трансформации Мариинско-Посадского района Чувашской Республики</w:t>
            </w:r>
          </w:p>
        </w:tc>
      </w:tr>
    </w:tbl>
    <w:p w:rsidR="009769CA" w:rsidRPr="009A0177" w:rsidRDefault="009769CA" w:rsidP="009769CA">
      <w:pPr>
        <w:tabs>
          <w:tab w:val="left" w:pos="0"/>
        </w:tabs>
        <w:jc w:val="both"/>
        <w:outlineLvl w:val="4"/>
        <w:rPr>
          <w:bCs/>
          <w:iCs/>
        </w:rPr>
      </w:pPr>
    </w:p>
    <w:p w:rsidR="009769CA" w:rsidRPr="00D07B6D" w:rsidRDefault="009769CA" w:rsidP="009769CA">
      <w:pPr>
        <w:ind w:firstLine="708"/>
        <w:jc w:val="both"/>
      </w:pPr>
      <w:r>
        <w:t>А</w:t>
      </w:r>
      <w:r w:rsidRPr="00D07B6D">
        <w:t xml:space="preserve">дминистрация </w:t>
      </w:r>
      <w:r>
        <w:t>Мариинско-Посадского района</w:t>
      </w:r>
      <w:r w:rsidRPr="00D07B6D">
        <w:t xml:space="preserve"> п</w:t>
      </w:r>
      <w:r>
        <w:t xml:space="preserve"> </w:t>
      </w:r>
      <w:r w:rsidRPr="00D07B6D">
        <w:t>о</w:t>
      </w:r>
      <w:r>
        <w:t xml:space="preserve"> </w:t>
      </w:r>
      <w:r w:rsidRPr="00D07B6D">
        <w:t>с</w:t>
      </w:r>
      <w:r>
        <w:t xml:space="preserve"> </w:t>
      </w:r>
      <w:proofErr w:type="gramStart"/>
      <w:r w:rsidRPr="00D07B6D">
        <w:t>т</w:t>
      </w:r>
      <w:proofErr w:type="gramEnd"/>
      <w:r>
        <w:t xml:space="preserve"> </w:t>
      </w:r>
      <w:r w:rsidRPr="00D07B6D">
        <w:t>а</w:t>
      </w:r>
      <w:r>
        <w:t xml:space="preserve"> </w:t>
      </w:r>
      <w:r w:rsidRPr="00D07B6D">
        <w:t>н</w:t>
      </w:r>
      <w:r>
        <w:t xml:space="preserve"> </w:t>
      </w:r>
      <w:r w:rsidRPr="00D07B6D">
        <w:t>о</w:t>
      </w:r>
      <w:r>
        <w:t xml:space="preserve"> </w:t>
      </w:r>
      <w:r w:rsidRPr="00D07B6D">
        <w:t>в</w:t>
      </w:r>
      <w:r>
        <w:t xml:space="preserve"> </w:t>
      </w:r>
      <w:r w:rsidRPr="00D07B6D">
        <w:t>л</w:t>
      </w:r>
      <w:r>
        <w:t xml:space="preserve"> </w:t>
      </w:r>
      <w:r w:rsidRPr="00D07B6D">
        <w:t>я</w:t>
      </w:r>
      <w:r>
        <w:t xml:space="preserve"> </w:t>
      </w:r>
      <w:r w:rsidRPr="00D07B6D">
        <w:t>е</w:t>
      </w:r>
      <w:r>
        <w:t xml:space="preserve"> </w:t>
      </w:r>
      <w:r w:rsidRPr="00D07B6D">
        <w:t>т:</w:t>
      </w:r>
    </w:p>
    <w:p w:rsidR="009769CA" w:rsidRPr="00D07B6D" w:rsidRDefault="009769CA" w:rsidP="009769CA">
      <w:pPr>
        <w:autoSpaceDE w:val="0"/>
        <w:autoSpaceDN w:val="0"/>
        <w:adjustRightInd w:val="0"/>
        <w:ind w:firstLine="720"/>
        <w:jc w:val="both"/>
      </w:pPr>
      <w:bookmarkStart w:id="1" w:name="sub_1"/>
      <w:r w:rsidRPr="00D07B6D">
        <w:t>1. Утвердить муниципальную программу</w:t>
      </w:r>
      <w:r w:rsidR="00194651">
        <w:t xml:space="preserve"> </w:t>
      </w:r>
      <w:r w:rsidR="00194651" w:rsidRPr="00194651">
        <w:t>цифровой трансформации</w:t>
      </w:r>
      <w:r w:rsidRPr="00D07B6D">
        <w:t xml:space="preserve"> </w:t>
      </w:r>
      <w:r>
        <w:t>Мариинско-Посадского района</w:t>
      </w:r>
      <w:r w:rsidRPr="00D07B6D">
        <w:t xml:space="preserve"> Чувашской Республики согласно </w:t>
      </w:r>
      <w:hyperlink w:anchor="sub_1000" w:history="1">
        <w:r w:rsidRPr="00D07B6D">
          <w:t>приложению</w:t>
        </w:r>
      </w:hyperlink>
      <w:r w:rsidRPr="00D07B6D">
        <w:t xml:space="preserve"> к настоящему постановлению.</w:t>
      </w:r>
    </w:p>
    <w:p w:rsidR="009769CA" w:rsidRDefault="009769CA" w:rsidP="009769CA">
      <w:pPr>
        <w:autoSpaceDE w:val="0"/>
        <w:autoSpaceDN w:val="0"/>
        <w:adjustRightInd w:val="0"/>
        <w:ind w:firstLine="720"/>
        <w:jc w:val="both"/>
      </w:pPr>
      <w:bookmarkStart w:id="2" w:name="sub_3"/>
      <w:bookmarkEnd w:id="1"/>
      <w:r>
        <w:t>2</w:t>
      </w:r>
      <w:r w:rsidRPr="00D07B6D">
        <w:t xml:space="preserve">. Настоящее постановление вступает в силу со дня его </w:t>
      </w:r>
      <w:hyperlink r:id="rId8" w:history="1">
        <w:r w:rsidRPr="00D07B6D">
          <w:t>официального опубликования</w:t>
        </w:r>
      </w:hyperlink>
      <w:r w:rsidRPr="00C8584A">
        <w:t>.</w:t>
      </w:r>
      <w:bookmarkEnd w:id="2"/>
    </w:p>
    <w:p w:rsidR="009769CA" w:rsidRDefault="009769CA" w:rsidP="009769CA">
      <w:pPr>
        <w:autoSpaceDE w:val="0"/>
        <w:autoSpaceDN w:val="0"/>
        <w:adjustRightInd w:val="0"/>
        <w:ind w:firstLine="720"/>
        <w:jc w:val="both"/>
      </w:pPr>
    </w:p>
    <w:p w:rsidR="009769CA" w:rsidRDefault="009769CA" w:rsidP="009769CA">
      <w:pPr>
        <w:autoSpaceDE w:val="0"/>
        <w:autoSpaceDN w:val="0"/>
        <w:adjustRightInd w:val="0"/>
        <w:ind w:firstLine="720"/>
        <w:jc w:val="both"/>
      </w:pPr>
    </w:p>
    <w:p w:rsidR="009769CA" w:rsidRDefault="009769CA" w:rsidP="009769CA">
      <w:pPr>
        <w:jc w:val="both"/>
      </w:pPr>
    </w:p>
    <w:p w:rsidR="009769CA" w:rsidRPr="0054428D" w:rsidRDefault="009769CA" w:rsidP="009769CA">
      <w:pPr>
        <w:jc w:val="both"/>
      </w:pPr>
    </w:p>
    <w:p w:rsidR="009769CA" w:rsidRDefault="009769CA" w:rsidP="009769CA">
      <w:pPr>
        <w:jc w:val="both"/>
      </w:pPr>
      <w:proofErr w:type="spellStart"/>
      <w:r>
        <w:t>И.о</w:t>
      </w:r>
      <w:proofErr w:type="spellEnd"/>
      <w:r>
        <w:t>. г</w:t>
      </w:r>
      <w:r w:rsidRPr="009A0177">
        <w:t>лав</w:t>
      </w:r>
      <w:r>
        <w:t>ы</w:t>
      </w:r>
      <w:r w:rsidRPr="009A0177">
        <w:t xml:space="preserve"> администрации</w:t>
      </w:r>
    </w:p>
    <w:p w:rsidR="009769CA" w:rsidRPr="009A0177" w:rsidRDefault="009769CA" w:rsidP="009769CA">
      <w:pPr>
        <w:jc w:val="both"/>
      </w:pPr>
      <w:r>
        <w:t>Мариинско-Посадского района</w:t>
      </w:r>
      <w:r w:rsidRPr="009A0177">
        <w:tab/>
      </w:r>
      <w:r w:rsidRPr="009A0177">
        <w:tab/>
      </w:r>
      <w:r w:rsidRPr="009A0177">
        <w:tab/>
      </w:r>
      <w:r w:rsidRPr="009A0177">
        <w:tab/>
      </w:r>
      <w:r w:rsidRPr="009A0177">
        <w:tab/>
      </w:r>
      <w:r w:rsidRPr="009A0177">
        <w:tab/>
      </w:r>
      <w:r>
        <w:t xml:space="preserve"> С.В. </w:t>
      </w:r>
      <w:proofErr w:type="spellStart"/>
      <w:r>
        <w:t>Мастьянов</w:t>
      </w:r>
      <w:proofErr w:type="spellEnd"/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rPr>
          <w:sz w:val="20"/>
          <w:szCs w:val="20"/>
        </w:rPr>
      </w:pPr>
    </w:p>
    <w:p w:rsidR="009769CA" w:rsidRDefault="009769CA" w:rsidP="009769CA">
      <w:pPr>
        <w:tabs>
          <w:tab w:val="left" w:pos="2280"/>
        </w:tabs>
        <w:rPr>
          <w:sz w:val="20"/>
          <w:szCs w:val="20"/>
        </w:rPr>
        <w:sectPr w:rsidR="009769CA" w:rsidSect="009769CA">
          <w:pgSz w:w="11800" w:h="16800"/>
          <w:pgMar w:top="1418" w:right="567" w:bottom="1134" w:left="1701" w:header="720" w:footer="720" w:gutter="0"/>
          <w:cols w:space="720"/>
          <w:noEndnote/>
        </w:sect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EF7151">
        <w:rPr>
          <w:bCs/>
          <w:szCs w:val="26"/>
        </w:rPr>
        <w:t xml:space="preserve">Управляющий делами - </w:t>
      </w:r>
      <w:r>
        <w:rPr>
          <w:bCs/>
          <w:szCs w:val="26"/>
        </w:rPr>
        <w:br/>
      </w:r>
      <w:r w:rsidRPr="00EF7151">
        <w:rPr>
          <w:bCs/>
          <w:szCs w:val="26"/>
        </w:rPr>
        <w:t>начальник отдела организационной работы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 w:rsidR="00234385">
        <w:rPr>
          <w:bCs/>
          <w:szCs w:val="26"/>
        </w:rPr>
        <w:t>Щербакова Л.Н</w:t>
      </w:r>
      <w:r>
        <w:rPr>
          <w:bCs/>
          <w:szCs w:val="26"/>
        </w:rPr>
        <w:t>.</w:t>
      </w: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EF7151">
        <w:rPr>
          <w:bCs/>
          <w:szCs w:val="26"/>
        </w:rPr>
        <w:t>Начальник отдела юридической службы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Цветкова О.В.</w:t>
      </w: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proofErr w:type="spellStart"/>
      <w:r>
        <w:rPr>
          <w:bCs/>
          <w:szCs w:val="26"/>
        </w:rPr>
        <w:t>И.о</w:t>
      </w:r>
      <w:proofErr w:type="spellEnd"/>
      <w:r>
        <w:rPr>
          <w:bCs/>
          <w:szCs w:val="26"/>
        </w:rPr>
        <w:t>. н</w:t>
      </w:r>
      <w:r w:rsidRPr="00EF7151">
        <w:rPr>
          <w:bCs/>
          <w:szCs w:val="26"/>
        </w:rPr>
        <w:t>ачальник</w:t>
      </w:r>
      <w:r>
        <w:rPr>
          <w:bCs/>
          <w:szCs w:val="26"/>
        </w:rPr>
        <w:t>а</w:t>
      </w:r>
      <w:r w:rsidRPr="00EF7151">
        <w:rPr>
          <w:bCs/>
          <w:szCs w:val="26"/>
        </w:rPr>
        <w:t xml:space="preserve"> финансового отдела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Яковлев Н.М.</w:t>
      </w:r>
    </w:p>
    <w:p w:rsidR="003370FD" w:rsidRDefault="003370FD" w:rsidP="003370FD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rPr>
          <w:bCs/>
          <w:szCs w:val="26"/>
        </w:rPr>
      </w:pPr>
      <w:r w:rsidRPr="00EF7151">
        <w:rPr>
          <w:bCs/>
          <w:szCs w:val="26"/>
        </w:rPr>
        <w:t>Начальник отдела информатизации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Иванов А.П.</w:t>
      </w:r>
    </w:p>
    <w:p w:rsidR="003370FD" w:rsidRPr="00EF7151" w:rsidRDefault="003370FD" w:rsidP="003370FD">
      <w:pPr>
        <w:widowControl w:val="0"/>
        <w:autoSpaceDE w:val="0"/>
        <w:autoSpaceDN w:val="0"/>
        <w:adjustRightInd w:val="0"/>
        <w:contextualSpacing/>
        <w:jc w:val="center"/>
        <w:rPr>
          <w:bCs/>
          <w:szCs w:val="26"/>
        </w:rPr>
      </w:pPr>
    </w:p>
    <w:p w:rsidR="003370FD" w:rsidRDefault="003370FD">
      <w:pPr>
        <w:spacing w:after="160" w:line="259" w:lineRule="auto"/>
        <w:rPr>
          <w:rStyle w:val="af8"/>
          <w:b w:val="0"/>
          <w:bCs/>
          <w:color w:val="auto"/>
        </w:rPr>
      </w:pPr>
      <w:r>
        <w:rPr>
          <w:rStyle w:val="af8"/>
          <w:b w:val="0"/>
          <w:bCs/>
          <w:color w:val="auto"/>
        </w:rPr>
        <w:br w:type="page"/>
      </w:r>
    </w:p>
    <w:p w:rsidR="00194651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М</w:t>
      </w:r>
      <w:r w:rsidRPr="00FA70AD">
        <w:rPr>
          <w:b/>
          <w:color w:val="000000" w:themeColor="text1"/>
          <w:sz w:val="28"/>
          <w:szCs w:val="28"/>
        </w:rPr>
        <w:t>униципальн</w:t>
      </w:r>
      <w:r>
        <w:rPr>
          <w:b/>
          <w:color w:val="000000" w:themeColor="text1"/>
          <w:sz w:val="28"/>
          <w:szCs w:val="28"/>
        </w:rPr>
        <w:t>ая</w:t>
      </w:r>
      <w:r w:rsidRPr="00FA70AD">
        <w:rPr>
          <w:b/>
          <w:color w:val="000000" w:themeColor="text1"/>
          <w:sz w:val="28"/>
          <w:szCs w:val="28"/>
        </w:rPr>
        <w:t xml:space="preserve"> программ</w:t>
      </w:r>
      <w:r>
        <w:rPr>
          <w:b/>
          <w:color w:val="000000" w:themeColor="text1"/>
          <w:sz w:val="28"/>
          <w:szCs w:val="28"/>
        </w:rPr>
        <w:t>а</w:t>
      </w:r>
      <w:r w:rsidRPr="00FA70AD">
        <w:rPr>
          <w:b/>
          <w:color w:val="000000" w:themeColor="text1"/>
          <w:sz w:val="28"/>
          <w:szCs w:val="28"/>
        </w:rPr>
        <w:t xml:space="preserve"> цифровой трансформации </w:t>
      </w:r>
      <w:r>
        <w:rPr>
          <w:b/>
          <w:color w:val="000000" w:themeColor="text1"/>
          <w:sz w:val="28"/>
          <w:szCs w:val="28"/>
        </w:rPr>
        <w:t>Мариинско-Посадского района</w:t>
      </w:r>
      <w:r w:rsidRPr="00FA70AD">
        <w:rPr>
          <w:b/>
          <w:color w:val="000000" w:themeColor="text1"/>
          <w:sz w:val="28"/>
          <w:szCs w:val="28"/>
        </w:rPr>
        <w:t xml:space="preserve"> Чувашской Республики </w:t>
      </w:r>
      <w:r>
        <w:rPr>
          <w:b/>
          <w:color w:val="000000" w:themeColor="text1"/>
          <w:sz w:val="28"/>
          <w:szCs w:val="28"/>
        </w:rPr>
        <w:br/>
      </w:r>
      <w:r w:rsidRPr="00544AE4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далее – муниципальная программа)</w:t>
      </w:r>
    </w:p>
    <w:p w:rsidR="00194651" w:rsidRPr="00544AE4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194651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 w:themeColor="text1"/>
        </w:rPr>
      </w:pPr>
      <w:r>
        <w:rPr>
          <w:color w:val="000000" w:themeColor="text1"/>
        </w:rPr>
        <w:t xml:space="preserve">Утверждена </w:t>
      </w:r>
      <w:r>
        <w:rPr>
          <w:color w:val="000000" w:themeColor="text1"/>
        </w:rPr>
        <w:br/>
        <w:t xml:space="preserve">постановлением администрации Мариинско-Посадского района </w:t>
      </w:r>
      <w:r>
        <w:rPr>
          <w:color w:val="000000" w:themeColor="text1"/>
        </w:rPr>
        <w:br/>
        <w:t xml:space="preserve">Чувашской Республики  </w:t>
      </w:r>
      <w:r>
        <w:rPr>
          <w:color w:val="000000" w:themeColor="text1"/>
        </w:rPr>
        <w:br/>
        <w:t>от ________ 2022 г. №___</w:t>
      </w:r>
    </w:p>
    <w:p w:rsidR="00194651" w:rsidRPr="00D90722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9639"/>
        <w:rPr>
          <w:i/>
          <w:color w:val="000000" w:themeColor="text1"/>
        </w:rPr>
      </w:pP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</w:rPr>
      </w:pP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194651" w:rsidRPr="00FA70AD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96"/>
        <w:gridCol w:w="3941"/>
        <w:gridCol w:w="1736"/>
        <w:gridCol w:w="2749"/>
      </w:tblGrid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цифровой трансформации Мариинско-Посадского района Чувашской Республики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– 2024 годы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Мариинско-Посадского района Чувашской Республики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Руководитель цифровой трансформации ОМСУ, ответственного за муниципальную программу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A3502E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D90722">
              <w:rPr>
                <w:color w:val="000000" w:themeColor="text1"/>
              </w:rPr>
              <w:t>Арсентьева Светлана Витальевна</w:t>
            </w:r>
            <w:r>
              <w:rPr>
                <w:color w:val="000000" w:themeColor="text1"/>
              </w:rPr>
              <w:t>- з</w:t>
            </w:r>
            <w:r w:rsidRPr="00D90722">
              <w:rPr>
                <w:color w:val="000000" w:themeColor="text1"/>
              </w:rPr>
              <w:t>аместитель главы администрации</w:t>
            </w:r>
            <w:r>
              <w:rPr>
                <w:color w:val="000000" w:themeColor="text1"/>
              </w:rPr>
              <w:t xml:space="preserve"> Мариинско-Посадского района</w:t>
            </w:r>
            <w:r w:rsidRPr="00D90722">
              <w:rPr>
                <w:color w:val="000000" w:themeColor="text1"/>
              </w:rPr>
              <w:t xml:space="preserve"> - начальник отдела образования и молодежной политики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rFonts w:eastAsia="Times"/>
                <w:color w:val="000000" w:themeColor="text1"/>
              </w:rPr>
              <w:t xml:space="preserve">Цель </w:t>
            </w:r>
            <w:r w:rsidRPr="00FA70AD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92AA2">
              <w:rPr>
                <w:color w:val="000000" w:themeColor="text1"/>
              </w:rPr>
              <w:t xml:space="preserve">Оказание качественных муниципальных услуг населению и бизнесу, создание равных возможностей для всех жителей </w:t>
            </w:r>
            <w:r>
              <w:rPr>
                <w:color w:val="000000" w:themeColor="text1"/>
              </w:rPr>
              <w:t>муниципального района</w:t>
            </w:r>
            <w:r w:rsidRPr="00292AA2">
              <w:rPr>
                <w:color w:val="000000" w:themeColor="text1"/>
              </w:rPr>
              <w:t>, а также обеспечение среды для реализации потенциала каждого человека</w:t>
            </w:r>
          </w:p>
        </w:tc>
      </w:tr>
      <w:tr w:rsidR="00194651" w:rsidRPr="00FA70AD" w:rsidTr="00194651">
        <w:trPr>
          <w:trHeight w:val="38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Приоритеты цифровой трансформации муниципального округа (далее также - ПЦТМО) </w:t>
            </w:r>
          </w:p>
        </w:tc>
      </w:tr>
      <w:tr w:rsidR="00194651" w:rsidRPr="00FA70AD" w:rsidTr="00194651">
        <w:trPr>
          <w:trHeight w:val="116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Код ПЦТМО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Наименование ПЦТМО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Кол-во показателей ПЦТМО (шт.)</w:t>
            </w:r>
            <w:r w:rsidRPr="00FA70AD">
              <w:rPr>
                <w:color w:val="000000" w:themeColor="text1"/>
                <w:vertAlign w:val="superscript"/>
              </w:rPr>
              <w:t xml:space="preserve"> </w:t>
            </w:r>
            <w:r w:rsidRPr="00FA70AD">
              <w:rPr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Суммарные затраты на достижение ПЦТМО </w:t>
            </w:r>
            <w:r w:rsidRPr="000426CD">
              <w:t xml:space="preserve">за 2 года </w:t>
            </w:r>
            <w:r w:rsidRPr="00FA70AD">
              <w:rPr>
                <w:color w:val="000000" w:themeColor="text1"/>
              </w:rPr>
              <w:t xml:space="preserve">(тыс. руб.) </w:t>
            </w:r>
            <w:r w:rsidRPr="00FA70AD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194651" w:rsidRPr="00FA70AD" w:rsidTr="00194651">
        <w:trPr>
          <w:trHeight w:val="114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FA70AD">
              <w:rPr>
                <w:b/>
                <w:color w:val="000000" w:themeColor="text1"/>
              </w:rPr>
              <w:t>Приоритеты цифровой трансформации муниципальных районов,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194651" w:rsidRPr="00FA70AD" w:rsidRDefault="00194651" w:rsidP="00C61DE3">
            <w:pPr>
              <w:pStyle w:val="2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3" w:name="_xygwpn730p2s" w:colFirst="0" w:colLast="0"/>
            <w:bookmarkEnd w:id="3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>
              <w:rPr>
                <w:color w:val="000000" w:themeColor="text1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</w:rPr>
              <w:t xml:space="preserve"> к 2030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8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3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4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1419,4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6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Задачи муниципальной программы: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spacing w:line="245" w:lineRule="auto"/>
              <w:jc w:val="both"/>
            </w:pPr>
            <w:r w:rsidRPr="00FA70AD"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lastRenderedPageBreak/>
              <w:t>Ожидаемые результаты реализации муниципальной программы:</w:t>
            </w:r>
            <w:r w:rsidRPr="00FA70AD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FA70AD"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194651" w:rsidRPr="00FA70AD" w:rsidRDefault="00194651" w:rsidP="00C61DE3">
            <w:pPr>
              <w:spacing w:line="245" w:lineRule="auto"/>
              <w:jc w:val="both"/>
            </w:pPr>
            <w:r w:rsidRPr="00FA70AD"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194651" w:rsidRDefault="00194651" w:rsidP="00C61DE3">
            <w:pPr>
              <w:spacing w:line="245" w:lineRule="auto"/>
              <w:jc w:val="both"/>
            </w:pPr>
            <w:r w:rsidRPr="00FA70AD"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194651" w:rsidRPr="00C82C53" w:rsidRDefault="00194651" w:rsidP="00C61DE3">
            <w:pPr>
              <w:spacing w:line="245" w:lineRule="auto"/>
              <w:jc w:val="both"/>
            </w:pPr>
            <w:r w:rsidRPr="00C82C53">
              <w:t xml:space="preserve">Результат 5.1. </w:t>
            </w:r>
            <w:r w:rsidRPr="00C82C53">
              <w:rPr>
                <w:sz w:val="26"/>
                <w:szCs w:val="26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:rsidR="00194651" w:rsidRPr="00FA70AD" w:rsidRDefault="00194651" w:rsidP="00C61DE3">
            <w:pPr>
              <w:spacing w:line="245" w:lineRule="auto"/>
              <w:jc w:val="both"/>
            </w:pPr>
            <w:r w:rsidRPr="00C82C53">
              <w:t xml:space="preserve">Результат 6.1. Количество </w:t>
            </w:r>
            <w:r w:rsidRPr="00FA70AD">
              <w:t>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194651" w:rsidRPr="00FA70AD" w:rsidRDefault="00194651" w:rsidP="00C61DE3">
            <w:pPr>
              <w:spacing w:line="245" w:lineRule="auto"/>
              <w:jc w:val="both"/>
              <w:rPr>
                <w:color w:val="000000" w:themeColor="text1"/>
              </w:rPr>
            </w:pPr>
            <w:r w:rsidRPr="00FA70AD"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194651" w:rsidRPr="00FA70AD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5218A2">
              <w:rPr>
                <w:color w:val="000000" w:themeColor="text1"/>
              </w:rPr>
              <w:t>Муниципальная программа</w:t>
            </w:r>
            <w:r>
              <w:rPr>
                <w:color w:val="000000" w:themeColor="text1"/>
              </w:rPr>
              <w:t xml:space="preserve"> </w:t>
            </w:r>
            <w:r w:rsidRPr="005218A2">
              <w:rPr>
                <w:color w:val="000000" w:themeColor="text1"/>
              </w:rPr>
              <w:t>Мариинско – Посадского района Чувашской Республики «Повышение безопасности жизнедеятельности населения и территорий Мариинско– Посадского района Чувашской Республики»</w:t>
            </w:r>
            <w:r>
              <w:rPr>
                <w:color w:val="000000" w:themeColor="text1"/>
              </w:rPr>
              <w:t>, утвержденная п</w:t>
            </w:r>
            <w:r w:rsidRPr="006D19CB">
              <w:rPr>
                <w:color w:val="000000" w:themeColor="text1"/>
              </w:rPr>
              <w:t>остановление</w:t>
            </w:r>
            <w:r>
              <w:rPr>
                <w:color w:val="000000" w:themeColor="text1"/>
              </w:rPr>
              <w:t>м</w:t>
            </w:r>
            <w:r w:rsidRPr="006D19CB">
              <w:rPr>
                <w:color w:val="000000" w:themeColor="text1"/>
              </w:rPr>
              <w:t xml:space="preserve"> администрации</w:t>
            </w:r>
            <w:r>
              <w:rPr>
                <w:color w:val="000000" w:themeColor="text1"/>
              </w:rPr>
              <w:t xml:space="preserve"> Мариинско-Посадского района № 55 от 31</w:t>
            </w:r>
            <w:r w:rsidRPr="006D19C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  <w:r w:rsidRPr="006D19CB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19</w:t>
            </w:r>
            <w:r w:rsidRPr="006D19CB">
              <w:rPr>
                <w:color w:val="000000" w:themeColor="text1"/>
              </w:rPr>
              <w:t xml:space="preserve"> </w:t>
            </w:r>
          </w:p>
        </w:tc>
      </w:tr>
      <w:tr w:rsidR="00194651" w:rsidRPr="002411B4" w:rsidTr="00194651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Ресурсное обеспечение реализации муниципальной программы: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709,7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709,7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</w:t>
            </w:r>
            <w:r w:rsidRPr="00FA70AD">
              <w:t>республиканского бюджета Чувашской Республики</w:t>
            </w:r>
            <w:r w:rsidRPr="00FA70AD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бюджета </w:t>
            </w:r>
            <w:r>
              <w:rPr>
                <w:color w:val="000000" w:themeColor="text1"/>
              </w:rPr>
              <w:t>администрации Мариинско-Посадского района</w:t>
            </w:r>
            <w:r w:rsidRPr="00FA70AD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709,7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709,7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194651" w:rsidRPr="00FA70AD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2411B4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 xml:space="preserve">0 </w:t>
            </w:r>
            <w:r w:rsidRPr="00FA70AD">
              <w:rPr>
                <w:color w:val="000000" w:themeColor="text1"/>
              </w:rPr>
              <w:t>тыс. рублей</w:t>
            </w:r>
          </w:p>
          <w:p w:rsidR="00194651" w:rsidRPr="002411B4" w:rsidRDefault="00194651" w:rsidP="00C6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</w:tbl>
    <w:p w:rsidR="00194651" w:rsidRPr="00C50F22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769CA" w:rsidRPr="00CA2CA3" w:rsidRDefault="009769CA" w:rsidP="009769CA"/>
    <w:p w:rsidR="009769CA" w:rsidRPr="00E06A59" w:rsidRDefault="009769CA" w:rsidP="009769CA"/>
    <w:p w:rsidR="009769CA" w:rsidRPr="00E06A59" w:rsidRDefault="009769CA" w:rsidP="009769CA">
      <w:pPr>
        <w:sectPr w:rsidR="009769CA" w:rsidRPr="00E06A59" w:rsidSect="009769CA">
          <w:pgSz w:w="11800" w:h="16800"/>
          <w:pgMar w:top="1134" w:right="567" w:bottom="1134" w:left="1701" w:header="720" w:footer="720" w:gutter="0"/>
          <w:cols w:space="720"/>
          <w:noEndnote/>
        </w:sectPr>
      </w:pPr>
    </w:p>
    <w:p w:rsidR="009769CA" w:rsidRPr="00194651" w:rsidRDefault="00194651" w:rsidP="00194651">
      <w:pPr>
        <w:pStyle w:val="af1"/>
        <w:ind w:left="139"/>
        <w:jc w:val="center"/>
        <w:rPr>
          <w:rFonts w:ascii="Times New Roman" w:hAnsi="Times New Roman" w:cs="Times New Roman"/>
          <w:b/>
          <w:i w:val="0"/>
          <w:color w:val="auto"/>
        </w:rPr>
      </w:pPr>
      <w:bookmarkStart w:id="4" w:name="sub_50604612"/>
      <w:r w:rsidRPr="00194651">
        <w:rPr>
          <w:rFonts w:ascii="Times New Roman" w:hAnsi="Times New Roman" w:cs="Times New Roman"/>
          <w:b/>
          <w:i w:val="0"/>
          <w:color w:val="auto"/>
        </w:rPr>
        <w:lastRenderedPageBreak/>
        <w:t>Раздел 1</w:t>
      </w:r>
      <w:r>
        <w:rPr>
          <w:rFonts w:ascii="Times New Roman" w:hAnsi="Times New Roman" w:cs="Times New Roman"/>
          <w:b/>
          <w:i w:val="0"/>
          <w:color w:val="auto"/>
        </w:rPr>
        <w:t>. Целевые показатели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1"/>
        <w:gridCol w:w="4446"/>
        <w:gridCol w:w="1331"/>
        <w:gridCol w:w="1803"/>
        <w:gridCol w:w="1387"/>
        <w:gridCol w:w="1445"/>
        <w:gridCol w:w="1854"/>
        <w:gridCol w:w="1330"/>
      </w:tblGrid>
      <w:tr w:rsidR="009769CA" w:rsidTr="009769CA">
        <w:trPr>
          <w:trHeight w:val="200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показателя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цифровой трансформации (ПЦТ)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показателя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Базовое значение </w:t>
            </w: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значение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Код(ы) ПЦТР, на который направлен показатель</w:t>
            </w:r>
          </w:p>
        </w:tc>
      </w:tr>
      <w:tr w:rsidR="009769CA" w:rsidTr="009769CA">
        <w:trPr>
          <w:trHeight w:val="235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409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7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95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19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20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4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769CA" w:rsidTr="009769CA">
        <w:trPr>
          <w:trHeight w:val="14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Мариинско-Посадского района </w:t>
            </w:r>
            <w:r>
              <w:rPr>
                <w:color w:val="000000"/>
              </w:rPr>
              <w:lastRenderedPageBreak/>
              <w:t>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</w:tr>
      <w:tr w:rsidR="009769CA" w:rsidTr="009769CA">
        <w:trPr>
          <w:trHeight w:val="21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11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</w:pPr>
            <w:r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П12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2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8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спортивных мероприятий, включаемых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73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3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П16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17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111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6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 учет сельскохозяйственных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769CA" w:rsidTr="009769CA">
        <w:trPr>
          <w:trHeight w:val="99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Реконструкция муниципальной</w:t>
            </w:r>
            <w:r>
              <w:rPr>
                <w:color w:val="000000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4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23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328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государственных (муниципальных) образовательных организациях, реализующих программы общего </w:t>
            </w:r>
            <w:proofErr w:type="spellStart"/>
            <w:r>
              <w:rPr>
                <w:color w:val="000000"/>
              </w:rPr>
              <w:t>образо-вания</w:t>
            </w:r>
            <w:proofErr w:type="spellEnd"/>
            <w:r>
              <w:rPr>
                <w:color w:val="000000"/>
              </w:rPr>
              <w:t>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1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П25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4, 6</w:t>
            </w:r>
          </w:p>
        </w:tc>
      </w:tr>
      <w:tr w:rsidR="009769CA" w:rsidTr="009769CA">
        <w:trPr>
          <w:trHeight w:val="16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ресурсоснабжающих</w:t>
            </w:r>
            <w:proofErr w:type="spellEnd"/>
            <w:r>
              <w:rPr>
                <w:color w:val="000000"/>
              </w:rPr>
              <w:t xml:space="preserve"> организаций, раскрывающих информацию в полном объеме в ГИС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66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198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П29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9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6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75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69CA" w:rsidTr="009769CA">
        <w:trPr>
          <w:trHeight w:val="82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57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69CA" w:rsidTr="009769CA">
        <w:trPr>
          <w:trHeight w:val="2445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П35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proofErr w:type="spellStart"/>
            <w:r>
              <w:rPr>
                <w:color w:val="000000"/>
              </w:rPr>
              <w:t>лесопользователей</w:t>
            </w:r>
            <w:proofErr w:type="spellEnd"/>
            <w:r>
              <w:rPr>
                <w:color w:val="000000"/>
              </w:rPr>
              <w:t>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69CA" w:rsidTr="009769CA">
        <w:trPr>
          <w:trHeight w:val="1632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П36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Мариинско-Посадского района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Default="009769CA" w:rsidP="00976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769CA" w:rsidRPr="00E06A59" w:rsidRDefault="009769CA" w:rsidP="009769CA">
      <w:pPr>
        <w:pStyle w:val="af1"/>
        <w:ind w:left="139"/>
        <w:rPr>
          <w:rFonts w:ascii="Times New Roman" w:hAnsi="Times New Roman" w:cs="Times New Roman"/>
        </w:rPr>
      </w:pPr>
    </w:p>
    <w:bookmarkEnd w:id="4"/>
    <w:p w:rsidR="009769CA" w:rsidRPr="00E06A59" w:rsidRDefault="009769CA" w:rsidP="009769CA"/>
    <w:p w:rsidR="009769CA" w:rsidRPr="00E06A59" w:rsidRDefault="009769CA" w:rsidP="009769CA">
      <w:pPr>
        <w:sectPr w:rsidR="009769CA" w:rsidRPr="00E06A5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769CA" w:rsidRPr="00194651" w:rsidRDefault="00194651" w:rsidP="00194651">
      <w:pPr>
        <w:jc w:val="center"/>
        <w:rPr>
          <w:b/>
        </w:rPr>
      </w:pPr>
      <w:r w:rsidRPr="00194651">
        <w:rPr>
          <w:b/>
        </w:rPr>
        <w:lastRenderedPageBreak/>
        <w:t>Раздел 2. Объем финансирования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3919"/>
        <w:gridCol w:w="1243"/>
        <w:gridCol w:w="1275"/>
        <w:gridCol w:w="1147"/>
        <w:gridCol w:w="1380"/>
        <w:gridCol w:w="1240"/>
        <w:gridCol w:w="1136"/>
        <w:gridCol w:w="1133"/>
        <w:gridCol w:w="1523"/>
      </w:tblGrid>
      <w:tr w:rsidR="00194651" w:rsidRPr="007538D0" w:rsidTr="00542373">
        <w:trPr>
          <w:trHeight w:val="12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№</w:t>
            </w:r>
            <w:r w:rsidRPr="007538D0">
              <w:br/>
              <w:t>п/п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Проекты (мероприятия) муниципальной программы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Ответственный исполнитель, соисполнители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Роль муниципалитета в реализации проекта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Код(ы) показателей, на которые направлен проект (мероприятие)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Обеспеченность финансированием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Источники финансирования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Ресурсное обеспечение (тыс. руб.)</w:t>
            </w:r>
            <w:r w:rsidRPr="007538D0">
              <w:br/>
              <w:t>2023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Ресурсное обеспечение (тыс. руб.)</w:t>
            </w:r>
            <w:r w:rsidRPr="007538D0">
              <w:br/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Ссылка на мероприятие в муниципальной программе муниципального округа</w:t>
            </w:r>
          </w:p>
        </w:tc>
      </w:tr>
      <w:tr w:rsidR="00194651" w:rsidRPr="007538D0" w:rsidTr="0054237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П1, П2, П3, П4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</w:t>
            </w:r>
            <w:r w:rsidRPr="007538D0">
              <w:lastRenderedPageBreak/>
              <w:t>ко-Посадского района Чувашской Республики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Пользователь результат</w:t>
            </w:r>
            <w:r w:rsidRPr="007538D0">
              <w:lastRenderedPageBreak/>
              <w:t>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</w:r>
            <w:r w:rsidRPr="007538D0">
              <w:lastRenderedPageBreak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2.3.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«Электронный документооборот»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82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3.3.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«Платформа обратной связи»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</w:t>
            </w:r>
            <w:r w:rsidRPr="007538D0">
              <w:lastRenderedPageBreak/>
              <w:t>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Поставщик данных, пользователь результат</w:t>
            </w:r>
            <w:r w:rsidRPr="007538D0">
              <w:lastRenderedPageBreak/>
              <w:t>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4.3.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П7, П8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5.2.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5.3.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6.3.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</w:t>
            </w:r>
            <w:r w:rsidRPr="007538D0">
              <w:lastRenderedPageBreak/>
              <w:t>служащих, управленческих команд»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П10, П11, П12, П13, П14, П15, П16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7.3.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(развитие) региональной цифровой платформы по </w:t>
            </w:r>
            <w:proofErr w:type="spellStart"/>
            <w:r w:rsidRPr="007538D0">
              <w:t>цифровизации</w:t>
            </w:r>
            <w:proofErr w:type="spellEnd"/>
            <w:r w:rsidRPr="007538D0">
              <w:t xml:space="preserve"> спортивной отрасли»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П17, П18, П19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8.1.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8.3.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 xml:space="preserve">Проект «Создание цифрового паспорта сельской территории»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9.3.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«Внедрение информационной системы учета </w:t>
            </w:r>
            <w:proofErr w:type="spellStart"/>
            <w:r w:rsidRPr="007538D0">
              <w:t>похозяйственных</w:t>
            </w:r>
            <w:proofErr w:type="spellEnd"/>
            <w:r w:rsidRPr="007538D0"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14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10.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Исполнитель проекта, 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Обеспечено финансированием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709,7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709,7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 xml:space="preserve">Основное мероприятие "Обеспечение безопасности населения и муниципальной (коммунальной) инфраструктуры" подпрограммы «Построение (развитие) аппаратно-программного комплекса «Безопасный город» на территории Мариинско– Посадского района Чувашской Республики» муниципальной программы </w:t>
            </w:r>
            <w:r w:rsidRPr="007538D0">
              <w:lastRenderedPageBreak/>
              <w:t xml:space="preserve">Мариинско – Посадского района Чувашской Республики «Повышение безопасности жизнедеятельности населения и территорий Мариинско– Посадского района Чувашской Республики», утвержденная постановлением администрации Мариинско-Посадского района № 55 от 31.01.2019  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709,7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709,7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10.3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Проект «Построение и развитие АПК «Безопасный город»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9CA" w:rsidRPr="007538D0" w:rsidRDefault="009769CA" w:rsidP="009769CA"/>
        </w:tc>
      </w:tr>
      <w:tr w:rsidR="00194651" w:rsidRPr="007538D0" w:rsidTr="00542373">
        <w:trPr>
          <w:trHeight w:val="10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 xml:space="preserve">автоматизированной системы </w:t>
            </w:r>
            <w:r w:rsidRPr="007538D0">
              <w:lastRenderedPageBreak/>
              <w:t>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Администрация Мариинс</w:t>
            </w:r>
            <w:r w:rsidRPr="007538D0">
              <w:lastRenderedPageBreak/>
              <w:t>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 xml:space="preserve">Исполнитель проекта, </w:t>
            </w:r>
            <w:r w:rsidRPr="007538D0">
              <w:lastRenderedPageBreak/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</w:r>
            <w:r w:rsidRPr="007538D0">
              <w:lastRenderedPageBreak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11.3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«Реконструкция муниципальной</w:t>
            </w:r>
            <w:r w:rsidRPr="007538D0"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12.1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12.3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единой региональной образовательной платформы»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6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13.3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14.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Участник проекта,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14.3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8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Администрация Мариинско-Посадского района </w:t>
            </w:r>
            <w:r w:rsidRPr="007538D0">
              <w:lastRenderedPageBreak/>
              <w:t>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Участник проекта, пользователь результат</w:t>
            </w:r>
            <w:r w:rsidRPr="007538D0">
              <w:lastRenderedPageBreak/>
              <w:t>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П25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3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15.3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«Создание IТ-классов на базе общеобразовательных организаций»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16.2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16.3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П26, П27, П29, П30, П31, П32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17.3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96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18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55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18.3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7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Проект «Региональная система управления лесным комплексом»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Администрация Мариинско-Посадского района Чувашской Республики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Поставщик данных, пользователь результатов проекта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П34, П35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Финансирование</w:t>
            </w:r>
            <w:r w:rsidRPr="007538D0">
              <w:br/>
              <w:t>не требуется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Всего,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19.1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РБ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8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19.2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МБ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194651" w:rsidRPr="007538D0" w:rsidTr="00542373">
        <w:trPr>
          <w:trHeight w:val="49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lastRenderedPageBreak/>
              <w:t>19.3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 xml:space="preserve">Проект «Региональная система управления лесным комплексом»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CA" w:rsidRPr="007538D0" w:rsidRDefault="009769CA" w:rsidP="009769CA">
            <w:r w:rsidRPr="007538D0">
              <w:t>ВБ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Общий объем финансирования, в том числе: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709,7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709,7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средств бюджета субъекта Российской Федерации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bookmarkStart w:id="5" w:name="RANGE!H79"/>
            <w:r w:rsidRPr="007538D0">
              <w:t>0</w:t>
            </w:r>
            <w:bookmarkEnd w:id="5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средств местных бюджетов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709,7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709,7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  <w:tr w:rsidR="009769CA" w:rsidRPr="007538D0" w:rsidTr="00542373">
        <w:trPr>
          <w:trHeight w:val="300"/>
        </w:trPr>
        <w:tc>
          <w:tcPr>
            <w:tcW w:w="3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769CA" w:rsidRPr="007538D0" w:rsidRDefault="009769CA" w:rsidP="009769CA">
            <w:r w:rsidRPr="007538D0">
              <w:t>за счет внебюджетных источников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9CA" w:rsidRPr="007538D0" w:rsidRDefault="009769CA" w:rsidP="009769CA">
            <w:r w:rsidRPr="007538D0"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CA" w:rsidRPr="007538D0" w:rsidRDefault="009769CA" w:rsidP="009769CA">
            <w:r w:rsidRPr="007538D0">
              <w:t> </w:t>
            </w:r>
          </w:p>
        </w:tc>
      </w:tr>
    </w:tbl>
    <w:p w:rsidR="009769CA" w:rsidRPr="007538D0" w:rsidRDefault="009769CA" w:rsidP="009769CA"/>
    <w:p w:rsidR="009769CA" w:rsidRDefault="009769CA" w:rsidP="009769CA"/>
    <w:p w:rsidR="00632F3B" w:rsidRDefault="00632F3B"/>
    <w:sectPr w:rsidR="00632F3B" w:rsidSect="009769CA">
      <w:footerReference w:type="default" r:id="rId9"/>
      <w:footerReference w:type="first" r:id="rId10"/>
      <w:pgSz w:w="16837" w:h="11905" w:orient="landscape"/>
      <w:pgMar w:top="56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F5" w:rsidRDefault="00CA0FF5" w:rsidP="009769CA">
      <w:r>
        <w:separator/>
      </w:r>
    </w:p>
  </w:endnote>
  <w:endnote w:type="continuationSeparator" w:id="0">
    <w:p w:rsidR="00CA0FF5" w:rsidRDefault="00CA0FF5" w:rsidP="0097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CA" w:rsidRPr="00850737" w:rsidRDefault="009769CA" w:rsidP="009769CA">
    <w:pPr>
      <w:pStyle w:val="a4"/>
      <w:rPr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CA" w:rsidRPr="00D26E61" w:rsidRDefault="009769CA" w:rsidP="009769CA">
    <w:pPr>
      <w:pStyle w:val="a4"/>
      <w:jc w:val="right"/>
    </w:pPr>
    <w:r w:rsidRPr="00D26E61">
      <w:rPr>
        <w:sz w:val="10"/>
        <w:szCs w:val="10"/>
      </w:rPr>
      <w:t>2402обр-О внесении изменений в постановление от 27.02.2014 г. №169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F5" w:rsidRDefault="00CA0FF5" w:rsidP="009769CA">
      <w:r>
        <w:separator/>
      </w:r>
    </w:p>
  </w:footnote>
  <w:footnote w:type="continuationSeparator" w:id="0">
    <w:p w:rsidR="00CA0FF5" w:rsidRDefault="00CA0FF5" w:rsidP="009769CA">
      <w:r>
        <w:continuationSeparator/>
      </w:r>
    </w:p>
  </w:footnote>
  <w:footnote w:id="1">
    <w:p w:rsidR="00194651" w:rsidRPr="005E42D5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194651" w:rsidRPr="005E42D5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194651" w:rsidRPr="005E42D5" w:rsidRDefault="00194651" w:rsidP="0019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 результата должна отражать принадлежность соответствующему приоритету цифровой трансформации </w:t>
      </w:r>
      <w:r w:rsidRPr="00467075">
        <w:rPr>
          <w:rFonts w:eastAsia="Times"/>
        </w:rPr>
        <w:t xml:space="preserve">муниципального </w:t>
      </w:r>
      <w:r>
        <w:rPr>
          <w:rFonts w:eastAsia="Times"/>
        </w:rPr>
        <w:t>района,</w:t>
      </w:r>
      <w:r w:rsidRPr="00467075">
        <w:t xml:space="preserve"> </w:t>
      </w:r>
      <w:r w:rsidRPr="00467075">
        <w:rPr>
          <w:rFonts w:eastAsia="Times"/>
        </w:rPr>
        <w:t>муниципальных и городских округов</w:t>
      </w:r>
      <w:r w:rsidRPr="00467075">
        <w:rPr>
          <w:rFonts w:eastAsia="Times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372485"/>
    <w:multiLevelType w:val="hybridMultilevel"/>
    <w:tmpl w:val="98B4B982"/>
    <w:lvl w:ilvl="0" w:tplc="C86095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53709B"/>
    <w:multiLevelType w:val="hybridMultilevel"/>
    <w:tmpl w:val="66B23118"/>
    <w:lvl w:ilvl="0" w:tplc="A0FEB5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7AFD1327"/>
    <w:multiLevelType w:val="hybridMultilevel"/>
    <w:tmpl w:val="B8B0CD92"/>
    <w:lvl w:ilvl="0" w:tplc="BC409CA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20"/>
  </w:num>
  <w:num w:numId="8">
    <w:abstractNumId w:val="6"/>
  </w:num>
  <w:num w:numId="9">
    <w:abstractNumId w:val="2"/>
  </w:num>
  <w:num w:numId="10">
    <w:abstractNumId w:val="4"/>
  </w:num>
  <w:num w:numId="11">
    <w:abstractNumId w:val="17"/>
  </w:num>
  <w:num w:numId="12">
    <w:abstractNumId w:val="8"/>
  </w:num>
  <w:num w:numId="13">
    <w:abstractNumId w:val="14"/>
  </w:num>
  <w:num w:numId="14">
    <w:abstractNumId w:val="19"/>
  </w:num>
  <w:num w:numId="15">
    <w:abstractNumId w:val="1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1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3"/>
    <w:rsid w:val="00000718"/>
    <w:rsid w:val="00104697"/>
    <w:rsid w:val="00194651"/>
    <w:rsid w:val="001D1608"/>
    <w:rsid w:val="00202C5E"/>
    <w:rsid w:val="00234385"/>
    <w:rsid w:val="003370FD"/>
    <w:rsid w:val="00542373"/>
    <w:rsid w:val="00632F3B"/>
    <w:rsid w:val="006F41C3"/>
    <w:rsid w:val="009769CA"/>
    <w:rsid w:val="00A25F29"/>
    <w:rsid w:val="00BE5D48"/>
    <w:rsid w:val="00CA0FF5"/>
    <w:rsid w:val="00F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6737-CB56-4667-8302-C9C8F1F6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1C3"/>
    <w:pPr>
      <w:keepNext/>
      <w:jc w:val="center"/>
      <w:outlineLvl w:val="0"/>
    </w:pPr>
    <w:rPr>
      <w:rFonts w:ascii="Arial Cyr Chuv" w:hAnsi="Arial Cyr Chuv"/>
      <w:sz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F41C3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/>
      <w:bCs/>
      <w:color w:val="26282F"/>
      <w:sz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F41C3"/>
    <w:pPr>
      <w:keepNext/>
      <w:jc w:val="both"/>
      <w:outlineLvl w:val="2"/>
    </w:pPr>
    <w:rPr>
      <w:szCs w:val="20"/>
    </w:rPr>
  </w:style>
  <w:style w:type="paragraph" w:styleId="4">
    <w:name w:val="heading 4"/>
    <w:basedOn w:val="3"/>
    <w:next w:val="a"/>
    <w:link w:val="40"/>
    <w:qFormat/>
    <w:rsid w:val="006F41C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b/>
      <w:bCs/>
      <w:color w:val="26282F"/>
      <w:szCs w:val="24"/>
    </w:rPr>
  </w:style>
  <w:style w:type="paragraph" w:styleId="5">
    <w:name w:val="heading 5"/>
    <w:basedOn w:val="a"/>
    <w:next w:val="a"/>
    <w:link w:val="50"/>
    <w:qFormat/>
    <w:rsid w:val="006F41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1C3"/>
    <w:rPr>
      <w:rFonts w:ascii="Arial Cyr Chuv" w:eastAsia="Times New Roman" w:hAnsi="Arial Cyr Chuv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F41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41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1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41C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caption"/>
    <w:basedOn w:val="a"/>
    <w:next w:val="a"/>
    <w:qFormat/>
    <w:rsid w:val="006F41C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6F41C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6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F41C3"/>
    <w:rPr>
      <w:szCs w:val="20"/>
    </w:rPr>
  </w:style>
  <w:style w:type="character" w:customStyle="1" w:styleId="22">
    <w:name w:val="Основной текст 2 Знак"/>
    <w:basedOn w:val="a0"/>
    <w:link w:val="21"/>
    <w:rsid w:val="006F4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6F41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6F4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F41C3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6F41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F41C3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6F41C3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customStyle="1" w:styleId="a8">
    <w:basedOn w:val="a"/>
    <w:next w:val="a9"/>
    <w:qFormat/>
    <w:rsid w:val="009769CA"/>
    <w:pPr>
      <w:jc w:val="center"/>
    </w:pPr>
    <w:rPr>
      <w:b/>
      <w:sz w:val="22"/>
      <w:szCs w:val="20"/>
    </w:rPr>
  </w:style>
  <w:style w:type="paragraph" w:styleId="aa">
    <w:name w:val="header"/>
    <w:basedOn w:val="a"/>
    <w:link w:val="ab"/>
    <w:rsid w:val="006F4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бпОсновной текст"/>
    <w:basedOn w:val="a"/>
    <w:link w:val="ad"/>
    <w:rsid w:val="006F41C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6F41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6F41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4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6F41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F41C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6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41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Комментарий"/>
    <w:basedOn w:val="a"/>
    <w:next w:val="a"/>
    <w:rsid w:val="006F41C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2">
    <w:name w:val="Таблицы (моноширинный)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f3">
    <w:name w:val="Strong"/>
    <w:qFormat/>
    <w:rsid w:val="006F41C3"/>
    <w:rPr>
      <w:b/>
      <w:bCs/>
    </w:rPr>
  </w:style>
  <w:style w:type="paragraph" w:customStyle="1" w:styleId="12">
    <w:name w:val="Без интервала1"/>
    <w:rsid w:val="006F41C3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6F41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F4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F4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4">
    <w:name w:val="Font Style14"/>
    <w:rsid w:val="006F41C3"/>
    <w:rPr>
      <w:rFonts w:ascii="Times New Roman" w:hAnsi="Times New Roman" w:cs="Times New Roman"/>
      <w:sz w:val="22"/>
      <w:szCs w:val="22"/>
    </w:rPr>
  </w:style>
  <w:style w:type="character" w:customStyle="1" w:styleId="af4">
    <w:name w:val="бпОсновной текст Знак Знак"/>
    <w:rsid w:val="006F41C3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6F41C3"/>
    <w:pPr>
      <w:widowControl w:val="0"/>
      <w:ind w:firstLine="720"/>
      <w:jc w:val="both"/>
    </w:pPr>
    <w:rPr>
      <w:szCs w:val="20"/>
    </w:rPr>
  </w:style>
  <w:style w:type="paragraph" w:customStyle="1" w:styleId="ConsNonformat">
    <w:name w:val="ConsNonformat"/>
    <w:rsid w:val="006F41C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6F41C3"/>
    <w:pPr>
      <w:jc w:val="both"/>
    </w:pPr>
    <w:rPr>
      <w:szCs w:val="20"/>
      <w:lang w:val="x-none" w:eastAsia="x-none"/>
    </w:rPr>
  </w:style>
  <w:style w:type="character" w:customStyle="1" w:styleId="af6">
    <w:name w:val="Подзаголовок Знак"/>
    <w:basedOn w:val="a0"/>
    <w:link w:val="af5"/>
    <w:rsid w:val="006F41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7">
    <w:name w:val="Гипертекстовая ссылка"/>
    <w:uiPriority w:val="99"/>
    <w:rsid w:val="006F41C3"/>
    <w:rPr>
      <w:rFonts w:cs="Times New Roman"/>
      <w:color w:val="008000"/>
    </w:rPr>
  </w:style>
  <w:style w:type="character" w:customStyle="1" w:styleId="af8">
    <w:name w:val="Цветовое выделение"/>
    <w:rsid w:val="006F41C3"/>
    <w:rPr>
      <w:b/>
      <w:color w:val="000080"/>
    </w:rPr>
  </w:style>
  <w:style w:type="paragraph" w:customStyle="1" w:styleId="13">
    <w:name w:val="Абзац списка1"/>
    <w:basedOn w:val="a"/>
    <w:rsid w:val="006F4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Активная гипертекстовая ссылка"/>
    <w:rsid w:val="006F41C3"/>
    <w:rPr>
      <w:rFonts w:cs="Times New Roman"/>
      <w:b/>
      <w:bCs/>
      <w:color w:val="106BBE"/>
      <w:u w:val="single"/>
    </w:rPr>
  </w:style>
  <w:style w:type="paragraph" w:customStyle="1" w:styleId="afa">
    <w:name w:val="Внимание"/>
    <w:basedOn w:val="a"/>
    <w:next w:val="a"/>
    <w:rsid w:val="006F41C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rsid w:val="006F41C3"/>
  </w:style>
  <w:style w:type="paragraph" w:customStyle="1" w:styleId="afc">
    <w:name w:val="Внимание: недобросовестность!"/>
    <w:basedOn w:val="afa"/>
    <w:next w:val="a"/>
    <w:rsid w:val="006F41C3"/>
  </w:style>
  <w:style w:type="character" w:customStyle="1" w:styleId="afd">
    <w:name w:val="Выделение для Базового Поиска"/>
    <w:rsid w:val="006F41C3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rsid w:val="006F41C3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9">
    <w:name w:val="Title"/>
    <w:basedOn w:val="aff0"/>
    <w:next w:val="a"/>
    <w:link w:val="aff1"/>
    <w:rsid w:val="006F41C3"/>
    <w:rPr>
      <w:b/>
      <w:bCs/>
      <w:color w:val="0058A9"/>
      <w:shd w:val="clear" w:color="auto" w:fill="ECE9D8"/>
    </w:rPr>
  </w:style>
  <w:style w:type="character" w:customStyle="1" w:styleId="aff1">
    <w:name w:val="Заголовок Знак"/>
    <w:basedOn w:val="a0"/>
    <w:link w:val="a9"/>
    <w:rsid w:val="006F41C3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Heading1Char">
    <w:name w:val="Heading 1 Char"/>
    <w:locked/>
    <w:rsid w:val="006F41C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2">
    <w:name w:val="Заголовок группы контролов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6F41C3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6F41C3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6F41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6F41C3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6F41C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6F41C3"/>
    <w:pPr>
      <w:spacing w:after="0"/>
      <w:jc w:val="left"/>
    </w:pPr>
  </w:style>
  <w:style w:type="paragraph" w:customStyle="1" w:styleId="affa">
    <w:name w:val="Интерактивный заголовок"/>
    <w:basedOn w:val="a9"/>
    <w:next w:val="a"/>
    <w:rsid w:val="006F41C3"/>
    <w:rPr>
      <w:u w:val="single"/>
    </w:rPr>
  </w:style>
  <w:style w:type="paragraph" w:customStyle="1" w:styleId="affb">
    <w:name w:val="Текст информации об изменениях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6F41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6F41C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Информация об изменениях документа"/>
    <w:basedOn w:val="af1"/>
    <w:next w:val="a"/>
    <w:rsid w:val="006F41C3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">
    <w:name w:val="Текст (лев. подпись)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rsid w:val="006F41C3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6F41C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rsid w:val="006F41C3"/>
    <w:rPr>
      <w:sz w:val="14"/>
      <w:szCs w:val="14"/>
    </w:rPr>
  </w:style>
  <w:style w:type="paragraph" w:customStyle="1" w:styleId="afff3">
    <w:name w:val="Комментарий пользователя"/>
    <w:basedOn w:val="af1"/>
    <w:next w:val="a"/>
    <w:rsid w:val="006F41C3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4">
    <w:name w:val="Куда обратиться?"/>
    <w:basedOn w:val="afa"/>
    <w:next w:val="a"/>
    <w:rsid w:val="006F41C3"/>
  </w:style>
  <w:style w:type="paragraph" w:customStyle="1" w:styleId="afff5">
    <w:name w:val="Моноширинный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rsid w:val="006F41C3"/>
    <w:rPr>
      <w:rFonts w:cs="Times New Roman"/>
      <w:b/>
      <w:bCs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rsid w:val="006F41C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rsid w:val="006F41C3"/>
    <w:rPr>
      <w:rFonts w:cs="Times New Roman"/>
      <w:b/>
      <w:bCs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rsid w:val="006F41C3"/>
    <w:pPr>
      <w:ind w:firstLine="118"/>
    </w:pPr>
  </w:style>
  <w:style w:type="paragraph" w:customStyle="1" w:styleId="afffa">
    <w:name w:val="Нормальный (таблица)"/>
    <w:basedOn w:val="a"/>
    <w:next w:val="a"/>
    <w:rsid w:val="006F4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Оглавление"/>
    <w:basedOn w:val="af2"/>
    <w:next w:val="a"/>
    <w:rsid w:val="006F41C3"/>
    <w:pPr>
      <w:ind w:left="140"/>
      <w:jc w:val="left"/>
    </w:pPr>
    <w:rPr>
      <w:sz w:val="24"/>
      <w:szCs w:val="24"/>
    </w:rPr>
  </w:style>
  <w:style w:type="character" w:customStyle="1" w:styleId="afffc">
    <w:name w:val="Опечатки"/>
    <w:rsid w:val="006F41C3"/>
    <w:rPr>
      <w:color w:val="FF0000"/>
    </w:rPr>
  </w:style>
  <w:style w:type="paragraph" w:customStyle="1" w:styleId="afffd">
    <w:name w:val="Переменная часть"/>
    <w:basedOn w:val="aff0"/>
    <w:next w:val="a"/>
    <w:rsid w:val="006F41C3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rsid w:val="006F41C3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6F41C3"/>
    <w:rPr>
      <w:b/>
      <w:bCs/>
    </w:rPr>
  </w:style>
  <w:style w:type="paragraph" w:customStyle="1" w:styleId="affff0">
    <w:name w:val="Подчёркнутый текст"/>
    <w:basedOn w:val="a"/>
    <w:next w:val="a"/>
    <w:rsid w:val="006F41C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0"/>
    <w:next w:val="a"/>
    <w:rsid w:val="006F41C3"/>
    <w:rPr>
      <w:sz w:val="20"/>
      <w:szCs w:val="20"/>
    </w:rPr>
  </w:style>
  <w:style w:type="paragraph" w:customStyle="1" w:styleId="affff2">
    <w:name w:val="Прижатый влево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a"/>
    <w:next w:val="a"/>
    <w:rsid w:val="006F41C3"/>
  </w:style>
  <w:style w:type="paragraph" w:customStyle="1" w:styleId="affff4">
    <w:name w:val="Примечание."/>
    <w:basedOn w:val="afa"/>
    <w:next w:val="a"/>
    <w:rsid w:val="006F41C3"/>
  </w:style>
  <w:style w:type="character" w:customStyle="1" w:styleId="affff5">
    <w:name w:val="Продолжение ссылки"/>
    <w:rsid w:val="006F41C3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rsid w:val="006F41C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6F41C3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rsid w:val="006F41C3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6F41C3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6F41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rsid w:val="006F41C3"/>
    <w:rPr>
      <w:rFonts w:cs="Times New Roman"/>
      <w:b/>
      <w:bCs/>
      <w:color w:val="749232"/>
    </w:rPr>
  </w:style>
  <w:style w:type="paragraph" w:customStyle="1" w:styleId="affffc">
    <w:name w:val="Текст в таблице"/>
    <w:basedOn w:val="afffa"/>
    <w:next w:val="a"/>
    <w:rsid w:val="006F41C3"/>
    <w:pPr>
      <w:ind w:firstLine="500"/>
    </w:pPr>
  </w:style>
  <w:style w:type="paragraph" w:customStyle="1" w:styleId="affffd">
    <w:name w:val="Текст ЭР (см. также)"/>
    <w:basedOn w:val="a"/>
    <w:next w:val="a"/>
    <w:rsid w:val="006F41C3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rsid w:val="006F41C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rsid w:val="006F41C3"/>
    <w:rPr>
      <w:rFonts w:cs="Times New Roman"/>
      <w:b/>
      <w:bCs/>
      <w:strike/>
      <w:color w:val="666600"/>
    </w:rPr>
  </w:style>
  <w:style w:type="paragraph" w:customStyle="1" w:styleId="afffff0">
    <w:name w:val="Формула"/>
    <w:basedOn w:val="a"/>
    <w:next w:val="a"/>
    <w:rsid w:val="006F41C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ffa"/>
    <w:next w:val="a"/>
    <w:rsid w:val="006F41C3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41C3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6F41C3"/>
    <w:rPr>
      <w:color w:val="0000FF"/>
      <w:u w:val="single"/>
    </w:rPr>
  </w:style>
  <w:style w:type="paragraph" w:customStyle="1" w:styleId="25">
    <w:name w:val="Абзац списка2"/>
    <w:basedOn w:val="a"/>
    <w:rsid w:val="006F41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6F41C3"/>
    <w:pPr>
      <w:spacing w:before="100" w:beforeAutospacing="1" w:after="100" w:afterAutospacing="1"/>
    </w:pPr>
  </w:style>
  <w:style w:type="character" w:styleId="afffff3">
    <w:name w:val="annotation reference"/>
    <w:rsid w:val="006F41C3"/>
    <w:rPr>
      <w:sz w:val="16"/>
      <w:szCs w:val="16"/>
    </w:rPr>
  </w:style>
  <w:style w:type="paragraph" w:styleId="afffff4">
    <w:name w:val="annotation text"/>
    <w:basedOn w:val="a"/>
    <w:link w:val="afffff5"/>
    <w:rsid w:val="006F41C3"/>
    <w:rPr>
      <w:sz w:val="20"/>
      <w:szCs w:val="20"/>
    </w:rPr>
  </w:style>
  <w:style w:type="character" w:customStyle="1" w:styleId="afffff5">
    <w:name w:val="Текст примечания Знак"/>
    <w:basedOn w:val="a0"/>
    <w:link w:val="afffff4"/>
    <w:rsid w:val="006F4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6">
    <w:name w:val="annotation subject"/>
    <w:basedOn w:val="afffff4"/>
    <w:next w:val="afffff4"/>
    <w:link w:val="afffff7"/>
    <w:rsid w:val="006F41C3"/>
    <w:rPr>
      <w:b/>
      <w:bCs/>
    </w:rPr>
  </w:style>
  <w:style w:type="character" w:customStyle="1" w:styleId="afffff7">
    <w:name w:val="Тема примечания Знак"/>
    <w:basedOn w:val="afffff5"/>
    <w:link w:val="afffff6"/>
    <w:rsid w:val="006F4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8">
    <w:name w:val="FollowedHyperlink"/>
    <w:uiPriority w:val="99"/>
    <w:unhideWhenUsed/>
    <w:rsid w:val="006F41C3"/>
    <w:rPr>
      <w:color w:val="954F72"/>
      <w:u w:val="single"/>
    </w:rPr>
  </w:style>
  <w:style w:type="paragraph" w:customStyle="1" w:styleId="msonormal0">
    <w:name w:val="msonormal"/>
    <w:basedOn w:val="a"/>
    <w:rsid w:val="006F41C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F41C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F41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6F41C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6F41C3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F41C3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6F41C3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F41C3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F41C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6F41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6F41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6F41C3"/>
    <w:pP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F4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6F41C3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6F41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6F41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6F41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6F41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F41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6F41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28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30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Иванов А.П.</dc:creator>
  <cp:keywords/>
  <dc:description/>
  <cp:lastModifiedBy>Мариинско-Посадский район - Иванов А.П.</cp:lastModifiedBy>
  <cp:revision>6</cp:revision>
  <dcterms:created xsi:type="dcterms:W3CDTF">2022-10-04T05:28:00Z</dcterms:created>
  <dcterms:modified xsi:type="dcterms:W3CDTF">2022-10-05T08:10:00Z</dcterms:modified>
</cp:coreProperties>
</file>