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FE" w:rsidRPr="00576EEA" w:rsidRDefault="007B65FE" w:rsidP="007B65FE">
      <w:pPr>
        <w:jc w:val="right"/>
        <w:rPr>
          <w:b/>
          <w:sz w:val="26"/>
          <w:szCs w:val="20"/>
          <w:u w:val="single"/>
        </w:rPr>
      </w:pPr>
    </w:p>
    <w:tbl>
      <w:tblPr>
        <w:tblpPr w:leftFromText="180" w:rightFromText="180" w:vertAnchor="text" w:horzAnchor="margin" w:tblpY="63"/>
        <w:tblW w:w="0" w:type="auto"/>
        <w:tblLayout w:type="fixed"/>
        <w:tblLook w:val="0000"/>
      </w:tblPr>
      <w:tblGrid>
        <w:gridCol w:w="3888"/>
        <w:gridCol w:w="1888"/>
        <w:gridCol w:w="6"/>
        <w:gridCol w:w="3686"/>
      </w:tblGrid>
      <w:tr w:rsidR="007B65FE" w:rsidTr="00A55B5B">
        <w:trPr>
          <w:trHeight w:val="1058"/>
        </w:trPr>
        <w:tc>
          <w:tcPr>
            <w:tcW w:w="3888" w:type="dxa"/>
          </w:tcPr>
          <w:p w:rsidR="007B65FE" w:rsidRDefault="007B65FE" w:rsidP="00A55B5B">
            <w:pPr>
              <w:jc w:val="center"/>
              <w:rPr>
                <w:rFonts w:ascii="Antiqua Chv" w:hAnsi="Antiqua Chv"/>
                <w:b/>
                <w:caps/>
              </w:rPr>
            </w:pPr>
          </w:p>
          <w:p w:rsidR="007B65FE" w:rsidRDefault="007B65FE" w:rsidP="00A55B5B">
            <w:pPr>
              <w:jc w:val="center"/>
              <w:rPr>
                <w:rFonts w:ascii="Antiqua Chv" w:hAnsi="Antiqua Chv"/>
                <w:b/>
                <w:caps/>
              </w:rPr>
            </w:pPr>
          </w:p>
          <w:p w:rsidR="007B65FE" w:rsidRPr="009A5D6E" w:rsidRDefault="007B65FE" w:rsidP="00A55B5B">
            <w:pPr>
              <w:jc w:val="center"/>
              <w:rPr>
                <w:rFonts w:ascii="Antiqua Chv" w:hAnsi="Antiqua Chv"/>
                <w:b/>
                <w:caps/>
                <w:sz w:val="20"/>
                <w:szCs w:val="20"/>
              </w:rPr>
            </w:pPr>
            <w:r w:rsidRPr="009A5D6E">
              <w:rPr>
                <w:rFonts w:ascii="Antiqua Chv" w:hAnsi="Antiqua Chv"/>
                <w:b/>
                <w:caps/>
              </w:rPr>
              <w:t>Ч</w:t>
            </w:r>
            <w:r>
              <w:rPr>
                <w:b/>
                <w:caps/>
              </w:rPr>
              <w:t>Ă</w:t>
            </w:r>
            <w:r w:rsidRPr="009A5D6E">
              <w:rPr>
                <w:rFonts w:ascii="Antiqua Chv" w:hAnsi="Antiqua Chv"/>
                <w:b/>
                <w:caps/>
              </w:rPr>
              <w:t>ваш Республикин</w:t>
            </w:r>
          </w:p>
          <w:p w:rsidR="007B65FE" w:rsidRPr="009A5D6E" w:rsidRDefault="007B65FE" w:rsidP="00A55B5B">
            <w:pPr>
              <w:jc w:val="center"/>
              <w:rPr>
                <w:rFonts w:ascii="Antiqua Chv" w:hAnsi="Antiqua Chv"/>
                <w:b/>
                <w:caps/>
                <w:sz w:val="20"/>
                <w:szCs w:val="20"/>
              </w:rPr>
            </w:pPr>
            <w:r w:rsidRPr="009A5D6E">
              <w:rPr>
                <w:rFonts w:ascii="Antiqua Chv" w:hAnsi="Antiqua Chv"/>
                <w:b/>
                <w:caps/>
              </w:rPr>
              <w:t>Куславкка район</w:t>
            </w:r>
          </w:p>
          <w:p w:rsidR="007B65FE" w:rsidRPr="009A5D6E" w:rsidRDefault="007B65FE" w:rsidP="00A55B5B">
            <w:pPr>
              <w:jc w:val="center"/>
              <w:rPr>
                <w:rFonts w:ascii="Antiqua Chv" w:hAnsi="Antiqua Chv"/>
                <w:b/>
                <w:sz w:val="20"/>
                <w:szCs w:val="20"/>
              </w:rPr>
            </w:pPr>
            <w:r w:rsidRPr="009A5D6E">
              <w:rPr>
                <w:rFonts w:ascii="Antiqua Chv" w:hAnsi="Antiqua Chv"/>
                <w:b/>
                <w:caps/>
              </w:rPr>
              <w:t>Администраци</w:t>
            </w:r>
            <w:r>
              <w:rPr>
                <w:rFonts w:ascii="Antiqua Chv" w:hAnsi="Antiqua Chv"/>
                <w:b/>
                <w:caps/>
              </w:rPr>
              <w:t>Е</w:t>
            </w:r>
          </w:p>
          <w:p w:rsidR="007B65FE" w:rsidRDefault="007B65FE" w:rsidP="00A55B5B">
            <w:pPr>
              <w:rPr>
                <w:b/>
                <w:sz w:val="20"/>
                <w:szCs w:val="20"/>
              </w:rPr>
            </w:pPr>
          </w:p>
          <w:p w:rsidR="007B65FE" w:rsidRDefault="007B65FE" w:rsidP="00A55B5B">
            <w:pPr>
              <w:jc w:val="center"/>
              <w:rPr>
                <w:b/>
                <w:sz w:val="26"/>
                <w:szCs w:val="20"/>
              </w:rPr>
            </w:pPr>
            <w:r>
              <w:rPr>
                <w:b/>
                <w:sz w:val="26"/>
              </w:rPr>
              <w:t>ЙЫШ</w:t>
            </w:r>
            <w:r>
              <w:rPr>
                <w:b/>
                <w:snapToGrid w:val="0"/>
                <w:sz w:val="26"/>
              </w:rPr>
              <w:t>Ă</w:t>
            </w:r>
            <w:r>
              <w:rPr>
                <w:b/>
                <w:sz w:val="26"/>
              </w:rPr>
              <w:t>НУ</w:t>
            </w:r>
          </w:p>
        </w:tc>
        <w:tc>
          <w:tcPr>
            <w:tcW w:w="1894" w:type="dxa"/>
            <w:gridSpan w:val="2"/>
          </w:tcPr>
          <w:p w:rsidR="007B65FE" w:rsidRDefault="00E461A8" w:rsidP="00A55B5B">
            <w:pPr>
              <w:jc w:val="center"/>
              <w:rPr>
                <w:b/>
                <w:sz w:val="26"/>
                <w:szCs w:val="20"/>
              </w:rPr>
            </w:pPr>
            <w:r w:rsidRPr="00E461A8">
              <w:rPr>
                <w:b/>
                <w:u w:val="single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9.6pt;margin-top:20.8pt;width:58.5pt;height:55.45pt;z-index:-251658752;mso-wrap-edited:f;mso-position-horizontal-relative:text;mso-position-vertical-relative:text" wrapcoords="-277 0 -277 21308 21600 21308 21600 0 -277 0" fillcolor="window">
                  <v:imagedata r:id="rId5" o:title=""/>
                  <w10:wrap type="tight" side="right" anchorx="page"/>
                </v:shape>
                <o:OLEObject Type="Embed" ProgID="Word.Picture.8" ShapeID="_x0000_s1026" DrawAspect="Content" ObjectID="_1499601095" r:id="rId6"/>
              </w:pict>
            </w:r>
          </w:p>
        </w:tc>
        <w:tc>
          <w:tcPr>
            <w:tcW w:w="3686" w:type="dxa"/>
          </w:tcPr>
          <w:p w:rsidR="007B65FE" w:rsidRDefault="007B65FE" w:rsidP="00A55B5B">
            <w:pPr>
              <w:jc w:val="center"/>
              <w:rPr>
                <w:b/>
                <w:caps/>
              </w:rPr>
            </w:pPr>
          </w:p>
          <w:p w:rsidR="007B65FE" w:rsidRDefault="007B65FE" w:rsidP="00A55B5B">
            <w:pPr>
              <w:rPr>
                <w:b/>
                <w:caps/>
              </w:rPr>
            </w:pPr>
          </w:p>
          <w:p w:rsidR="007B65FE" w:rsidRPr="009A5D6E" w:rsidRDefault="007B65FE" w:rsidP="00A55B5B">
            <w:pPr>
              <w:jc w:val="center"/>
              <w:rPr>
                <w:b/>
                <w:caps/>
                <w:sz w:val="20"/>
                <w:szCs w:val="20"/>
              </w:rPr>
            </w:pPr>
            <w:r w:rsidRPr="009A5D6E">
              <w:rPr>
                <w:b/>
                <w:caps/>
              </w:rPr>
              <w:t>Чувашская республика</w:t>
            </w:r>
          </w:p>
          <w:p w:rsidR="007B65FE" w:rsidRPr="009A5D6E" w:rsidRDefault="007B65FE" w:rsidP="00A55B5B">
            <w:pPr>
              <w:jc w:val="center"/>
              <w:rPr>
                <w:b/>
                <w:caps/>
                <w:sz w:val="20"/>
                <w:szCs w:val="20"/>
              </w:rPr>
            </w:pPr>
            <w:r w:rsidRPr="009A5D6E">
              <w:rPr>
                <w:b/>
                <w:caps/>
              </w:rPr>
              <w:t>АДМИНИСТРАЦИЯ</w:t>
            </w:r>
          </w:p>
          <w:p w:rsidR="007B65FE" w:rsidRPr="009A5D6E" w:rsidRDefault="007B65FE" w:rsidP="00A55B5B">
            <w:pPr>
              <w:jc w:val="center"/>
              <w:rPr>
                <w:b/>
                <w:caps/>
                <w:sz w:val="20"/>
                <w:szCs w:val="20"/>
              </w:rPr>
            </w:pPr>
            <w:r w:rsidRPr="009A5D6E">
              <w:rPr>
                <w:b/>
                <w:caps/>
              </w:rPr>
              <w:t>Козловского района</w:t>
            </w:r>
          </w:p>
          <w:p w:rsidR="007B65FE" w:rsidRDefault="007B65FE" w:rsidP="00A55B5B">
            <w:pPr>
              <w:jc w:val="center"/>
              <w:rPr>
                <w:b/>
                <w:sz w:val="20"/>
                <w:szCs w:val="20"/>
              </w:rPr>
            </w:pPr>
          </w:p>
          <w:p w:rsidR="007B65FE" w:rsidRDefault="007B65FE" w:rsidP="00A55B5B">
            <w:pPr>
              <w:jc w:val="center"/>
              <w:rPr>
                <w:b/>
                <w:sz w:val="26"/>
                <w:szCs w:val="20"/>
              </w:rPr>
            </w:pPr>
            <w:r>
              <w:rPr>
                <w:b/>
                <w:sz w:val="26"/>
              </w:rPr>
              <w:t>ПОСТАНОВЛЕНИЕ</w:t>
            </w:r>
          </w:p>
        </w:tc>
      </w:tr>
      <w:tr w:rsidR="007B65FE" w:rsidTr="00A55B5B">
        <w:trPr>
          <w:trHeight w:val="439"/>
        </w:trPr>
        <w:tc>
          <w:tcPr>
            <w:tcW w:w="3888" w:type="dxa"/>
          </w:tcPr>
          <w:p w:rsidR="007B65FE" w:rsidRDefault="007B65FE" w:rsidP="00A55B5B">
            <w:pPr>
              <w:jc w:val="center"/>
              <w:rPr>
                <w:b/>
                <w:sz w:val="26"/>
              </w:rPr>
            </w:pPr>
          </w:p>
          <w:p w:rsidR="007B65FE" w:rsidRPr="009B575E" w:rsidRDefault="005B28D4" w:rsidP="005B28D4">
            <w:pPr>
              <w:jc w:val="center"/>
              <w:rPr>
                <w:b/>
                <w:sz w:val="26"/>
                <w:szCs w:val="20"/>
              </w:rPr>
            </w:pPr>
            <w:r>
              <w:rPr>
                <w:b/>
                <w:sz w:val="26"/>
              </w:rPr>
              <w:t xml:space="preserve">__ _______ </w:t>
            </w:r>
            <w:r w:rsidR="007B65FE">
              <w:rPr>
                <w:b/>
                <w:sz w:val="26"/>
              </w:rPr>
              <w:t xml:space="preserve">2015 </w:t>
            </w:r>
            <w:r w:rsidR="007B65FE" w:rsidRPr="00C62905">
              <w:rPr>
                <w:b/>
                <w:sz w:val="26"/>
              </w:rPr>
              <w:t xml:space="preserve"> </w:t>
            </w:r>
            <w:r w:rsidR="007B65FE" w:rsidRPr="00C62905">
              <w:rPr>
                <w:b/>
                <w:bCs/>
                <w:sz w:val="16"/>
              </w:rPr>
              <w:t xml:space="preserve">Ç.  </w:t>
            </w:r>
            <w:r w:rsidR="007B65FE" w:rsidRPr="00C62905">
              <w:rPr>
                <w:b/>
                <w:bCs/>
              </w:rPr>
              <w:t>№</w:t>
            </w:r>
            <w:r>
              <w:rPr>
                <w:b/>
                <w:bCs/>
              </w:rPr>
              <w:t xml:space="preserve"> ___</w:t>
            </w:r>
          </w:p>
        </w:tc>
        <w:tc>
          <w:tcPr>
            <w:tcW w:w="1888" w:type="dxa"/>
            <w:tcBorders>
              <w:left w:val="nil"/>
            </w:tcBorders>
          </w:tcPr>
          <w:p w:rsidR="007B65FE" w:rsidRDefault="007B65FE" w:rsidP="00A55B5B">
            <w:pPr>
              <w:rPr>
                <w:rFonts w:ascii="Journal Chv" w:hAnsi="Journal Chv"/>
                <w:b/>
                <w:sz w:val="26"/>
                <w:szCs w:val="20"/>
              </w:rPr>
            </w:pPr>
          </w:p>
          <w:p w:rsidR="007B65FE" w:rsidRDefault="007B65FE" w:rsidP="00A55B5B">
            <w:pPr>
              <w:rPr>
                <w:rFonts w:ascii="Journal Chv" w:hAnsi="Journal Chv"/>
                <w:b/>
                <w:sz w:val="26"/>
                <w:szCs w:val="20"/>
              </w:rPr>
            </w:pPr>
          </w:p>
        </w:tc>
        <w:tc>
          <w:tcPr>
            <w:tcW w:w="3692" w:type="dxa"/>
            <w:gridSpan w:val="2"/>
            <w:tcBorders>
              <w:left w:val="nil"/>
            </w:tcBorders>
          </w:tcPr>
          <w:p w:rsidR="007B65FE" w:rsidRDefault="007B65FE" w:rsidP="00A55B5B">
            <w:pPr>
              <w:jc w:val="center"/>
              <w:rPr>
                <w:b/>
                <w:sz w:val="26"/>
                <w:szCs w:val="20"/>
              </w:rPr>
            </w:pPr>
          </w:p>
          <w:p w:rsidR="007B65FE" w:rsidRPr="009776A6" w:rsidRDefault="009D4E39" w:rsidP="009D4E39">
            <w:pPr>
              <w:jc w:val="center"/>
              <w:rPr>
                <w:b/>
                <w:sz w:val="26"/>
                <w:szCs w:val="20"/>
              </w:rPr>
            </w:pPr>
            <w:r>
              <w:rPr>
                <w:b/>
                <w:sz w:val="26"/>
                <w:szCs w:val="20"/>
              </w:rPr>
              <w:t>28</w:t>
            </w:r>
            <w:r w:rsidR="005B28D4">
              <w:rPr>
                <w:b/>
                <w:sz w:val="26"/>
                <w:szCs w:val="20"/>
              </w:rPr>
              <w:t xml:space="preserve"> </w:t>
            </w:r>
            <w:r>
              <w:rPr>
                <w:b/>
                <w:sz w:val="26"/>
                <w:szCs w:val="20"/>
              </w:rPr>
              <w:t>июля</w:t>
            </w:r>
            <w:r w:rsidR="005B28D4">
              <w:rPr>
                <w:b/>
                <w:sz w:val="26"/>
                <w:szCs w:val="20"/>
              </w:rPr>
              <w:t xml:space="preserve"> 2015</w:t>
            </w:r>
            <w:r w:rsidR="007B65FE">
              <w:rPr>
                <w:b/>
                <w:sz w:val="26"/>
                <w:szCs w:val="20"/>
              </w:rPr>
              <w:t xml:space="preserve"> г. №</w:t>
            </w:r>
            <w:r w:rsidR="007B65FE" w:rsidRPr="008E2C59">
              <w:rPr>
                <w:b/>
                <w:sz w:val="26"/>
                <w:szCs w:val="20"/>
              </w:rPr>
              <w:t xml:space="preserve"> </w:t>
            </w:r>
            <w:r>
              <w:rPr>
                <w:b/>
                <w:sz w:val="26"/>
                <w:szCs w:val="20"/>
              </w:rPr>
              <w:t>386</w:t>
            </w:r>
          </w:p>
        </w:tc>
      </w:tr>
      <w:tr w:rsidR="007B65FE" w:rsidTr="00A55B5B">
        <w:trPr>
          <w:trHeight w:val="122"/>
        </w:trPr>
        <w:tc>
          <w:tcPr>
            <w:tcW w:w="3888" w:type="dxa"/>
          </w:tcPr>
          <w:p w:rsidR="007B65FE" w:rsidRDefault="007B65FE" w:rsidP="00A55B5B">
            <w:pPr>
              <w:jc w:val="center"/>
              <w:rPr>
                <w:b/>
                <w:sz w:val="26"/>
                <w:szCs w:val="20"/>
              </w:rPr>
            </w:pPr>
            <w:proofErr w:type="spellStart"/>
            <w:r>
              <w:rPr>
                <w:b/>
                <w:sz w:val="26"/>
              </w:rPr>
              <w:t>Куславкка</w:t>
            </w:r>
            <w:proofErr w:type="spellEnd"/>
            <w:r>
              <w:rPr>
                <w:b/>
                <w:sz w:val="26"/>
              </w:rPr>
              <w:t xml:space="preserve"> хули</w:t>
            </w:r>
          </w:p>
        </w:tc>
        <w:tc>
          <w:tcPr>
            <w:tcW w:w="1888" w:type="dxa"/>
            <w:tcBorders>
              <w:left w:val="nil"/>
            </w:tcBorders>
          </w:tcPr>
          <w:p w:rsidR="007B65FE" w:rsidRDefault="007B65FE" w:rsidP="00A55B5B">
            <w:pPr>
              <w:rPr>
                <w:b/>
                <w:sz w:val="26"/>
                <w:szCs w:val="20"/>
              </w:rPr>
            </w:pPr>
          </w:p>
        </w:tc>
        <w:tc>
          <w:tcPr>
            <w:tcW w:w="3692" w:type="dxa"/>
            <w:gridSpan w:val="2"/>
            <w:tcBorders>
              <w:left w:val="nil"/>
            </w:tcBorders>
          </w:tcPr>
          <w:p w:rsidR="007B65FE" w:rsidRDefault="007B65FE" w:rsidP="00A55B5B">
            <w:pPr>
              <w:jc w:val="center"/>
              <w:rPr>
                <w:b/>
                <w:sz w:val="26"/>
                <w:szCs w:val="20"/>
              </w:rPr>
            </w:pPr>
            <w:r>
              <w:rPr>
                <w:b/>
                <w:sz w:val="26"/>
              </w:rPr>
              <w:t>г. Козловка</w:t>
            </w:r>
          </w:p>
        </w:tc>
      </w:tr>
    </w:tbl>
    <w:p w:rsidR="007B65FE" w:rsidRDefault="007B65FE" w:rsidP="007B65FE">
      <w:pPr>
        <w:jc w:val="both"/>
        <w:rPr>
          <w:sz w:val="26"/>
          <w:szCs w:val="26"/>
        </w:rPr>
      </w:pPr>
    </w:p>
    <w:p w:rsidR="007B65FE" w:rsidRPr="0095743F" w:rsidRDefault="007B65FE" w:rsidP="007B65FE">
      <w:pPr>
        <w:jc w:val="both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068"/>
        <w:gridCol w:w="4785"/>
      </w:tblGrid>
      <w:tr w:rsidR="007B65FE" w:rsidRPr="00181469" w:rsidTr="00A55B5B">
        <w:tc>
          <w:tcPr>
            <w:tcW w:w="4068" w:type="dxa"/>
          </w:tcPr>
          <w:p w:rsidR="007B65FE" w:rsidRPr="00A647BB" w:rsidRDefault="007B65FE" w:rsidP="00A55B5B">
            <w:r w:rsidRPr="00A647BB">
              <w:t xml:space="preserve">О внесении изменений в постановление администрации Козловского района Чувашской Республики от </w:t>
            </w:r>
            <w:r w:rsidR="00A55B5B">
              <w:t>26.06.2015 г.</w:t>
            </w:r>
            <w:r w:rsidRPr="00A647BB">
              <w:t xml:space="preserve"> №</w:t>
            </w:r>
            <w:r w:rsidR="00A55B5B">
              <w:t>352</w:t>
            </w:r>
          </w:p>
        </w:tc>
        <w:tc>
          <w:tcPr>
            <w:tcW w:w="4785" w:type="dxa"/>
          </w:tcPr>
          <w:p w:rsidR="007B65FE" w:rsidRPr="00181469" w:rsidRDefault="007B65FE" w:rsidP="00A55B5B">
            <w:pPr>
              <w:rPr>
                <w:rFonts w:ascii="Calibri" w:hAnsi="Calibri" w:cs="Calibri"/>
                <w:sz w:val="26"/>
                <w:szCs w:val="26"/>
              </w:rPr>
            </w:pPr>
          </w:p>
        </w:tc>
      </w:tr>
    </w:tbl>
    <w:p w:rsidR="007B65FE" w:rsidRPr="00377EC4" w:rsidRDefault="007B65FE" w:rsidP="007B65FE">
      <w:pPr>
        <w:jc w:val="both"/>
        <w:rPr>
          <w:sz w:val="26"/>
          <w:szCs w:val="26"/>
        </w:rPr>
      </w:pPr>
    </w:p>
    <w:p w:rsidR="007B65FE" w:rsidRPr="00D50A08" w:rsidRDefault="007B65FE" w:rsidP="007B65FE">
      <w:pPr>
        <w:ind w:firstLine="720"/>
        <w:jc w:val="both"/>
      </w:pPr>
      <w:bookmarkStart w:id="0" w:name="sub_3"/>
    </w:p>
    <w:bookmarkEnd w:id="0"/>
    <w:p w:rsidR="007B65FE" w:rsidRDefault="007B65FE" w:rsidP="007B65FE">
      <w:pPr>
        <w:ind w:firstLine="720"/>
        <w:jc w:val="both"/>
      </w:pPr>
    </w:p>
    <w:p w:rsidR="007B65FE" w:rsidRDefault="007B65FE" w:rsidP="00713C7B">
      <w:pPr>
        <w:ind w:firstLine="540"/>
        <w:jc w:val="both"/>
      </w:pPr>
      <w:r>
        <w:rPr>
          <w:sz w:val="26"/>
          <w:szCs w:val="26"/>
        </w:rPr>
        <w:t>А</w:t>
      </w:r>
      <w:r w:rsidRPr="006342EA">
        <w:rPr>
          <w:sz w:val="26"/>
          <w:szCs w:val="26"/>
        </w:rPr>
        <w:t xml:space="preserve">дминистрация </w:t>
      </w:r>
      <w:r w:rsidRPr="005B7A78">
        <w:t>Козловского района Чувашской Республики</w:t>
      </w:r>
      <w:r w:rsidR="00713C7B">
        <w:t xml:space="preserve"> постановляет</w:t>
      </w:r>
      <w:r w:rsidRPr="005B7A78">
        <w:t>:</w:t>
      </w:r>
      <w:r w:rsidR="00713C7B">
        <w:t xml:space="preserve">  </w:t>
      </w:r>
    </w:p>
    <w:p w:rsidR="00713C7B" w:rsidRPr="005B7A78" w:rsidRDefault="00713C7B" w:rsidP="00713C7B">
      <w:pPr>
        <w:ind w:firstLine="540"/>
        <w:jc w:val="both"/>
      </w:pPr>
    </w:p>
    <w:p w:rsidR="007B65FE" w:rsidRDefault="00A55B5B" w:rsidP="00713C7B">
      <w:pPr>
        <w:ind w:firstLine="540"/>
        <w:jc w:val="both"/>
      </w:pPr>
      <w:r>
        <w:t xml:space="preserve">1. </w:t>
      </w:r>
      <w:proofErr w:type="gramStart"/>
      <w:r w:rsidR="007B65FE" w:rsidRPr="005B7A78">
        <w:t>Внести в постановление администрации Козловского района Чуваш</w:t>
      </w:r>
      <w:r w:rsidR="007B65FE">
        <w:t xml:space="preserve">ской Республики от </w:t>
      </w:r>
      <w:r>
        <w:t>26.06.2015 г.  №352</w:t>
      </w:r>
      <w:r w:rsidR="007B65FE" w:rsidRPr="005B7A78">
        <w:t xml:space="preserve"> «Об утверждении </w:t>
      </w:r>
      <w:r>
        <w:t xml:space="preserve">порядка предоставления социальных  выплат на строительство (приобретение) жилья в сельской местности в рамках ФЦП «Устойчивое развитие сельских территорий на 2014-2017 годы и на период  до 2020 года» из бюджета Козловского района Чувашской Республики на 2015 год» </w:t>
      </w:r>
      <w:r w:rsidR="007B65FE" w:rsidRPr="005B7A78">
        <w:t>следующие изменения:</w:t>
      </w:r>
      <w:proofErr w:type="gramEnd"/>
    </w:p>
    <w:p w:rsidR="00A55B5B" w:rsidRDefault="000F5AD3" w:rsidP="00713C7B">
      <w:pPr>
        <w:ind w:firstLine="540"/>
        <w:jc w:val="both"/>
      </w:pPr>
      <w:r>
        <w:t>1) наименование постановления</w:t>
      </w:r>
      <w:r w:rsidR="00A55B5B">
        <w:t xml:space="preserve"> изложить в следующей редакции:</w:t>
      </w:r>
    </w:p>
    <w:p w:rsidR="00A55B5B" w:rsidRDefault="00A55B5B" w:rsidP="00713C7B">
      <w:pPr>
        <w:ind w:firstLine="540"/>
        <w:jc w:val="both"/>
      </w:pPr>
      <w:r>
        <w:t xml:space="preserve">« Об утверждении порядка предоставления социальных выплат на строительство (приобретение) жилья в сельской местности в рамках ФЦП «Устойчивое развитие сельских территорий </w:t>
      </w:r>
      <w:r w:rsidR="00A851BE">
        <w:t>на 2014-2017 годы и на период до  2020 года» из районного бюджета Козловского района Чувашской Республики на 2015 год</w:t>
      </w:r>
      <w:proofErr w:type="gramStart"/>
      <w:r w:rsidR="00713C7B">
        <w:t>.</w:t>
      </w:r>
      <w:r w:rsidR="00A851BE">
        <w:t>»</w:t>
      </w:r>
      <w:r w:rsidR="00713C7B">
        <w:t>;</w:t>
      </w:r>
      <w:proofErr w:type="gramEnd"/>
    </w:p>
    <w:p w:rsidR="00A851BE" w:rsidRDefault="000F5AD3" w:rsidP="00713C7B">
      <w:pPr>
        <w:ind w:firstLine="540"/>
        <w:jc w:val="both"/>
      </w:pPr>
      <w:r>
        <w:t xml:space="preserve">2) </w:t>
      </w:r>
      <w:r w:rsidR="00A851BE">
        <w:t>пункт 1 изложить в следующей редакции:</w:t>
      </w:r>
    </w:p>
    <w:p w:rsidR="00A851BE" w:rsidRDefault="00A851BE" w:rsidP="00713C7B">
      <w:pPr>
        <w:ind w:firstLine="540"/>
        <w:jc w:val="both"/>
      </w:pPr>
      <w:r>
        <w:t>«1. Утвердить</w:t>
      </w:r>
      <w:r w:rsidR="000F5AD3">
        <w:t xml:space="preserve"> прилагаемый </w:t>
      </w:r>
      <w:r>
        <w:t>порядок предоставления социальных выплат из районного бюджета Козловского района Чувашской Республики на 2015 год на строительство приобретение жилья гражданам, проживающих в сельской местности, в том числе молодым семьям и молодым специалистам</w:t>
      </w:r>
      <w:proofErr w:type="gramStart"/>
      <w:r>
        <w:t>.»;</w:t>
      </w:r>
      <w:proofErr w:type="gramEnd"/>
    </w:p>
    <w:p w:rsidR="00713C7B" w:rsidRDefault="000F5AD3" w:rsidP="00713C7B">
      <w:pPr>
        <w:ind w:firstLine="540"/>
        <w:jc w:val="both"/>
      </w:pPr>
      <w:r>
        <w:t xml:space="preserve">3) </w:t>
      </w:r>
      <w:r w:rsidR="00713C7B">
        <w:t>в приложении</w:t>
      </w:r>
      <w:r>
        <w:t xml:space="preserve"> к постановлению</w:t>
      </w:r>
      <w:r w:rsidR="00713C7B">
        <w:t>:</w:t>
      </w:r>
    </w:p>
    <w:p w:rsidR="00A851BE" w:rsidRDefault="000F5AD3" w:rsidP="00713C7B">
      <w:pPr>
        <w:ind w:firstLine="540"/>
        <w:jc w:val="both"/>
      </w:pPr>
      <w:r>
        <w:t xml:space="preserve">а) </w:t>
      </w:r>
      <w:proofErr w:type="spellStart"/>
      <w:r>
        <w:t>наменование</w:t>
      </w:r>
      <w:proofErr w:type="spellEnd"/>
      <w:r w:rsidR="00A851BE">
        <w:t xml:space="preserve"> изложить в следующей редакции</w:t>
      </w:r>
      <w:r w:rsidR="0082245A">
        <w:t>:</w:t>
      </w:r>
    </w:p>
    <w:p w:rsidR="0082245A" w:rsidRDefault="0082245A" w:rsidP="00713C7B">
      <w:pPr>
        <w:ind w:firstLine="540"/>
        <w:jc w:val="both"/>
      </w:pPr>
      <w:r>
        <w:t>«Порядок предоставления социальных выплат из районного бюджета Козловского района Чувашской Республики на 2015 года на строительство или приобретение жилья гражданам, проживающим в сельской местности, в том числе молодым семьям и молодым специалистам</w:t>
      </w:r>
      <w:proofErr w:type="gramStart"/>
      <w:r>
        <w:t>.»;</w:t>
      </w:r>
      <w:proofErr w:type="gramEnd"/>
    </w:p>
    <w:p w:rsidR="0082245A" w:rsidRDefault="000F5AD3" w:rsidP="00713C7B">
      <w:pPr>
        <w:ind w:firstLine="540"/>
        <w:jc w:val="both"/>
      </w:pPr>
      <w:r>
        <w:t xml:space="preserve">б) </w:t>
      </w:r>
      <w:r w:rsidR="0082245A">
        <w:t>в пункте 1 слова «из бюджета Козловского района» заменить словами «из районного бюджета Козловского района</w:t>
      </w:r>
      <w:proofErr w:type="gramStart"/>
      <w:r w:rsidR="00077BD1">
        <w:t>.</w:t>
      </w:r>
      <w:r w:rsidR="0082245A">
        <w:t>»</w:t>
      </w:r>
      <w:r w:rsidR="00077BD1">
        <w:t>;</w:t>
      </w:r>
      <w:proofErr w:type="gramEnd"/>
    </w:p>
    <w:p w:rsidR="00D04EC0" w:rsidRDefault="000F5AD3" w:rsidP="00713C7B">
      <w:pPr>
        <w:ind w:firstLine="540"/>
        <w:jc w:val="both"/>
      </w:pPr>
      <w:r>
        <w:t xml:space="preserve">в) </w:t>
      </w:r>
      <w:r w:rsidR="00D04EC0">
        <w:t>пункт 3 изложить в следующей редакции:</w:t>
      </w:r>
    </w:p>
    <w:p w:rsidR="00D04EC0" w:rsidRDefault="00D04EC0" w:rsidP="00713C7B">
      <w:pPr>
        <w:ind w:firstLine="540"/>
        <w:jc w:val="both"/>
      </w:pPr>
      <w:r>
        <w:t xml:space="preserve">«3. </w:t>
      </w:r>
      <w:proofErr w:type="gramStart"/>
      <w:r>
        <w:t>Социальные выплаты предоставляются лицам, отнесенных к категориям граждан, молодым семьям и молодым специалистам, в соответствии с Постановлением Администрации Козловского района Чувашской Республики от 27 февраля 2012 г.                     (приложение №27) «</w:t>
      </w:r>
      <w:r w:rsidR="006D6024">
        <w:t xml:space="preserve">Правила предоставления средств из районного бюджета Козловского </w:t>
      </w:r>
      <w:r w:rsidR="006D6024">
        <w:lastRenderedPageBreak/>
        <w:t xml:space="preserve">района Чувашской Республики на улучшение жилищных условий граждан, проживающих </w:t>
      </w:r>
      <w:r w:rsidR="006420BE">
        <w:t>и работающих в сельской местности, в том числе молодых семей и молодых специалистов.»;</w:t>
      </w:r>
      <w:proofErr w:type="gramEnd"/>
    </w:p>
    <w:p w:rsidR="006420BE" w:rsidRDefault="000F5AD3" w:rsidP="00713C7B">
      <w:pPr>
        <w:ind w:firstLine="540"/>
        <w:jc w:val="both"/>
      </w:pPr>
      <w:r>
        <w:t xml:space="preserve">г) </w:t>
      </w:r>
      <w:r w:rsidR="006420BE">
        <w:t>в пункте 10 слова «средств бюджета Козловского района Чувашской Республики» заменить словами  «средств районного бюджета Козловского района Чувашской Республики</w:t>
      </w:r>
      <w:proofErr w:type="gramStart"/>
      <w:r w:rsidR="006420BE">
        <w:t>.»;</w:t>
      </w:r>
      <w:proofErr w:type="gramEnd"/>
    </w:p>
    <w:p w:rsidR="006420BE" w:rsidRDefault="000F5AD3" w:rsidP="00713C7B">
      <w:pPr>
        <w:ind w:firstLine="540"/>
        <w:jc w:val="both"/>
      </w:pPr>
      <w:proofErr w:type="spellStart"/>
      <w:r>
        <w:t>д</w:t>
      </w:r>
      <w:proofErr w:type="spellEnd"/>
      <w:r>
        <w:t xml:space="preserve">) </w:t>
      </w:r>
      <w:r w:rsidR="006420BE">
        <w:t>пункт 12 изложить в следующей редакции:</w:t>
      </w:r>
    </w:p>
    <w:p w:rsidR="006420BE" w:rsidRDefault="006420BE" w:rsidP="00713C7B">
      <w:pPr>
        <w:ind w:firstLine="540"/>
        <w:jc w:val="both"/>
      </w:pPr>
      <w:r>
        <w:t xml:space="preserve">«12. </w:t>
      </w:r>
      <w:proofErr w:type="gramStart"/>
      <w:r>
        <w:t>Социальные выплаты   перечисляются на блокированные счета граждан, проживающих в сельской местности, в том числе молодых семей и молодых специалистов в Чувашском РФ ОАО «</w:t>
      </w:r>
      <w:proofErr w:type="spellStart"/>
      <w:r>
        <w:t>Россельхозбанк</w:t>
      </w:r>
      <w:proofErr w:type="spellEnd"/>
      <w:r>
        <w:t>», открытые для зачисления</w:t>
      </w:r>
      <w:r w:rsidR="00713C7B">
        <w:t xml:space="preserve"> социальных выплат за счет средств федерального и республиканского бюджета Чувашской Республики на строительство (приобретение) жилья в сельской местности в рамках реализации мероприятий Программы в соответствии с Правилами.</w:t>
      </w:r>
      <w:r>
        <w:t xml:space="preserve">  </w:t>
      </w:r>
      <w:proofErr w:type="gramEnd"/>
    </w:p>
    <w:p w:rsidR="0082245A" w:rsidRDefault="0082245A" w:rsidP="00713C7B">
      <w:pPr>
        <w:ind w:firstLine="540"/>
        <w:jc w:val="both"/>
      </w:pPr>
    </w:p>
    <w:p w:rsidR="00A851BE" w:rsidRDefault="00713C7B" w:rsidP="00713C7B">
      <w:pPr>
        <w:ind w:firstLine="540"/>
        <w:jc w:val="both"/>
      </w:pPr>
      <w:r>
        <w:t>2.  Настоящее постановление вступает в силу со дня его официального опубликования.</w:t>
      </w:r>
    </w:p>
    <w:p w:rsidR="00713C7B" w:rsidRDefault="00713C7B" w:rsidP="00713C7B">
      <w:pPr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главы-начальника отдела строительства, дорожного хозяйства и ЖКХ администрации Козловского района -  И.В. Рожкова. </w:t>
      </w:r>
    </w:p>
    <w:p w:rsidR="00713C7B" w:rsidRDefault="00713C7B" w:rsidP="00A55B5B">
      <w:pPr>
        <w:ind w:firstLine="540"/>
      </w:pPr>
    </w:p>
    <w:p w:rsidR="00713C7B" w:rsidRDefault="00713C7B" w:rsidP="00A55B5B">
      <w:pPr>
        <w:ind w:firstLine="540"/>
      </w:pPr>
    </w:p>
    <w:p w:rsidR="00713C7B" w:rsidRDefault="00713C7B" w:rsidP="00A55B5B">
      <w:pPr>
        <w:ind w:firstLine="540"/>
      </w:pPr>
    </w:p>
    <w:p w:rsidR="00713C7B" w:rsidRDefault="00713C7B" w:rsidP="00A55B5B">
      <w:pPr>
        <w:ind w:firstLine="540"/>
      </w:pPr>
    </w:p>
    <w:p w:rsidR="00713C7B" w:rsidRDefault="00713C7B" w:rsidP="00713C7B">
      <w:pPr>
        <w:ind w:firstLine="540"/>
        <w:jc w:val="both"/>
      </w:pPr>
      <w:r>
        <w:t>Глава администрации Козловского района                                                   В. Н. Колумб</w:t>
      </w:r>
    </w:p>
    <w:p w:rsidR="00713C7B" w:rsidRDefault="00713C7B" w:rsidP="00A55B5B">
      <w:pPr>
        <w:ind w:firstLine="540"/>
      </w:pPr>
    </w:p>
    <w:p w:rsidR="00713C7B" w:rsidRPr="005B7A78" w:rsidRDefault="00713C7B" w:rsidP="00A55B5B">
      <w:pPr>
        <w:ind w:firstLine="540"/>
      </w:pPr>
    </w:p>
    <w:sectPr w:rsidR="00713C7B" w:rsidRPr="005B7A78" w:rsidSect="00166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tiqua Ch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Journal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86DE2"/>
    <w:multiLevelType w:val="hybridMultilevel"/>
    <w:tmpl w:val="B950AB90"/>
    <w:lvl w:ilvl="0" w:tplc="A5949306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7B65FE"/>
    <w:rsid w:val="00077BD1"/>
    <w:rsid w:val="000F5AD3"/>
    <w:rsid w:val="00166183"/>
    <w:rsid w:val="004F15E2"/>
    <w:rsid w:val="005B28D4"/>
    <w:rsid w:val="006420BE"/>
    <w:rsid w:val="006D6024"/>
    <w:rsid w:val="00713C7B"/>
    <w:rsid w:val="007819CF"/>
    <w:rsid w:val="007B65FE"/>
    <w:rsid w:val="0082245A"/>
    <w:rsid w:val="009D4E39"/>
    <w:rsid w:val="00A55B5B"/>
    <w:rsid w:val="00A851BE"/>
    <w:rsid w:val="00B53F96"/>
    <w:rsid w:val="00D04EC0"/>
    <w:rsid w:val="00E46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FE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B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OMF</Company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construct--</dc:creator>
  <cp:keywords/>
  <dc:description/>
  <cp:lastModifiedBy>construct--</cp:lastModifiedBy>
  <cp:revision>5</cp:revision>
  <dcterms:created xsi:type="dcterms:W3CDTF">2015-07-15T11:22:00Z</dcterms:created>
  <dcterms:modified xsi:type="dcterms:W3CDTF">2015-07-28T11:05:00Z</dcterms:modified>
</cp:coreProperties>
</file>