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30" w:rsidRPr="00D84530" w:rsidRDefault="00D84530" w:rsidP="00D8453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D84530">
        <w:rPr>
          <w:sz w:val="24"/>
          <w:szCs w:val="24"/>
        </w:rPr>
        <w:t xml:space="preserve">                                                                                 Приложение № 1</w:t>
      </w:r>
    </w:p>
    <w:p w:rsidR="00D84530" w:rsidRPr="00D84530" w:rsidRDefault="00D84530" w:rsidP="00D845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                                                                                 к распоряжению главы администрации</w:t>
      </w:r>
    </w:p>
    <w:p w:rsidR="00D84530" w:rsidRPr="00D84530" w:rsidRDefault="00D84530" w:rsidP="00D845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                                                                                 города Новочебоксарска </w:t>
      </w:r>
    </w:p>
    <w:p w:rsidR="00D84530" w:rsidRPr="00D84530" w:rsidRDefault="00D84530" w:rsidP="00D845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                                                                                 Чувашской Республики</w:t>
      </w:r>
    </w:p>
    <w:p w:rsidR="00D84530" w:rsidRPr="00D84530" w:rsidRDefault="00D84530" w:rsidP="00D8453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845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 «</w:t>
      </w:r>
      <w:r w:rsidR="0054252B">
        <w:rPr>
          <w:rFonts w:ascii="Times New Roman" w:hAnsi="Times New Roman" w:cs="Times New Roman"/>
          <w:sz w:val="24"/>
          <w:szCs w:val="24"/>
        </w:rPr>
        <w:t>12 мая</w:t>
      </w:r>
      <w:r w:rsidRPr="00D84530">
        <w:rPr>
          <w:rFonts w:ascii="Times New Roman" w:hAnsi="Times New Roman" w:cs="Times New Roman"/>
          <w:sz w:val="24"/>
          <w:szCs w:val="24"/>
        </w:rPr>
        <w:t>»</w:t>
      </w:r>
      <w:r w:rsidR="0054252B">
        <w:rPr>
          <w:rFonts w:ascii="Times New Roman" w:hAnsi="Times New Roman" w:cs="Times New Roman"/>
          <w:sz w:val="24"/>
          <w:szCs w:val="24"/>
        </w:rPr>
        <w:t xml:space="preserve"> </w:t>
      </w:r>
      <w:r w:rsidRPr="00D84530">
        <w:rPr>
          <w:rFonts w:ascii="Times New Roman" w:hAnsi="Times New Roman" w:cs="Times New Roman"/>
          <w:sz w:val="24"/>
          <w:szCs w:val="24"/>
        </w:rPr>
        <w:t>2015г. №</w:t>
      </w:r>
      <w:r w:rsidR="0054252B">
        <w:rPr>
          <w:rFonts w:ascii="Times New Roman" w:hAnsi="Times New Roman" w:cs="Times New Roman"/>
          <w:sz w:val="24"/>
          <w:szCs w:val="24"/>
        </w:rPr>
        <w:t xml:space="preserve"> 897</w:t>
      </w:r>
    </w:p>
    <w:p w:rsidR="00D84530" w:rsidRPr="00D84530" w:rsidRDefault="00D84530" w:rsidP="00D845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D5B" w:rsidRPr="00D84530" w:rsidRDefault="006D5D5B" w:rsidP="00A32EA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5D5B" w:rsidRPr="00D84530" w:rsidRDefault="006D5D5B" w:rsidP="00A32EA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2EA1" w:rsidRPr="00D84530" w:rsidRDefault="00A32EA1" w:rsidP="00A32EA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53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</w:p>
    <w:p w:rsidR="00D84530" w:rsidRDefault="00A32EA1" w:rsidP="00A32EA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530">
        <w:rPr>
          <w:rFonts w:ascii="Times New Roman" w:hAnsi="Times New Roman" w:cs="Times New Roman"/>
          <w:color w:val="000000"/>
          <w:sz w:val="24"/>
          <w:szCs w:val="24"/>
        </w:rPr>
        <w:t>об отделе экономического развития</w:t>
      </w:r>
      <w:r w:rsidR="00856834" w:rsidRPr="00D84530">
        <w:rPr>
          <w:rFonts w:ascii="Times New Roman" w:hAnsi="Times New Roman" w:cs="Times New Roman"/>
          <w:color w:val="000000"/>
          <w:sz w:val="24"/>
          <w:szCs w:val="24"/>
        </w:rPr>
        <w:t xml:space="preserve"> и торговли</w:t>
      </w:r>
    </w:p>
    <w:p w:rsidR="00A32EA1" w:rsidRPr="00D84530" w:rsidRDefault="00A32EA1" w:rsidP="00A32EA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53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D84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30">
        <w:rPr>
          <w:rFonts w:ascii="Times New Roman" w:hAnsi="Times New Roman" w:cs="Times New Roman"/>
          <w:color w:val="000000"/>
          <w:sz w:val="24"/>
          <w:szCs w:val="24"/>
        </w:rPr>
        <w:t xml:space="preserve">города Новочебоксарска </w:t>
      </w:r>
      <w:r w:rsidR="0067649D" w:rsidRPr="00D8453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84530">
        <w:rPr>
          <w:rFonts w:ascii="Times New Roman" w:hAnsi="Times New Roman" w:cs="Times New Roman"/>
          <w:color w:val="000000"/>
          <w:sz w:val="24"/>
          <w:szCs w:val="24"/>
        </w:rPr>
        <w:t>увашской Республики</w:t>
      </w:r>
    </w:p>
    <w:p w:rsidR="00A32EA1" w:rsidRPr="00D84530" w:rsidRDefault="00A32EA1" w:rsidP="00A32EA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A32EA1" w:rsidRPr="00D84530" w:rsidRDefault="00A32EA1" w:rsidP="00A32EA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4530">
        <w:rPr>
          <w:b/>
          <w:sz w:val="24"/>
          <w:szCs w:val="24"/>
        </w:rPr>
        <w:t xml:space="preserve">I. </w:t>
      </w:r>
      <w:r w:rsidR="0067649D" w:rsidRPr="00D84530">
        <w:rPr>
          <w:b/>
          <w:sz w:val="24"/>
          <w:szCs w:val="24"/>
        </w:rPr>
        <w:t>ОБЩИЕ ПОЛОЖЕНИЯ</w:t>
      </w:r>
    </w:p>
    <w:p w:rsidR="00A32EA1" w:rsidRPr="00D84530" w:rsidRDefault="00A32EA1" w:rsidP="00B11F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1.1. </w:t>
      </w:r>
      <w:r w:rsidR="00B21D35" w:rsidRPr="00D84530">
        <w:rPr>
          <w:sz w:val="24"/>
          <w:szCs w:val="24"/>
        </w:rPr>
        <w:t xml:space="preserve">Отдел экономического развития </w:t>
      </w:r>
      <w:r w:rsidR="00856834" w:rsidRPr="00D84530">
        <w:rPr>
          <w:sz w:val="24"/>
          <w:szCs w:val="24"/>
        </w:rPr>
        <w:t xml:space="preserve">и торговли </w:t>
      </w:r>
      <w:r w:rsidRPr="00D84530">
        <w:rPr>
          <w:sz w:val="24"/>
          <w:szCs w:val="24"/>
        </w:rPr>
        <w:t>(далее - Отдел)</w:t>
      </w:r>
      <w:r w:rsidRPr="00D84530">
        <w:rPr>
          <w:color w:val="FF0000"/>
          <w:sz w:val="24"/>
          <w:szCs w:val="24"/>
        </w:rPr>
        <w:t xml:space="preserve"> </w:t>
      </w:r>
      <w:r w:rsidRPr="00D84530">
        <w:rPr>
          <w:sz w:val="24"/>
          <w:szCs w:val="24"/>
        </w:rPr>
        <w:t>входит в структуру администрации города Новочебоксарска Чувашской Республики,</w:t>
      </w:r>
      <w:r w:rsidRPr="00D84530">
        <w:rPr>
          <w:color w:val="FF0000"/>
          <w:sz w:val="24"/>
          <w:szCs w:val="24"/>
        </w:rPr>
        <w:t xml:space="preserve"> </w:t>
      </w:r>
      <w:r w:rsidRPr="00D84530">
        <w:rPr>
          <w:sz w:val="24"/>
          <w:szCs w:val="24"/>
        </w:rPr>
        <w:t xml:space="preserve">осуществляет </w:t>
      </w:r>
      <w:r w:rsidR="00455830" w:rsidRPr="00D84530">
        <w:rPr>
          <w:sz w:val="24"/>
          <w:szCs w:val="24"/>
        </w:rPr>
        <w:t>организационно-</w:t>
      </w:r>
      <w:r w:rsidRPr="00D84530">
        <w:rPr>
          <w:sz w:val="24"/>
          <w:szCs w:val="24"/>
        </w:rPr>
        <w:t>исполнительн</w:t>
      </w:r>
      <w:r w:rsidR="00455830" w:rsidRPr="00D84530">
        <w:rPr>
          <w:sz w:val="24"/>
          <w:szCs w:val="24"/>
        </w:rPr>
        <w:t>ые</w:t>
      </w:r>
      <w:r w:rsidRPr="00D84530">
        <w:rPr>
          <w:sz w:val="24"/>
          <w:szCs w:val="24"/>
        </w:rPr>
        <w:t xml:space="preserve"> функции по организации</w:t>
      </w:r>
      <w:r w:rsidR="00455830" w:rsidRPr="00D84530">
        <w:rPr>
          <w:sz w:val="24"/>
          <w:szCs w:val="24"/>
        </w:rPr>
        <w:t xml:space="preserve">, исполнению </w:t>
      </w:r>
      <w:r w:rsidRPr="00D84530">
        <w:rPr>
          <w:sz w:val="24"/>
          <w:szCs w:val="24"/>
        </w:rPr>
        <w:t xml:space="preserve">и контролю работы в пределах своих полномочий, возложенных задач и функций в соответствии с </w:t>
      </w:r>
      <w:hyperlink r:id="rId8" w:history="1">
        <w:r w:rsidRPr="00D84530">
          <w:rPr>
            <w:sz w:val="24"/>
            <w:szCs w:val="24"/>
          </w:rPr>
          <w:t>Уставом</w:t>
        </w:r>
      </w:hyperlink>
      <w:r w:rsidRPr="00D84530">
        <w:rPr>
          <w:sz w:val="24"/>
          <w:szCs w:val="24"/>
        </w:rPr>
        <w:t xml:space="preserve"> города Новочебоксарска Чувашской Республики (далее - Устав города) и настоящим Положением.</w:t>
      </w:r>
    </w:p>
    <w:p w:rsidR="00A87753" w:rsidRPr="00D84530" w:rsidRDefault="00A87753" w:rsidP="00B11F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1.2. В структуру отдела входят</w:t>
      </w:r>
      <w:r w:rsidR="003A6F7E" w:rsidRPr="00D84530">
        <w:rPr>
          <w:sz w:val="24"/>
          <w:szCs w:val="24"/>
        </w:rPr>
        <w:t xml:space="preserve"> Сектор инвестиций,</w:t>
      </w:r>
      <w:r w:rsidRPr="00D84530">
        <w:rPr>
          <w:sz w:val="24"/>
          <w:szCs w:val="24"/>
        </w:rPr>
        <w:t xml:space="preserve"> </w:t>
      </w:r>
      <w:r w:rsidR="003A6F7E" w:rsidRPr="00D84530">
        <w:rPr>
          <w:sz w:val="24"/>
          <w:szCs w:val="24"/>
        </w:rPr>
        <w:t>Сектор</w:t>
      </w:r>
      <w:r w:rsidRPr="00D84530">
        <w:rPr>
          <w:sz w:val="24"/>
          <w:szCs w:val="24"/>
        </w:rPr>
        <w:t xml:space="preserve"> потребительского рынка и предпринимательства и Сектор по </w:t>
      </w:r>
      <w:r w:rsidR="001C4EDF" w:rsidRPr="00D84530">
        <w:rPr>
          <w:sz w:val="24"/>
          <w:szCs w:val="24"/>
        </w:rPr>
        <w:t xml:space="preserve">муниципальным закупкам, осуществляющих свою деятельность </w:t>
      </w:r>
      <w:proofErr w:type="gramStart"/>
      <w:r w:rsidR="001C4EDF" w:rsidRPr="00D84530">
        <w:rPr>
          <w:sz w:val="24"/>
          <w:szCs w:val="24"/>
        </w:rPr>
        <w:t>согласно</w:t>
      </w:r>
      <w:proofErr w:type="gramEnd"/>
      <w:r w:rsidR="001C4EDF" w:rsidRPr="00D84530">
        <w:rPr>
          <w:sz w:val="24"/>
          <w:szCs w:val="24"/>
        </w:rPr>
        <w:t xml:space="preserve"> настоящего Положения и в соответствии с Положени</w:t>
      </w:r>
      <w:r w:rsidR="00FA4464" w:rsidRPr="00D84530">
        <w:rPr>
          <w:sz w:val="24"/>
          <w:szCs w:val="24"/>
        </w:rPr>
        <w:t xml:space="preserve">ем </w:t>
      </w:r>
      <w:r w:rsidR="001C4EDF" w:rsidRPr="00D84530">
        <w:rPr>
          <w:sz w:val="24"/>
          <w:szCs w:val="24"/>
        </w:rPr>
        <w:t>о секторе</w:t>
      </w:r>
      <w:r w:rsidR="00EE23B4" w:rsidRPr="00D84530">
        <w:rPr>
          <w:sz w:val="24"/>
          <w:szCs w:val="24"/>
        </w:rPr>
        <w:t>.</w:t>
      </w:r>
      <w:r w:rsidR="001C4EDF" w:rsidRPr="00D84530">
        <w:rPr>
          <w:sz w:val="24"/>
          <w:szCs w:val="24"/>
        </w:rPr>
        <w:t xml:space="preserve"> </w:t>
      </w:r>
    </w:p>
    <w:p w:rsidR="00A32EA1" w:rsidRPr="00D84530" w:rsidRDefault="00A32EA1" w:rsidP="00B11F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1.</w:t>
      </w:r>
      <w:r w:rsidR="00512A7F" w:rsidRPr="00D84530">
        <w:rPr>
          <w:sz w:val="24"/>
          <w:szCs w:val="24"/>
        </w:rPr>
        <w:t>3</w:t>
      </w:r>
      <w:r w:rsidRPr="00D84530">
        <w:rPr>
          <w:sz w:val="24"/>
          <w:szCs w:val="24"/>
        </w:rPr>
        <w:t xml:space="preserve">. Отдел осуществляет свою деятельность непосредственно, так и во взаимодействии с органами местного самоуправления города Новочебоксарска, структурными подразделениями администрации города Новочебоксарска (далее – администрация города), </w:t>
      </w:r>
      <w:r w:rsidR="00886808" w:rsidRPr="00D84530">
        <w:rPr>
          <w:sz w:val="24"/>
          <w:szCs w:val="24"/>
        </w:rPr>
        <w:t>предприятиями и  организациями, общественн</w:t>
      </w:r>
      <w:r w:rsidR="003F793C" w:rsidRPr="00D84530">
        <w:rPr>
          <w:sz w:val="24"/>
          <w:szCs w:val="24"/>
        </w:rPr>
        <w:t xml:space="preserve">остью </w:t>
      </w:r>
      <w:r w:rsidRPr="00D84530">
        <w:rPr>
          <w:sz w:val="24"/>
          <w:szCs w:val="24"/>
        </w:rPr>
        <w:t>города.</w:t>
      </w:r>
    </w:p>
    <w:p w:rsidR="00512A7F" w:rsidRPr="00D84530" w:rsidRDefault="00A32EA1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1.</w:t>
      </w:r>
      <w:r w:rsidR="00512A7F" w:rsidRPr="00D84530">
        <w:rPr>
          <w:sz w:val="24"/>
          <w:szCs w:val="24"/>
        </w:rPr>
        <w:t>4</w:t>
      </w:r>
      <w:r w:rsidRPr="00D84530">
        <w:rPr>
          <w:sz w:val="24"/>
          <w:szCs w:val="24"/>
        </w:rPr>
        <w:t>.</w:t>
      </w:r>
      <w:r w:rsidR="00512A7F" w:rsidRPr="00D84530">
        <w:rPr>
          <w:color w:val="000000"/>
          <w:sz w:val="24"/>
          <w:szCs w:val="24"/>
        </w:rPr>
        <w:t xml:space="preserve"> </w:t>
      </w:r>
      <w:proofErr w:type="gramStart"/>
      <w:r w:rsidR="00512A7F" w:rsidRPr="00D84530">
        <w:rPr>
          <w:color w:val="000000"/>
          <w:sz w:val="24"/>
          <w:szCs w:val="24"/>
        </w:rPr>
        <w:t>Отдел в своей деятельности руководствуется Конституцией Российской Федерации и Конституцией Чувашской Республики, федеральными законами и законами Чувашской Республики, указами и распоряжениями Президента Российской Федерации и Президента Чувашской Республики, постановлениями и распоряжениями Правительства Российской Федерации и Кабинета Министров Чувашской Республики, Уставом города Новочебоксарска Чувашской Республики, постановлениями и распоряжениями администрации города Новочебоксарска Чувашской Респу</w:t>
      </w:r>
      <w:r w:rsidR="00DA26DF" w:rsidRPr="00D84530">
        <w:rPr>
          <w:color w:val="000000"/>
          <w:sz w:val="24"/>
          <w:szCs w:val="24"/>
        </w:rPr>
        <w:t>блики</w:t>
      </w:r>
      <w:r w:rsidR="00512A7F" w:rsidRPr="00D84530">
        <w:rPr>
          <w:color w:val="000000"/>
          <w:sz w:val="24"/>
          <w:szCs w:val="24"/>
        </w:rPr>
        <w:t xml:space="preserve">, документацией системы менеджмента качества согласно требований ГОСТ </w:t>
      </w:r>
      <w:r w:rsidR="00512A7F" w:rsidRPr="00D84530">
        <w:rPr>
          <w:color w:val="000000"/>
          <w:sz w:val="24"/>
          <w:szCs w:val="24"/>
          <w:lang w:val="en-US"/>
        </w:rPr>
        <w:t>ISO</w:t>
      </w:r>
      <w:proofErr w:type="gramEnd"/>
      <w:r w:rsidR="00512A7F" w:rsidRPr="00D84530">
        <w:rPr>
          <w:color w:val="000000"/>
          <w:sz w:val="24"/>
          <w:szCs w:val="24"/>
        </w:rPr>
        <w:t xml:space="preserve"> 9001-2011 и  настоящим Положением.</w:t>
      </w:r>
    </w:p>
    <w:p w:rsidR="00A32EA1" w:rsidRPr="00D84530" w:rsidRDefault="00A32EA1" w:rsidP="00B11F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1.</w:t>
      </w:r>
      <w:r w:rsidR="00512A7F" w:rsidRPr="00D84530">
        <w:rPr>
          <w:sz w:val="24"/>
          <w:szCs w:val="24"/>
        </w:rPr>
        <w:t>5</w:t>
      </w:r>
      <w:r w:rsidRPr="00D84530">
        <w:rPr>
          <w:sz w:val="24"/>
          <w:szCs w:val="24"/>
        </w:rPr>
        <w:t xml:space="preserve">. Отдел подотчетен </w:t>
      </w:r>
      <w:r w:rsidR="003F793C" w:rsidRPr="00D84530">
        <w:rPr>
          <w:sz w:val="24"/>
          <w:szCs w:val="24"/>
        </w:rPr>
        <w:t>заместителю главы администрации по экономике и финансам</w:t>
      </w:r>
      <w:r w:rsidR="00506B08" w:rsidRPr="00D84530">
        <w:rPr>
          <w:sz w:val="24"/>
          <w:szCs w:val="24"/>
        </w:rPr>
        <w:t xml:space="preserve">. </w:t>
      </w:r>
    </w:p>
    <w:p w:rsidR="00A32EA1" w:rsidRPr="00D84530" w:rsidRDefault="00A32EA1" w:rsidP="00B11F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1.</w:t>
      </w:r>
      <w:r w:rsidR="00512A7F" w:rsidRPr="00D84530">
        <w:rPr>
          <w:sz w:val="24"/>
          <w:szCs w:val="24"/>
        </w:rPr>
        <w:t>6</w:t>
      </w:r>
      <w:r w:rsidRPr="00D84530">
        <w:rPr>
          <w:sz w:val="24"/>
          <w:szCs w:val="24"/>
        </w:rPr>
        <w:t>. Структура и штатное расписание Отдела утверждаются главой администрации города Новочебоксарска (далее – глава администрации).</w:t>
      </w:r>
    </w:p>
    <w:p w:rsidR="00A32EA1" w:rsidRPr="00D84530" w:rsidRDefault="00512A7F" w:rsidP="00B11F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1.7</w:t>
      </w:r>
      <w:r w:rsidR="00A32EA1" w:rsidRPr="00D84530">
        <w:rPr>
          <w:sz w:val="24"/>
          <w:szCs w:val="24"/>
        </w:rPr>
        <w:t xml:space="preserve">. Непосредственное руководство Отделом осуществляет начальник отдела, назначаемый на должность и освобождаемый от нее главой администрации по представлению </w:t>
      </w:r>
      <w:r w:rsidR="00506B08" w:rsidRPr="00D84530">
        <w:rPr>
          <w:sz w:val="24"/>
          <w:szCs w:val="24"/>
        </w:rPr>
        <w:t>заместителя главы администрации по экономике и финансам</w:t>
      </w:r>
      <w:r w:rsidR="00A32EA1" w:rsidRPr="00D84530">
        <w:rPr>
          <w:sz w:val="24"/>
          <w:szCs w:val="24"/>
        </w:rPr>
        <w:t>.</w:t>
      </w:r>
    </w:p>
    <w:p w:rsidR="00A32EA1" w:rsidRPr="00D84530" w:rsidRDefault="00512A7F" w:rsidP="00B11F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1.8</w:t>
      </w:r>
      <w:r w:rsidR="00A32EA1" w:rsidRPr="00D84530">
        <w:rPr>
          <w:sz w:val="24"/>
          <w:szCs w:val="24"/>
        </w:rPr>
        <w:t xml:space="preserve">. Специалисты Отдела назначаются на должность и освобождаются от нее главой администрации по представлению </w:t>
      </w:r>
      <w:r w:rsidR="0066079F" w:rsidRPr="00D84530">
        <w:rPr>
          <w:sz w:val="24"/>
          <w:szCs w:val="24"/>
        </w:rPr>
        <w:t xml:space="preserve">заместителя главы по экономике и финансам </w:t>
      </w:r>
      <w:r w:rsidR="00DF13DD" w:rsidRPr="00D84530">
        <w:rPr>
          <w:sz w:val="24"/>
          <w:szCs w:val="24"/>
        </w:rPr>
        <w:t xml:space="preserve">и </w:t>
      </w:r>
      <w:r w:rsidR="00A32EA1" w:rsidRPr="00D84530">
        <w:rPr>
          <w:sz w:val="24"/>
          <w:szCs w:val="24"/>
        </w:rPr>
        <w:t xml:space="preserve">по согласованию с начальником </w:t>
      </w:r>
      <w:r w:rsidR="00DF13DD" w:rsidRPr="00D84530">
        <w:rPr>
          <w:sz w:val="24"/>
          <w:szCs w:val="24"/>
        </w:rPr>
        <w:t>о</w:t>
      </w:r>
      <w:r w:rsidR="00A32EA1" w:rsidRPr="00D84530">
        <w:rPr>
          <w:sz w:val="24"/>
          <w:szCs w:val="24"/>
        </w:rPr>
        <w:t>тдела.</w:t>
      </w:r>
    </w:p>
    <w:p w:rsidR="007327BC" w:rsidRPr="00D84530" w:rsidRDefault="007327BC" w:rsidP="00B11F5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84530">
        <w:rPr>
          <w:b/>
          <w:sz w:val="24"/>
          <w:szCs w:val="24"/>
        </w:rPr>
        <w:t xml:space="preserve">II. </w:t>
      </w:r>
      <w:r w:rsidR="0067649D" w:rsidRPr="00D84530">
        <w:rPr>
          <w:b/>
          <w:sz w:val="24"/>
          <w:szCs w:val="24"/>
        </w:rPr>
        <w:t>ОСНОВНЫЕ ЗАДАЧИ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Основными задачами Отдела являются:</w:t>
      </w:r>
    </w:p>
    <w:p w:rsidR="00A32EA1" w:rsidRPr="00D84530" w:rsidRDefault="00A32EA1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2.1. Обеспечение выполнения законов Российской Федерации и Чувашской Республики, Указов Президента Российской Федерации, Указов Главы Чувашской Республики, постановлений Правительства Российской Федерации, Государственного </w:t>
      </w:r>
      <w:r w:rsidRPr="00D84530">
        <w:rPr>
          <w:sz w:val="24"/>
          <w:szCs w:val="24"/>
        </w:rPr>
        <w:lastRenderedPageBreak/>
        <w:t>Совета и Кабинета Министров Чувашской Республики, постановлений и распоряжений администрации города по организационным вопросам.</w:t>
      </w:r>
    </w:p>
    <w:p w:rsidR="00F67781" w:rsidRPr="00D84530" w:rsidRDefault="00C72FE4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2.2. </w:t>
      </w:r>
      <w:r w:rsidR="00F67781" w:rsidRPr="00D84530">
        <w:rPr>
          <w:sz w:val="24"/>
          <w:szCs w:val="24"/>
        </w:rPr>
        <w:t xml:space="preserve">Разработка предложений об определении направлений, выборе целей и приоритетов </w:t>
      </w:r>
      <w:r w:rsidR="009A4CCD" w:rsidRPr="00D84530">
        <w:rPr>
          <w:sz w:val="24"/>
          <w:szCs w:val="24"/>
        </w:rPr>
        <w:t xml:space="preserve">социально-экономического развития города; </w:t>
      </w:r>
    </w:p>
    <w:p w:rsidR="00C72FE4" w:rsidRPr="00D84530" w:rsidRDefault="009A4CCD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2.3. </w:t>
      </w:r>
      <w:r w:rsidR="00C72FE4" w:rsidRPr="00D84530">
        <w:rPr>
          <w:sz w:val="24"/>
          <w:szCs w:val="24"/>
        </w:rPr>
        <w:t xml:space="preserve">Анализ и прогнозирование социально-экономического развития города, разработка муниципальных </w:t>
      </w:r>
      <w:r w:rsidR="001B18EE" w:rsidRPr="00D84530">
        <w:rPr>
          <w:sz w:val="24"/>
          <w:szCs w:val="24"/>
        </w:rPr>
        <w:t xml:space="preserve">программ и </w:t>
      </w:r>
      <w:proofErr w:type="gramStart"/>
      <w:r w:rsidR="001B18EE" w:rsidRPr="00D84530">
        <w:rPr>
          <w:sz w:val="24"/>
          <w:szCs w:val="24"/>
        </w:rPr>
        <w:t>контроль за</w:t>
      </w:r>
      <w:proofErr w:type="gramEnd"/>
      <w:r w:rsidR="001B18EE" w:rsidRPr="00D84530">
        <w:rPr>
          <w:sz w:val="24"/>
          <w:szCs w:val="24"/>
        </w:rPr>
        <w:t xml:space="preserve"> их исполнением;</w:t>
      </w:r>
    </w:p>
    <w:p w:rsidR="001B18EE" w:rsidRPr="00D84530" w:rsidRDefault="001B18EE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2.</w:t>
      </w:r>
      <w:r w:rsidR="00556DE2">
        <w:rPr>
          <w:sz w:val="24"/>
          <w:szCs w:val="24"/>
        </w:rPr>
        <w:t>4</w:t>
      </w:r>
      <w:r w:rsidRPr="00D84530">
        <w:rPr>
          <w:sz w:val="24"/>
          <w:szCs w:val="24"/>
        </w:rPr>
        <w:t>. Координация экономической деятельности предприятий, организаций и учреждений, расположенных на территории города Новочебоксарска, по выполнению прогнозов социально-экономического развития.</w:t>
      </w:r>
    </w:p>
    <w:p w:rsidR="00C72FE4" w:rsidRPr="00D84530" w:rsidRDefault="00556DE2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1B18EE" w:rsidRPr="00D84530">
        <w:rPr>
          <w:sz w:val="24"/>
          <w:szCs w:val="24"/>
        </w:rPr>
        <w:t xml:space="preserve">. </w:t>
      </w:r>
      <w:r w:rsidR="00B17B6B" w:rsidRPr="00D84530">
        <w:rPr>
          <w:sz w:val="24"/>
          <w:szCs w:val="24"/>
        </w:rPr>
        <w:t xml:space="preserve">Создание благоприятного инвестиционного климата, привлечение инвестиций для </w:t>
      </w:r>
      <w:r w:rsidR="00B10C2C" w:rsidRPr="00D84530">
        <w:rPr>
          <w:sz w:val="24"/>
          <w:szCs w:val="24"/>
        </w:rPr>
        <w:t xml:space="preserve">реализации инвестиционных проектов, </w:t>
      </w:r>
      <w:r w:rsidR="00B17B6B" w:rsidRPr="00D84530">
        <w:rPr>
          <w:sz w:val="24"/>
          <w:szCs w:val="24"/>
        </w:rPr>
        <w:t>создания новых производств и рабочих мест.</w:t>
      </w:r>
    </w:p>
    <w:p w:rsidR="00054DD1" w:rsidRPr="00D84530" w:rsidRDefault="00556DE2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10089A" w:rsidRPr="00D84530">
        <w:rPr>
          <w:sz w:val="24"/>
          <w:szCs w:val="24"/>
        </w:rPr>
        <w:t xml:space="preserve">. </w:t>
      </w:r>
      <w:r w:rsidR="00F65415" w:rsidRPr="00D84530">
        <w:rPr>
          <w:sz w:val="24"/>
          <w:szCs w:val="24"/>
        </w:rPr>
        <w:t xml:space="preserve">Взаимодействие с предприятиями и организациями города, структурными подразделениями администрации города, органами исполнительной власти Чувашской Республики </w:t>
      </w:r>
      <w:r w:rsidR="00035E64" w:rsidRPr="00D84530">
        <w:rPr>
          <w:sz w:val="24"/>
          <w:szCs w:val="24"/>
        </w:rPr>
        <w:t xml:space="preserve">по разработке прогнозных </w:t>
      </w:r>
      <w:r w:rsidR="00B10C2C" w:rsidRPr="00D84530">
        <w:rPr>
          <w:sz w:val="24"/>
          <w:szCs w:val="24"/>
        </w:rPr>
        <w:t xml:space="preserve">и программных </w:t>
      </w:r>
      <w:r w:rsidR="00035E64" w:rsidRPr="00D84530">
        <w:rPr>
          <w:sz w:val="24"/>
          <w:szCs w:val="24"/>
        </w:rPr>
        <w:t xml:space="preserve">документов, повышению экономического </w:t>
      </w:r>
      <w:r w:rsidR="007113DC" w:rsidRPr="00D84530">
        <w:rPr>
          <w:sz w:val="24"/>
          <w:szCs w:val="24"/>
        </w:rPr>
        <w:t xml:space="preserve">и производственного </w:t>
      </w:r>
      <w:r w:rsidR="00035E64" w:rsidRPr="00D84530">
        <w:rPr>
          <w:sz w:val="24"/>
          <w:szCs w:val="24"/>
        </w:rPr>
        <w:t>потенциала, увеличени</w:t>
      </w:r>
      <w:r w:rsidR="00054DD1" w:rsidRPr="00D84530">
        <w:rPr>
          <w:sz w:val="24"/>
          <w:szCs w:val="24"/>
        </w:rPr>
        <w:t>ю доходной части и рационализации расходной части муниципального бюджета;</w:t>
      </w:r>
    </w:p>
    <w:p w:rsidR="00A66A63" w:rsidRPr="00D84530" w:rsidRDefault="00556DE2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6D67E5" w:rsidRPr="00D84530">
        <w:rPr>
          <w:sz w:val="24"/>
          <w:szCs w:val="24"/>
        </w:rPr>
        <w:t>.</w:t>
      </w:r>
      <w:r w:rsidR="00C53371" w:rsidRPr="00D84530">
        <w:rPr>
          <w:sz w:val="24"/>
          <w:szCs w:val="24"/>
        </w:rPr>
        <w:t xml:space="preserve"> Формирование и реализация единой политики в сфере закупок товаров, работ, услуг для обеспечения государственных и муниципальных нужд</w:t>
      </w:r>
      <w:r w:rsidR="00C27E9A" w:rsidRPr="00D84530">
        <w:rPr>
          <w:sz w:val="24"/>
          <w:szCs w:val="24"/>
        </w:rPr>
        <w:t>, в целях повышения эффективного и целевого использования муниципальных средств</w:t>
      </w:r>
      <w:r w:rsidR="00C53371" w:rsidRPr="00D84530">
        <w:rPr>
          <w:sz w:val="24"/>
          <w:szCs w:val="24"/>
        </w:rPr>
        <w:t>;</w:t>
      </w:r>
    </w:p>
    <w:p w:rsidR="001C777F" w:rsidRPr="00D84530" w:rsidRDefault="00556DE2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A66A63" w:rsidRPr="00D84530">
        <w:rPr>
          <w:sz w:val="24"/>
          <w:szCs w:val="24"/>
        </w:rPr>
        <w:t xml:space="preserve">. </w:t>
      </w:r>
      <w:r w:rsidR="006D67E5" w:rsidRPr="00D84530">
        <w:rPr>
          <w:sz w:val="24"/>
          <w:szCs w:val="24"/>
        </w:rPr>
        <w:t xml:space="preserve">Осуществление методических, </w:t>
      </w:r>
      <w:r w:rsidR="00A66A63" w:rsidRPr="00D84530">
        <w:rPr>
          <w:sz w:val="24"/>
          <w:szCs w:val="24"/>
        </w:rPr>
        <w:t xml:space="preserve">организационных, </w:t>
      </w:r>
      <w:r w:rsidR="006D67E5" w:rsidRPr="00D84530">
        <w:rPr>
          <w:sz w:val="24"/>
          <w:szCs w:val="24"/>
        </w:rPr>
        <w:t>контрольных</w:t>
      </w:r>
      <w:r w:rsidR="00A66A63" w:rsidRPr="00D84530">
        <w:rPr>
          <w:sz w:val="24"/>
          <w:szCs w:val="24"/>
        </w:rPr>
        <w:t xml:space="preserve"> и </w:t>
      </w:r>
      <w:r w:rsidR="006D67E5" w:rsidRPr="00D84530">
        <w:rPr>
          <w:sz w:val="24"/>
          <w:szCs w:val="24"/>
        </w:rPr>
        <w:t xml:space="preserve"> отчетных процедур при размещении заказов </w:t>
      </w:r>
      <w:r w:rsidR="001C777F" w:rsidRPr="00D84530">
        <w:rPr>
          <w:sz w:val="24"/>
          <w:szCs w:val="24"/>
        </w:rPr>
        <w:t xml:space="preserve">на поставку товаров, выполнение работ, оказание услуг для </w:t>
      </w:r>
      <w:r w:rsidR="00A66A63" w:rsidRPr="00D84530">
        <w:rPr>
          <w:sz w:val="24"/>
          <w:szCs w:val="24"/>
        </w:rPr>
        <w:t xml:space="preserve">государственных и </w:t>
      </w:r>
      <w:r w:rsidR="001C777F" w:rsidRPr="00D84530">
        <w:rPr>
          <w:sz w:val="24"/>
          <w:szCs w:val="24"/>
        </w:rPr>
        <w:t>муниципальных нужд;</w:t>
      </w:r>
    </w:p>
    <w:p w:rsidR="006D67E5" w:rsidRPr="00D84530" w:rsidRDefault="001C777F" w:rsidP="00B11F5D">
      <w:pPr>
        <w:shd w:val="clear" w:color="auto" w:fill="FFFFFF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2.</w:t>
      </w:r>
      <w:r w:rsidR="00556DE2">
        <w:rPr>
          <w:sz w:val="24"/>
          <w:szCs w:val="24"/>
        </w:rPr>
        <w:t>9</w:t>
      </w:r>
      <w:r w:rsidRPr="00D84530">
        <w:rPr>
          <w:sz w:val="24"/>
          <w:szCs w:val="24"/>
        </w:rPr>
        <w:t xml:space="preserve">. Развитие </w:t>
      </w:r>
      <w:r w:rsidR="00E83BCE" w:rsidRPr="00D84530">
        <w:rPr>
          <w:sz w:val="24"/>
          <w:szCs w:val="24"/>
        </w:rPr>
        <w:t xml:space="preserve">в городе </w:t>
      </w:r>
      <w:r w:rsidRPr="00D84530">
        <w:rPr>
          <w:sz w:val="24"/>
          <w:szCs w:val="24"/>
        </w:rPr>
        <w:t xml:space="preserve">малого и </w:t>
      </w:r>
      <w:r w:rsidR="00E83BCE" w:rsidRPr="00D84530">
        <w:rPr>
          <w:sz w:val="24"/>
          <w:szCs w:val="24"/>
        </w:rPr>
        <w:t xml:space="preserve">индивидуального предпринимательства, </w:t>
      </w:r>
      <w:r w:rsidR="00855330" w:rsidRPr="00D84530">
        <w:rPr>
          <w:sz w:val="24"/>
          <w:szCs w:val="24"/>
        </w:rPr>
        <w:t>потребительского рынка</w:t>
      </w:r>
      <w:r w:rsidR="00DC3BE9" w:rsidRPr="00D84530">
        <w:rPr>
          <w:sz w:val="24"/>
          <w:szCs w:val="24"/>
        </w:rPr>
        <w:t xml:space="preserve"> </w:t>
      </w:r>
      <w:r w:rsidR="00E83BCE" w:rsidRPr="00D84530">
        <w:rPr>
          <w:sz w:val="24"/>
          <w:szCs w:val="24"/>
        </w:rPr>
        <w:t>и создание условий для этого</w:t>
      </w:r>
      <w:r w:rsidR="006157C4" w:rsidRPr="00D84530">
        <w:rPr>
          <w:sz w:val="24"/>
          <w:szCs w:val="24"/>
        </w:rPr>
        <w:t>.</w:t>
      </w:r>
      <w:r w:rsidRPr="00D84530">
        <w:rPr>
          <w:sz w:val="24"/>
          <w:szCs w:val="24"/>
        </w:rPr>
        <w:t xml:space="preserve"> </w:t>
      </w:r>
      <w:r w:rsidR="006D67E5" w:rsidRPr="00D84530">
        <w:rPr>
          <w:sz w:val="24"/>
          <w:szCs w:val="24"/>
        </w:rPr>
        <w:t xml:space="preserve"> </w:t>
      </w:r>
    </w:p>
    <w:p w:rsidR="006B4901" w:rsidRPr="00D84530" w:rsidRDefault="006B4901" w:rsidP="00B11F5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84530">
        <w:rPr>
          <w:b/>
          <w:sz w:val="24"/>
          <w:szCs w:val="24"/>
        </w:rPr>
        <w:t>III. Ф</w:t>
      </w:r>
      <w:r w:rsidR="0067649D" w:rsidRPr="00D84530">
        <w:rPr>
          <w:b/>
          <w:sz w:val="24"/>
          <w:szCs w:val="24"/>
        </w:rPr>
        <w:t>УНКЦИИ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Отдел в соответствии с возложенными на него задачами осуществляет следующие функции: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3.1. Разрабатывает среднесрочный прогноз социально-экономического развития города, определяет приоритеты социально-экономического развития и формирует на этой основе муниципальные программы;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3.2. Координирует экономическую деятельность организаций, учреждений, предприятий, расположенных на территории города, по выполнению прогнозов социально-экономического развития;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3.3. Координирует участие структурных подразделений администрации города Новочебоксарск в федеральных и республиканских программах;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3.4. Принимает участие в совместной работе с финансовыми, налоговыми, статистическими органами по проведению единой политики экономических реформ, разработке совместных мер ее реализации;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3.5. Подготавливает сводные предложения о перспективах, целях и приоритетах экономического и социального развития города;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3.6. Оказывает содействие в создании новых предприятий</w:t>
      </w:r>
      <w:r w:rsidR="000322AE" w:rsidRPr="00D84530">
        <w:rPr>
          <w:sz w:val="24"/>
          <w:szCs w:val="24"/>
        </w:rPr>
        <w:t xml:space="preserve"> и </w:t>
      </w:r>
      <w:r w:rsidRPr="00D84530">
        <w:rPr>
          <w:sz w:val="24"/>
          <w:szCs w:val="24"/>
        </w:rPr>
        <w:t>рабочих мест;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</w:t>
      </w:r>
      <w:r w:rsidR="00C96CF5" w:rsidRPr="00D84530">
        <w:rPr>
          <w:sz w:val="24"/>
          <w:szCs w:val="24"/>
        </w:rPr>
        <w:t>7</w:t>
      </w:r>
      <w:r w:rsidRPr="00D84530">
        <w:rPr>
          <w:sz w:val="24"/>
          <w:szCs w:val="24"/>
        </w:rPr>
        <w:t>. Привлекает государственные и негосударственные инвестиции в экономику города;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</w:t>
      </w:r>
      <w:r w:rsidR="00C96CF5" w:rsidRPr="00D84530">
        <w:rPr>
          <w:sz w:val="24"/>
          <w:szCs w:val="24"/>
        </w:rPr>
        <w:t>8</w:t>
      </w:r>
      <w:r w:rsidRPr="00D84530">
        <w:rPr>
          <w:sz w:val="24"/>
          <w:szCs w:val="24"/>
        </w:rPr>
        <w:t>. Участвует при необходимости в организации конкурсного отбора инвестиционных проектов на финансирование из бюджета города, оказывает помощь предприятиям, организациям при подготовке инвестиционных проектов для конкурсного отбора в соответствии с требованиями к их оформлению;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</w:t>
      </w:r>
      <w:r w:rsidR="00C96CF5" w:rsidRPr="00D84530">
        <w:rPr>
          <w:sz w:val="24"/>
          <w:szCs w:val="24"/>
        </w:rPr>
        <w:t>9</w:t>
      </w:r>
      <w:r w:rsidRPr="00D84530">
        <w:rPr>
          <w:sz w:val="24"/>
          <w:szCs w:val="24"/>
        </w:rPr>
        <w:t xml:space="preserve">. Ежеквартально ведет сбор и обобщение финансово-экономических показателей работы предприятий и организаций города, входящих в перечень крупных, экономически и социально значимых организаций Чувашской Республики, а также муниципальных унитарных предприятий и акционерных обществ, со 100% долей участия города </w:t>
      </w:r>
      <w:r w:rsidRPr="00D84530">
        <w:rPr>
          <w:sz w:val="24"/>
          <w:szCs w:val="24"/>
        </w:rPr>
        <w:lastRenderedPageBreak/>
        <w:t>Новочебоксарска, и на этой основе подготавливает ежеквартальный анализ их экономического развития;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</w:t>
      </w:r>
      <w:r w:rsidR="00C96CF5" w:rsidRPr="00D84530">
        <w:rPr>
          <w:sz w:val="24"/>
          <w:szCs w:val="24"/>
        </w:rPr>
        <w:t>0</w:t>
      </w:r>
      <w:r w:rsidRPr="00D84530">
        <w:rPr>
          <w:sz w:val="24"/>
          <w:szCs w:val="24"/>
        </w:rPr>
        <w:t>. Проводит анализ выполнения муниципальных программ;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</w:t>
      </w:r>
      <w:r w:rsidR="00C96CF5" w:rsidRPr="00D84530">
        <w:rPr>
          <w:sz w:val="24"/>
          <w:szCs w:val="24"/>
        </w:rPr>
        <w:t>1</w:t>
      </w:r>
      <w:r w:rsidRPr="00D84530">
        <w:rPr>
          <w:sz w:val="24"/>
          <w:szCs w:val="24"/>
        </w:rPr>
        <w:t xml:space="preserve">. Разрабатывает проекты нормативных правовых актов, норм, правил, рекомендаций, относящихся к ведению администрации города, регулирующих экономическую деятельность в городе; 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</w:t>
      </w:r>
      <w:r w:rsidR="00C96CF5" w:rsidRPr="00D84530">
        <w:rPr>
          <w:sz w:val="24"/>
          <w:szCs w:val="24"/>
        </w:rPr>
        <w:t>2</w:t>
      </w:r>
      <w:r w:rsidRPr="00D84530">
        <w:rPr>
          <w:sz w:val="24"/>
          <w:szCs w:val="24"/>
        </w:rPr>
        <w:t>. Готовит Сводный доклад о социально-экономическом развитии города за отчетный год и на последующие три года;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</w:t>
      </w:r>
      <w:r w:rsidR="00C96CF5" w:rsidRPr="00D84530">
        <w:rPr>
          <w:sz w:val="24"/>
          <w:szCs w:val="24"/>
        </w:rPr>
        <w:t>3</w:t>
      </w:r>
      <w:r w:rsidRPr="00D84530">
        <w:rPr>
          <w:sz w:val="24"/>
          <w:szCs w:val="24"/>
        </w:rPr>
        <w:t>.</w:t>
      </w:r>
      <w:r w:rsidRPr="00D84530">
        <w:rPr>
          <w:sz w:val="24"/>
          <w:szCs w:val="24"/>
          <w:lang w:val="en-US"/>
        </w:rPr>
        <w:t> </w:t>
      </w:r>
      <w:r w:rsidRPr="00D84530">
        <w:rPr>
          <w:sz w:val="24"/>
          <w:szCs w:val="24"/>
        </w:rPr>
        <w:t>Подготавливает проекты нормативно правовых актов по вопросам, находящимся в  компетенции Отдела;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</w:t>
      </w:r>
      <w:r w:rsidR="00C96CF5" w:rsidRPr="00D84530">
        <w:rPr>
          <w:sz w:val="24"/>
          <w:szCs w:val="24"/>
        </w:rPr>
        <w:t>4</w:t>
      </w:r>
      <w:r w:rsidRPr="00D84530">
        <w:rPr>
          <w:sz w:val="24"/>
          <w:szCs w:val="24"/>
        </w:rPr>
        <w:t>. Оказывает методическую, консультационную и организационную помощь промышленным предприятиям города различных форм собственности и ведомственной принадлежности по вопросам, относящимся к компетенции Отдела, дает разъяснения по применению норм и правил, регулирующих деятельность юридических и физических лиц на территории города;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</w:t>
      </w:r>
      <w:r w:rsidR="00C96CF5" w:rsidRPr="00D84530">
        <w:rPr>
          <w:sz w:val="24"/>
          <w:szCs w:val="24"/>
        </w:rPr>
        <w:t>5</w:t>
      </w:r>
      <w:r w:rsidRPr="00D84530">
        <w:rPr>
          <w:sz w:val="24"/>
          <w:szCs w:val="24"/>
        </w:rPr>
        <w:t>. Разрабатывает мобилизационный план экономики города на особый период (в части экономических расчетов);</w:t>
      </w:r>
    </w:p>
    <w:p w:rsidR="00816EC5" w:rsidRPr="00D84530" w:rsidRDefault="00816EC5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</w:t>
      </w:r>
      <w:r w:rsidR="00C96CF5" w:rsidRPr="00D84530">
        <w:rPr>
          <w:sz w:val="24"/>
          <w:szCs w:val="24"/>
        </w:rPr>
        <w:t>6</w:t>
      </w:r>
      <w:r w:rsidRPr="00D84530">
        <w:rPr>
          <w:sz w:val="24"/>
          <w:szCs w:val="24"/>
        </w:rPr>
        <w:t>. Проводит работу с предприятиями города с целью ликвидации задолженности по выплате заработной платы и уплате налогов в бюджет города;</w:t>
      </w:r>
    </w:p>
    <w:p w:rsidR="005B688D" w:rsidRPr="00D84530" w:rsidRDefault="005B688D" w:rsidP="00B11F5D">
      <w:pPr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3.17. Осуществляет подготовку сводной информации по различным вопросам</w:t>
      </w:r>
      <w:r w:rsidR="005409D0" w:rsidRPr="00D84530">
        <w:rPr>
          <w:sz w:val="24"/>
          <w:szCs w:val="24"/>
        </w:rPr>
        <w:t xml:space="preserve"> социально-экономического развития города</w:t>
      </w:r>
      <w:r w:rsidRPr="00D84530">
        <w:rPr>
          <w:sz w:val="24"/>
          <w:szCs w:val="24"/>
        </w:rPr>
        <w:t>.</w:t>
      </w:r>
    </w:p>
    <w:p w:rsidR="00855330" w:rsidRPr="00D84530" w:rsidRDefault="00816EC5" w:rsidP="00855330">
      <w:pPr>
        <w:pStyle w:val="1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3.1</w:t>
      </w:r>
      <w:r w:rsidR="00876488" w:rsidRPr="00D84530">
        <w:rPr>
          <w:sz w:val="24"/>
          <w:szCs w:val="24"/>
        </w:rPr>
        <w:t>8</w:t>
      </w:r>
      <w:r w:rsidRPr="00D84530">
        <w:rPr>
          <w:sz w:val="24"/>
          <w:szCs w:val="24"/>
        </w:rPr>
        <w:t>. Осуществляет иные полномочия в соответствии с действующим законодательством</w:t>
      </w:r>
      <w:r w:rsidR="0088714F" w:rsidRPr="00D84530">
        <w:rPr>
          <w:sz w:val="24"/>
          <w:szCs w:val="24"/>
        </w:rPr>
        <w:t xml:space="preserve">, </w:t>
      </w:r>
      <w:r w:rsidR="0088714F" w:rsidRPr="00D84530">
        <w:rPr>
          <w:color w:val="000000"/>
          <w:sz w:val="24"/>
          <w:szCs w:val="24"/>
        </w:rPr>
        <w:t>поручениями главы администрации и заместител</w:t>
      </w:r>
      <w:r w:rsidR="00855330" w:rsidRPr="00D84530">
        <w:rPr>
          <w:color w:val="000000"/>
          <w:sz w:val="24"/>
          <w:szCs w:val="24"/>
        </w:rPr>
        <w:t xml:space="preserve">я главы по экономике и финансам, </w:t>
      </w:r>
      <w:r w:rsidR="00820518" w:rsidRPr="00D84530">
        <w:rPr>
          <w:color w:val="000000"/>
          <w:sz w:val="24"/>
          <w:szCs w:val="24"/>
        </w:rPr>
        <w:t>п</w:t>
      </w:r>
      <w:r w:rsidR="00855330" w:rsidRPr="00D84530">
        <w:rPr>
          <w:color w:val="000000"/>
          <w:sz w:val="24"/>
          <w:szCs w:val="24"/>
        </w:rPr>
        <w:t>оложения</w:t>
      </w:r>
      <w:r w:rsidR="00820518" w:rsidRPr="00D84530">
        <w:rPr>
          <w:color w:val="000000"/>
          <w:sz w:val="24"/>
          <w:szCs w:val="24"/>
        </w:rPr>
        <w:t>ми</w:t>
      </w:r>
      <w:r w:rsidR="00855330" w:rsidRPr="00D84530">
        <w:rPr>
          <w:color w:val="000000"/>
          <w:sz w:val="24"/>
          <w:szCs w:val="24"/>
        </w:rPr>
        <w:t xml:space="preserve"> </w:t>
      </w:r>
      <w:r w:rsidR="00855330" w:rsidRPr="00D84530">
        <w:rPr>
          <w:sz w:val="24"/>
          <w:szCs w:val="24"/>
        </w:rPr>
        <w:t>сектор</w:t>
      </w:r>
      <w:r w:rsidR="00820518" w:rsidRPr="00D84530">
        <w:rPr>
          <w:sz w:val="24"/>
          <w:szCs w:val="24"/>
        </w:rPr>
        <w:t>а</w:t>
      </w:r>
      <w:r w:rsidR="00855330" w:rsidRPr="00D84530">
        <w:rPr>
          <w:sz w:val="24"/>
          <w:szCs w:val="24"/>
        </w:rPr>
        <w:t xml:space="preserve"> по муниципальным закупкам</w:t>
      </w:r>
      <w:r w:rsidR="00856834" w:rsidRPr="00D84530">
        <w:rPr>
          <w:sz w:val="24"/>
          <w:szCs w:val="24"/>
        </w:rPr>
        <w:t>,</w:t>
      </w:r>
      <w:r w:rsidR="00820518" w:rsidRPr="00D84530">
        <w:rPr>
          <w:sz w:val="24"/>
          <w:szCs w:val="24"/>
        </w:rPr>
        <w:t xml:space="preserve"> </w:t>
      </w:r>
      <w:r w:rsidR="00855330" w:rsidRPr="00D84530">
        <w:rPr>
          <w:sz w:val="24"/>
          <w:szCs w:val="24"/>
        </w:rPr>
        <w:t xml:space="preserve"> сектор</w:t>
      </w:r>
      <w:r w:rsidR="00820518" w:rsidRPr="00D84530">
        <w:rPr>
          <w:sz w:val="24"/>
          <w:szCs w:val="24"/>
        </w:rPr>
        <w:t>а</w:t>
      </w:r>
      <w:r w:rsidR="00855330" w:rsidRPr="00D84530">
        <w:rPr>
          <w:sz w:val="24"/>
          <w:szCs w:val="24"/>
        </w:rPr>
        <w:t xml:space="preserve"> потребительского рынка и предпринимательства</w:t>
      </w:r>
      <w:r w:rsidR="00856834" w:rsidRPr="00D84530">
        <w:rPr>
          <w:sz w:val="24"/>
          <w:szCs w:val="24"/>
        </w:rPr>
        <w:t>, сектора инвестиций</w:t>
      </w:r>
      <w:r w:rsidR="00855330" w:rsidRPr="00D84530">
        <w:rPr>
          <w:sz w:val="24"/>
          <w:szCs w:val="24"/>
        </w:rPr>
        <w:t xml:space="preserve"> отдела экономического</w:t>
      </w:r>
      <w:r w:rsidR="00856834" w:rsidRPr="00D84530">
        <w:rPr>
          <w:sz w:val="24"/>
          <w:szCs w:val="24"/>
        </w:rPr>
        <w:t xml:space="preserve"> развития и торговли</w:t>
      </w:r>
      <w:r w:rsidR="00855330" w:rsidRPr="00D84530">
        <w:rPr>
          <w:sz w:val="24"/>
          <w:szCs w:val="24"/>
        </w:rPr>
        <w:t xml:space="preserve"> администрации города Новочебоксарска Чувашской Республики. </w:t>
      </w:r>
    </w:p>
    <w:p w:rsidR="00512A7F" w:rsidRPr="00D84530" w:rsidRDefault="00512A7F" w:rsidP="00B11F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84530">
        <w:rPr>
          <w:sz w:val="24"/>
          <w:szCs w:val="24"/>
        </w:rPr>
        <w:t>3.19. Отдел осуществляет свои функции в соответствии  с Политикой в области качества администрации г.</w:t>
      </w:r>
      <w:r w:rsidR="007205D4" w:rsidRPr="00D84530">
        <w:rPr>
          <w:sz w:val="24"/>
          <w:szCs w:val="24"/>
        </w:rPr>
        <w:t xml:space="preserve"> </w:t>
      </w:r>
      <w:r w:rsidRPr="00D84530">
        <w:rPr>
          <w:sz w:val="24"/>
          <w:szCs w:val="24"/>
        </w:rPr>
        <w:t>Новочебоксарска  и целями в области качества Отдела, Руководством по качеству, СТО АГН 001-20</w:t>
      </w:r>
      <w:r w:rsidR="00F46675" w:rsidRPr="00D84530">
        <w:rPr>
          <w:sz w:val="24"/>
          <w:szCs w:val="24"/>
        </w:rPr>
        <w:t>11</w:t>
      </w:r>
      <w:r w:rsidRPr="00D84530">
        <w:rPr>
          <w:sz w:val="24"/>
          <w:szCs w:val="24"/>
        </w:rPr>
        <w:t>, СТО АГН 003-20</w:t>
      </w:r>
      <w:r w:rsidR="00F46675" w:rsidRPr="00D84530">
        <w:rPr>
          <w:sz w:val="24"/>
          <w:szCs w:val="24"/>
        </w:rPr>
        <w:t>11, СТО АГН 004-2011</w:t>
      </w:r>
      <w:r w:rsidRPr="00D84530">
        <w:rPr>
          <w:sz w:val="24"/>
          <w:szCs w:val="24"/>
        </w:rPr>
        <w:t>, СТО АГН 005-20</w:t>
      </w:r>
      <w:r w:rsidR="00F46675" w:rsidRPr="00D84530">
        <w:rPr>
          <w:sz w:val="24"/>
          <w:szCs w:val="24"/>
        </w:rPr>
        <w:t>11</w:t>
      </w:r>
      <w:r w:rsidRPr="00D84530">
        <w:rPr>
          <w:sz w:val="24"/>
          <w:szCs w:val="24"/>
        </w:rPr>
        <w:t xml:space="preserve">, </w:t>
      </w:r>
      <w:r w:rsidR="00F46675" w:rsidRPr="00D84530">
        <w:rPr>
          <w:sz w:val="24"/>
          <w:szCs w:val="24"/>
        </w:rPr>
        <w:t>М АГН 00</w:t>
      </w:r>
      <w:r w:rsidR="0046033D" w:rsidRPr="00D84530">
        <w:rPr>
          <w:sz w:val="24"/>
          <w:szCs w:val="24"/>
        </w:rPr>
        <w:t>1</w:t>
      </w:r>
      <w:r w:rsidR="00F46675" w:rsidRPr="00D84530">
        <w:rPr>
          <w:sz w:val="24"/>
          <w:szCs w:val="24"/>
        </w:rPr>
        <w:t xml:space="preserve">-2011, </w:t>
      </w:r>
      <w:r w:rsidRPr="00D84530">
        <w:rPr>
          <w:sz w:val="24"/>
          <w:szCs w:val="24"/>
        </w:rPr>
        <w:t>М АГН</w:t>
      </w:r>
      <w:r w:rsidR="00F46675" w:rsidRPr="00D84530">
        <w:rPr>
          <w:sz w:val="24"/>
          <w:szCs w:val="24"/>
        </w:rPr>
        <w:t xml:space="preserve"> 002</w:t>
      </w:r>
      <w:r w:rsidRPr="00D84530">
        <w:rPr>
          <w:sz w:val="24"/>
          <w:szCs w:val="24"/>
        </w:rPr>
        <w:t>-20</w:t>
      </w:r>
      <w:r w:rsidR="00F46675" w:rsidRPr="00D84530">
        <w:rPr>
          <w:sz w:val="24"/>
          <w:szCs w:val="24"/>
        </w:rPr>
        <w:t>11</w:t>
      </w:r>
      <w:r w:rsidRPr="00D84530">
        <w:rPr>
          <w:sz w:val="24"/>
          <w:szCs w:val="24"/>
        </w:rPr>
        <w:t>, утвержденными распоряжением администрации г. Н</w:t>
      </w:r>
      <w:r w:rsidR="00F46675" w:rsidRPr="00D84530">
        <w:rPr>
          <w:sz w:val="24"/>
          <w:szCs w:val="24"/>
        </w:rPr>
        <w:t>о</w:t>
      </w:r>
      <w:r w:rsidRPr="00D84530">
        <w:rPr>
          <w:sz w:val="24"/>
          <w:szCs w:val="24"/>
        </w:rPr>
        <w:t>вочебоксарска</w:t>
      </w:r>
      <w:r w:rsidR="00703AE8" w:rsidRPr="00D84530">
        <w:rPr>
          <w:sz w:val="24"/>
          <w:szCs w:val="24"/>
        </w:rPr>
        <w:t>.</w:t>
      </w:r>
      <w:r w:rsidRPr="00D84530">
        <w:rPr>
          <w:sz w:val="24"/>
          <w:szCs w:val="24"/>
        </w:rPr>
        <w:t xml:space="preserve"> </w:t>
      </w:r>
    </w:p>
    <w:p w:rsidR="00512A7F" w:rsidRPr="00D84530" w:rsidRDefault="00512A7F" w:rsidP="00B11F5D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84530">
        <w:rPr>
          <w:b/>
          <w:sz w:val="24"/>
          <w:szCs w:val="24"/>
        </w:rPr>
        <w:t xml:space="preserve">IV. </w:t>
      </w:r>
      <w:r w:rsidR="0067649D" w:rsidRPr="00D84530">
        <w:rPr>
          <w:b/>
          <w:sz w:val="24"/>
          <w:szCs w:val="24"/>
        </w:rPr>
        <w:t>ПРАВА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Отдел имеет право в установленном законодательством порядке:</w:t>
      </w:r>
    </w:p>
    <w:p w:rsidR="004A000F" w:rsidRPr="00D84530" w:rsidRDefault="004A000F" w:rsidP="00B11F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t>4.1. Разрабатывать и вносить на рассмотрение главе администрации города Новочебоксарска, проекты постановлений и распоряжений по вопросам, входящим в компетенцию Отдела;</w:t>
      </w:r>
    </w:p>
    <w:p w:rsidR="004A000F" w:rsidRPr="00D84530" w:rsidRDefault="004A000F" w:rsidP="00B11F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t>4.2. Запрашивать и получать в установленном порядке у предприятий и организаций, органов местного самоуправления информацию, необходимую для выполнения возложенных на Отдел обязанностей, кроме сведений, не подлежащих передаче в соответствии с действующим законодательством;</w:t>
      </w:r>
    </w:p>
    <w:p w:rsidR="004A000F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4.</w:t>
      </w:r>
      <w:r w:rsidR="004A000F" w:rsidRPr="00D84530">
        <w:rPr>
          <w:sz w:val="24"/>
          <w:szCs w:val="24"/>
        </w:rPr>
        <w:t>3</w:t>
      </w:r>
      <w:r w:rsidRPr="00D84530">
        <w:rPr>
          <w:sz w:val="24"/>
          <w:szCs w:val="24"/>
        </w:rPr>
        <w:t xml:space="preserve">. Пользоваться информационными банками данных структурных подразделений администрации города и в установленном порядке банками данных иных органов власти, связанных с осуществлением задач, возложенных на </w:t>
      </w:r>
      <w:r w:rsidR="005B356B" w:rsidRPr="00D84530">
        <w:rPr>
          <w:sz w:val="24"/>
          <w:szCs w:val="24"/>
        </w:rPr>
        <w:t>О</w:t>
      </w:r>
      <w:r w:rsidRPr="00D84530">
        <w:rPr>
          <w:sz w:val="24"/>
          <w:szCs w:val="24"/>
        </w:rPr>
        <w:t>тдел</w:t>
      </w:r>
      <w:r w:rsidR="004A000F" w:rsidRPr="00D84530">
        <w:rPr>
          <w:sz w:val="24"/>
          <w:szCs w:val="24"/>
        </w:rPr>
        <w:t>;</w:t>
      </w:r>
    </w:p>
    <w:p w:rsidR="00430F74" w:rsidRPr="00D84530" w:rsidRDefault="00430F74" w:rsidP="00B11F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t>4.</w:t>
      </w:r>
      <w:r w:rsidR="00A47E24" w:rsidRPr="00D84530">
        <w:rPr>
          <w:color w:val="000000"/>
          <w:sz w:val="24"/>
          <w:szCs w:val="24"/>
        </w:rPr>
        <w:t>4</w:t>
      </w:r>
      <w:r w:rsidRPr="00D84530">
        <w:rPr>
          <w:color w:val="000000"/>
          <w:sz w:val="24"/>
          <w:szCs w:val="24"/>
        </w:rPr>
        <w:t>. Привлекать в установленном порядке, в том числе на договорной основе, для экспертизы и разработки проектов прогноза социально-экономического развития, программы социально-экономического развития, иных вопросов, относящихся к компетенции Отдела, научно-исследовательские, технологические и проектно-конструкторские организации, высшие учебные заведения и другие организации и учреждения;</w:t>
      </w:r>
    </w:p>
    <w:p w:rsidR="00430F74" w:rsidRPr="00D84530" w:rsidRDefault="00430F74" w:rsidP="00B11F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lastRenderedPageBreak/>
        <w:t>4.</w:t>
      </w:r>
      <w:r w:rsidR="00A47E24" w:rsidRPr="00D84530">
        <w:rPr>
          <w:color w:val="000000"/>
          <w:sz w:val="24"/>
          <w:szCs w:val="24"/>
        </w:rPr>
        <w:t>5</w:t>
      </w:r>
      <w:r w:rsidRPr="00D84530">
        <w:rPr>
          <w:color w:val="000000"/>
          <w:sz w:val="24"/>
          <w:szCs w:val="24"/>
        </w:rPr>
        <w:t>. Созывать в установленном порядке совещания по вопросам, входящим в компетенцию Отдела, с привлечением руководителей и специалистов органов местного самоуправления, заинтересованных предприятий и организаций.</w:t>
      </w:r>
    </w:p>
    <w:p w:rsidR="00EB2111" w:rsidRPr="00D84530" w:rsidRDefault="00EB211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84530">
        <w:rPr>
          <w:b/>
          <w:sz w:val="24"/>
          <w:szCs w:val="24"/>
        </w:rPr>
        <w:t xml:space="preserve">V. </w:t>
      </w:r>
      <w:r w:rsidR="0067649D" w:rsidRPr="00D84530">
        <w:rPr>
          <w:b/>
          <w:sz w:val="24"/>
          <w:szCs w:val="24"/>
        </w:rPr>
        <w:t>ОРГАНИЗАЦИЯ ДЕЯТЕЛЬНОСТИ ОТДЕЛА</w:t>
      </w:r>
    </w:p>
    <w:p w:rsidR="00A32EA1" w:rsidRPr="00D84530" w:rsidRDefault="00A32EA1" w:rsidP="00556DE2">
      <w:pPr>
        <w:tabs>
          <w:tab w:val="left" w:pos="2310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D84530">
        <w:rPr>
          <w:sz w:val="24"/>
          <w:szCs w:val="24"/>
        </w:rPr>
        <w:t>5.1. Отдел возглавляет начальник, назначаемый на должность и освобождаемый от должности главой администрации.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t xml:space="preserve">Начальник отдела имеет заместителя, назначаемого на должность и освобождаемого от должности главой администрации по представлению </w:t>
      </w:r>
      <w:r w:rsidR="007178F1" w:rsidRPr="00D84530">
        <w:rPr>
          <w:color w:val="000000"/>
          <w:sz w:val="24"/>
          <w:szCs w:val="24"/>
        </w:rPr>
        <w:t>заместителя главы по экономике и финансам</w:t>
      </w:r>
      <w:r w:rsidRPr="00D84530">
        <w:rPr>
          <w:color w:val="000000"/>
          <w:sz w:val="24"/>
          <w:szCs w:val="24"/>
        </w:rPr>
        <w:t>.</w:t>
      </w:r>
    </w:p>
    <w:p w:rsidR="00A32EA1" w:rsidRPr="00D84530" w:rsidRDefault="00A32EA1" w:rsidP="00B11F5D">
      <w:pPr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t>Работники отдела назначаются и освобождаются от должности главой администрации, имеют права и обязанности, соблюдают ограничения и требования, установленные действующим законодательством, настоящим Положением и должностной инструкцией.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5.2. Начальник Отдела: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осуществляет руководство деятельностью </w:t>
      </w:r>
      <w:r w:rsidR="00B7003A" w:rsidRPr="00D84530">
        <w:rPr>
          <w:sz w:val="24"/>
          <w:szCs w:val="24"/>
        </w:rPr>
        <w:t>О</w:t>
      </w:r>
      <w:r w:rsidRPr="00D84530">
        <w:rPr>
          <w:sz w:val="24"/>
          <w:szCs w:val="24"/>
        </w:rPr>
        <w:t>тдела</w:t>
      </w:r>
      <w:r w:rsidR="00B7003A" w:rsidRPr="00D84530">
        <w:rPr>
          <w:sz w:val="24"/>
          <w:szCs w:val="24"/>
        </w:rPr>
        <w:t xml:space="preserve"> и входящих в него секторов, </w:t>
      </w:r>
      <w:r w:rsidRPr="00D84530">
        <w:rPr>
          <w:sz w:val="24"/>
          <w:szCs w:val="24"/>
        </w:rPr>
        <w:t>и несет персональную ответственность за полноту и качество выполнения задач, возложенных на Отдел;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вносит в установленном порядке на рассмотрение главы администрации и Новочебоксарского городского Собрания депутатов </w:t>
      </w:r>
      <w:r w:rsidR="00141E12" w:rsidRPr="00D84530">
        <w:rPr>
          <w:sz w:val="24"/>
          <w:szCs w:val="24"/>
        </w:rPr>
        <w:t xml:space="preserve">Чувашской Республики </w:t>
      </w:r>
      <w:r w:rsidRPr="00D84530">
        <w:rPr>
          <w:sz w:val="24"/>
          <w:szCs w:val="24"/>
        </w:rPr>
        <w:t>проекты нормативных правовых актов по вопросам, относящимся к ведению Отдела;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утверждает план работы Отдела;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t>организует исполнение и проверку хода выполнения поручений; подписывает служебную документацию в пределах своей компетенции;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в соответствии с задачами и функциями отдела распределяет и  должностные обязанности специалистов отдела;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контролирует состояние исполнительской и трудовой дисциплины работников отдела;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t xml:space="preserve">представляет </w:t>
      </w:r>
      <w:r w:rsidR="0027482F" w:rsidRPr="00D84530">
        <w:rPr>
          <w:color w:val="000000"/>
          <w:sz w:val="24"/>
          <w:szCs w:val="24"/>
        </w:rPr>
        <w:t xml:space="preserve">заместителю главы администрации по экономике и финансам </w:t>
      </w:r>
      <w:r w:rsidRPr="00D84530">
        <w:rPr>
          <w:color w:val="000000"/>
          <w:sz w:val="24"/>
          <w:szCs w:val="24"/>
        </w:rPr>
        <w:t>Положение об отделе, должностные инструкции работников отдела;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содействует повышению квалификации работников Отдела;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координирует взаимодействие Отдела с другими структурными подразделениями администрации города;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способствует самостоятельности и повышению инициативы работников </w:t>
      </w:r>
      <w:r w:rsidR="00403C2A" w:rsidRPr="00D84530">
        <w:rPr>
          <w:sz w:val="24"/>
          <w:szCs w:val="24"/>
        </w:rPr>
        <w:t>О</w:t>
      </w:r>
      <w:r w:rsidRPr="00D84530">
        <w:rPr>
          <w:sz w:val="24"/>
          <w:szCs w:val="24"/>
        </w:rPr>
        <w:t>тдела в решении своих функциональных задач;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представляет </w:t>
      </w:r>
      <w:r w:rsidR="00E9226B" w:rsidRPr="00D84530">
        <w:rPr>
          <w:sz w:val="24"/>
          <w:szCs w:val="24"/>
        </w:rPr>
        <w:t xml:space="preserve">главе администрации по экономике и финансам </w:t>
      </w:r>
      <w:r w:rsidRPr="00D84530">
        <w:rPr>
          <w:sz w:val="24"/>
          <w:szCs w:val="24"/>
        </w:rPr>
        <w:t xml:space="preserve">информацию о состоянии дел по вопросам, отнесенным к сфере деятельности </w:t>
      </w:r>
      <w:r w:rsidR="00E9226B" w:rsidRPr="00D84530">
        <w:rPr>
          <w:sz w:val="24"/>
          <w:szCs w:val="24"/>
        </w:rPr>
        <w:t>О</w:t>
      </w:r>
      <w:r w:rsidRPr="00D84530">
        <w:rPr>
          <w:sz w:val="24"/>
          <w:szCs w:val="24"/>
        </w:rPr>
        <w:t>тдела, о выполненных и находящихся на исполнении поручениях;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t>обеспечивает соблюдение работниками отдела правил внутреннего трудового распорядка администрации, а также правил противопожарной безопасности и требований охраны труда;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осуществляет другие полномочия в соответствии с законодательством Российской Федерации и Чувашской Республики и нормативными правовыми актами органов местного самоуправления города Новочебоксарска.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5.3. Работники отдела организуют свою деятельность в соответствии с текущими планами работы отдела и несут персональную ответственность за качественное и своевременное исполнение возложенных на них обязанностей, а также поручений начальника отдела, связанных с деятельностью отдела, и управляющего делами администрации.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5.4. В случае отсутствия начальника Отдела его полномочия осуществляет </w:t>
      </w:r>
      <w:r w:rsidR="00C20278" w:rsidRPr="00D84530">
        <w:rPr>
          <w:sz w:val="24"/>
          <w:szCs w:val="24"/>
        </w:rPr>
        <w:t>заместитель начальника отдела</w:t>
      </w:r>
      <w:r w:rsidRPr="00D84530">
        <w:rPr>
          <w:sz w:val="24"/>
          <w:szCs w:val="24"/>
        </w:rPr>
        <w:t>.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84530">
        <w:rPr>
          <w:color w:val="000000"/>
          <w:sz w:val="24"/>
          <w:szCs w:val="24"/>
        </w:rPr>
        <w:lastRenderedPageBreak/>
        <w:t>5.5. Отдел создается, реорганизуется и упраздняется по решению главы администрации города Новочебоксарска.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84530">
        <w:rPr>
          <w:b/>
          <w:sz w:val="24"/>
          <w:szCs w:val="24"/>
          <w:lang w:val="en-US"/>
        </w:rPr>
        <w:t>VI</w:t>
      </w:r>
      <w:r w:rsidRPr="00D84530">
        <w:rPr>
          <w:b/>
          <w:sz w:val="24"/>
          <w:szCs w:val="24"/>
        </w:rPr>
        <w:t>. О</w:t>
      </w:r>
      <w:r w:rsidR="0067649D" w:rsidRPr="00D84530">
        <w:rPr>
          <w:b/>
          <w:sz w:val="24"/>
          <w:szCs w:val="24"/>
        </w:rPr>
        <w:t>ТВЕТСТВЕННОСТЬ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6.1. Ответственность за состояние исполнительной дисциплины, сохранность документации текущего использования возлагается на начальника Отдела.</w:t>
      </w:r>
    </w:p>
    <w:p w:rsidR="00A32EA1" w:rsidRPr="00D84530" w:rsidRDefault="00A32EA1" w:rsidP="00B11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6.2. За нарушение трудовой дисциплины, невыполнение условий настоящего Положения об Отделе и своих должностных обязанностей работники Отдела несут ответственность согласно действующему законодательству.</w:t>
      </w:r>
    </w:p>
    <w:p w:rsidR="00511C17" w:rsidRPr="00D84530" w:rsidRDefault="00511C17" w:rsidP="00511C17">
      <w:pPr>
        <w:pStyle w:val="a3"/>
        <w:tabs>
          <w:tab w:val="left" w:pos="540"/>
        </w:tabs>
        <w:jc w:val="center"/>
        <w:rPr>
          <w:sz w:val="24"/>
          <w:szCs w:val="24"/>
        </w:rPr>
      </w:pPr>
    </w:p>
    <w:p w:rsidR="00511C17" w:rsidRPr="00D84530" w:rsidRDefault="00511C17" w:rsidP="00511C17">
      <w:pPr>
        <w:pStyle w:val="a3"/>
        <w:tabs>
          <w:tab w:val="left" w:pos="540"/>
        </w:tabs>
        <w:jc w:val="center"/>
        <w:rPr>
          <w:b/>
          <w:sz w:val="24"/>
          <w:szCs w:val="24"/>
        </w:rPr>
      </w:pPr>
      <w:r w:rsidRPr="00D84530">
        <w:rPr>
          <w:b/>
          <w:sz w:val="24"/>
          <w:szCs w:val="24"/>
          <w:lang w:val="en-US"/>
        </w:rPr>
        <w:t>V</w:t>
      </w:r>
      <w:r w:rsidR="00991F9C" w:rsidRPr="00D84530">
        <w:rPr>
          <w:b/>
          <w:sz w:val="24"/>
          <w:szCs w:val="24"/>
          <w:lang w:val="en-US"/>
        </w:rPr>
        <w:t>II</w:t>
      </w:r>
      <w:r w:rsidRPr="00D84530">
        <w:rPr>
          <w:b/>
          <w:sz w:val="24"/>
          <w:szCs w:val="24"/>
        </w:rPr>
        <w:t>. СИСТЕМА МЕНЕДЖМЕНТА КАЧЕСТВА</w:t>
      </w:r>
    </w:p>
    <w:p w:rsidR="00511C17" w:rsidRPr="00D84530" w:rsidRDefault="00511C17" w:rsidP="00556DE2">
      <w:pPr>
        <w:pStyle w:val="a3"/>
        <w:tabs>
          <w:tab w:val="left" w:pos="540"/>
        </w:tabs>
        <w:ind w:firstLine="709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Отдел согласно требованиям системы менеджмента качества ГОСТ </w:t>
      </w:r>
      <w:r w:rsidRPr="00D84530">
        <w:rPr>
          <w:sz w:val="24"/>
          <w:szCs w:val="24"/>
          <w:lang w:val="en-US"/>
        </w:rPr>
        <w:t>ISO</w:t>
      </w:r>
      <w:r w:rsidRPr="00D84530">
        <w:rPr>
          <w:sz w:val="24"/>
          <w:szCs w:val="24"/>
        </w:rPr>
        <w:t xml:space="preserve"> 9001-2011, руководствуясь в своей работе целями и политикой в области </w:t>
      </w:r>
      <w:proofErr w:type="gramStart"/>
      <w:r w:rsidRPr="00D84530">
        <w:rPr>
          <w:sz w:val="24"/>
          <w:szCs w:val="24"/>
        </w:rPr>
        <w:t>качества администрации города Новочебоксарска Чувашской Республики</w:t>
      </w:r>
      <w:proofErr w:type="gramEnd"/>
      <w:r w:rsidRPr="00D84530">
        <w:rPr>
          <w:sz w:val="24"/>
          <w:szCs w:val="24"/>
        </w:rPr>
        <w:t xml:space="preserve"> принимает непосредственное участие и является владельцем следующих карт процессов:</w:t>
      </w:r>
    </w:p>
    <w:p w:rsidR="00511C17" w:rsidRPr="00D84530" w:rsidRDefault="00511C17" w:rsidP="00511C17">
      <w:pPr>
        <w:pStyle w:val="a3"/>
        <w:tabs>
          <w:tab w:val="left" w:pos="540"/>
        </w:tabs>
        <w:ind w:firstLine="851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- «Содействие развитию торгового, бытового обслуживания, предпринимательства, потребительского рынка»;</w:t>
      </w:r>
    </w:p>
    <w:p w:rsidR="00511C17" w:rsidRPr="00D84530" w:rsidRDefault="00511C17" w:rsidP="00511C17">
      <w:pPr>
        <w:pStyle w:val="a3"/>
        <w:tabs>
          <w:tab w:val="left" w:pos="540"/>
        </w:tabs>
        <w:ind w:firstLine="851"/>
        <w:jc w:val="both"/>
        <w:rPr>
          <w:sz w:val="24"/>
          <w:szCs w:val="24"/>
        </w:rPr>
      </w:pPr>
      <w:r w:rsidRPr="00D84530">
        <w:rPr>
          <w:sz w:val="24"/>
          <w:szCs w:val="24"/>
        </w:rPr>
        <w:t xml:space="preserve">- «Осуществление </w:t>
      </w:r>
      <w:proofErr w:type="gramStart"/>
      <w:r w:rsidRPr="00D84530">
        <w:rPr>
          <w:sz w:val="24"/>
          <w:szCs w:val="24"/>
        </w:rPr>
        <w:t>контроля за</w:t>
      </w:r>
      <w:proofErr w:type="gramEnd"/>
      <w:r w:rsidRPr="00D84530">
        <w:rPr>
          <w:sz w:val="24"/>
          <w:szCs w:val="24"/>
        </w:rPr>
        <w:t xml:space="preserve"> размещением муниципальных закупок»;</w:t>
      </w:r>
    </w:p>
    <w:p w:rsidR="00511C17" w:rsidRPr="00D84530" w:rsidRDefault="00511C17" w:rsidP="00511C17">
      <w:pPr>
        <w:pStyle w:val="a3"/>
        <w:tabs>
          <w:tab w:val="left" w:pos="540"/>
        </w:tabs>
        <w:ind w:firstLine="851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- «Управление экономикой»</w:t>
      </w:r>
      <w:r w:rsidR="00856834" w:rsidRPr="00D84530">
        <w:rPr>
          <w:sz w:val="24"/>
          <w:szCs w:val="24"/>
        </w:rPr>
        <w:t>;</w:t>
      </w:r>
    </w:p>
    <w:p w:rsidR="00D84530" w:rsidRPr="00D84530" w:rsidRDefault="00856834" w:rsidP="0054252B">
      <w:pPr>
        <w:pStyle w:val="a3"/>
        <w:tabs>
          <w:tab w:val="left" w:pos="540"/>
        </w:tabs>
        <w:ind w:firstLine="851"/>
        <w:jc w:val="both"/>
        <w:rPr>
          <w:sz w:val="24"/>
          <w:szCs w:val="24"/>
        </w:rPr>
      </w:pPr>
      <w:r w:rsidRPr="00D84530">
        <w:rPr>
          <w:sz w:val="24"/>
          <w:szCs w:val="24"/>
        </w:rPr>
        <w:t>- «Управление инвестициями».</w:t>
      </w:r>
      <w:r w:rsidR="00122E48" w:rsidRPr="00D84530">
        <w:rPr>
          <w:sz w:val="24"/>
          <w:szCs w:val="24"/>
          <w:vertAlign w:val="superscript"/>
        </w:rPr>
        <w:t xml:space="preserve"> </w:t>
      </w:r>
    </w:p>
    <w:sectPr w:rsidR="00D84530" w:rsidRPr="00D84530" w:rsidSect="000D0DFC">
      <w:headerReference w:type="default" r:id="rId9"/>
      <w:pgSz w:w="11906" w:h="16838" w:code="9"/>
      <w:pgMar w:top="1134" w:right="851" w:bottom="1134" w:left="1701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948" w:rsidRDefault="00957948" w:rsidP="00843F6B">
      <w:r>
        <w:separator/>
      </w:r>
    </w:p>
  </w:endnote>
  <w:endnote w:type="continuationSeparator" w:id="0">
    <w:p w:rsidR="00957948" w:rsidRDefault="00957948" w:rsidP="0084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948" w:rsidRDefault="00957948" w:rsidP="00843F6B">
      <w:r>
        <w:separator/>
      </w:r>
    </w:p>
  </w:footnote>
  <w:footnote w:type="continuationSeparator" w:id="0">
    <w:p w:rsidR="00957948" w:rsidRDefault="00957948" w:rsidP="00843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648287"/>
      <w:docPartObj>
        <w:docPartGallery w:val="Page Numbers (Top of Page)"/>
        <w:docPartUnique/>
      </w:docPartObj>
    </w:sdtPr>
    <w:sdtContent>
      <w:p w:rsidR="00843F6B" w:rsidRDefault="00FC4932">
        <w:pPr>
          <w:pStyle w:val="a7"/>
          <w:jc w:val="center"/>
        </w:pPr>
        <w:r>
          <w:fldChar w:fldCharType="begin"/>
        </w:r>
        <w:r w:rsidR="000D0DFC">
          <w:instrText xml:space="preserve"> PAGE   \* MERGEFORMAT </w:instrText>
        </w:r>
        <w:r>
          <w:fldChar w:fldCharType="separate"/>
        </w:r>
        <w:r w:rsidR="00542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F6B" w:rsidRDefault="00843F6B" w:rsidP="00843F6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446"/>
    <w:multiLevelType w:val="multilevel"/>
    <w:tmpl w:val="1BE8FA6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42F5F21"/>
    <w:multiLevelType w:val="hybridMultilevel"/>
    <w:tmpl w:val="8B34ADCC"/>
    <w:lvl w:ilvl="0" w:tplc="947257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15FD1"/>
    <w:multiLevelType w:val="hybridMultilevel"/>
    <w:tmpl w:val="224C09C0"/>
    <w:lvl w:ilvl="0" w:tplc="A800B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1106"/>
    <w:multiLevelType w:val="multilevel"/>
    <w:tmpl w:val="ADB6B980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6D0A690B"/>
    <w:multiLevelType w:val="multilevel"/>
    <w:tmpl w:val="AD9A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B21F5C"/>
    <w:multiLevelType w:val="singleLevel"/>
    <w:tmpl w:val="6C266D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7405B1"/>
    <w:multiLevelType w:val="singleLevel"/>
    <w:tmpl w:val="F788D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4CF7E21"/>
    <w:multiLevelType w:val="multilevel"/>
    <w:tmpl w:val="F97A7C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4E08D1"/>
    <w:rsid w:val="00006CBA"/>
    <w:rsid w:val="00013198"/>
    <w:rsid w:val="00014EB4"/>
    <w:rsid w:val="000322AE"/>
    <w:rsid w:val="00035E64"/>
    <w:rsid w:val="00043448"/>
    <w:rsid w:val="00052D41"/>
    <w:rsid w:val="00054DD1"/>
    <w:rsid w:val="00092A84"/>
    <w:rsid w:val="000A785A"/>
    <w:rsid w:val="000C2C18"/>
    <w:rsid w:val="000C4730"/>
    <w:rsid w:val="000C5120"/>
    <w:rsid w:val="000D0DFC"/>
    <w:rsid w:val="000D5073"/>
    <w:rsid w:val="000D578B"/>
    <w:rsid w:val="000D64AA"/>
    <w:rsid w:val="000E1FEF"/>
    <w:rsid w:val="000F40C3"/>
    <w:rsid w:val="000F5958"/>
    <w:rsid w:val="0010089A"/>
    <w:rsid w:val="00106254"/>
    <w:rsid w:val="001131E4"/>
    <w:rsid w:val="001138A5"/>
    <w:rsid w:val="001171EA"/>
    <w:rsid w:val="001212AD"/>
    <w:rsid w:val="00122E48"/>
    <w:rsid w:val="00141E12"/>
    <w:rsid w:val="00145B89"/>
    <w:rsid w:val="00153095"/>
    <w:rsid w:val="001561C5"/>
    <w:rsid w:val="00165457"/>
    <w:rsid w:val="00170ADD"/>
    <w:rsid w:val="00171134"/>
    <w:rsid w:val="00195616"/>
    <w:rsid w:val="00196187"/>
    <w:rsid w:val="001A5DAE"/>
    <w:rsid w:val="001B18EE"/>
    <w:rsid w:val="001C4EDF"/>
    <w:rsid w:val="001C777F"/>
    <w:rsid w:val="001D7B10"/>
    <w:rsid w:val="001E746D"/>
    <w:rsid w:val="002077D3"/>
    <w:rsid w:val="00225468"/>
    <w:rsid w:val="00235D34"/>
    <w:rsid w:val="00236BED"/>
    <w:rsid w:val="002415A8"/>
    <w:rsid w:val="00243E87"/>
    <w:rsid w:val="00247912"/>
    <w:rsid w:val="00266B50"/>
    <w:rsid w:val="0027482F"/>
    <w:rsid w:val="00286F62"/>
    <w:rsid w:val="002B352B"/>
    <w:rsid w:val="002B750F"/>
    <w:rsid w:val="002C00F9"/>
    <w:rsid w:val="002D00D9"/>
    <w:rsid w:val="002E526F"/>
    <w:rsid w:val="00302543"/>
    <w:rsid w:val="00305FA1"/>
    <w:rsid w:val="00320C15"/>
    <w:rsid w:val="00346733"/>
    <w:rsid w:val="00350ED7"/>
    <w:rsid w:val="00356EB8"/>
    <w:rsid w:val="00376381"/>
    <w:rsid w:val="003A2945"/>
    <w:rsid w:val="003A6F2D"/>
    <w:rsid w:val="003A6F7E"/>
    <w:rsid w:val="003C4D00"/>
    <w:rsid w:val="003E04AB"/>
    <w:rsid w:val="003E6331"/>
    <w:rsid w:val="003F319E"/>
    <w:rsid w:val="003F793C"/>
    <w:rsid w:val="00403C2A"/>
    <w:rsid w:val="00426819"/>
    <w:rsid w:val="00430F74"/>
    <w:rsid w:val="0043421D"/>
    <w:rsid w:val="00455830"/>
    <w:rsid w:val="0046033D"/>
    <w:rsid w:val="004610FB"/>
    <w:rsid w:val="00466F75"/>
    <w:rsid w:val="0046784F"/>
    <w:rsid w:val="00476D7B"/>
    <w:rsid w:val="00494FD2"/>
    <w:rsid w:val="004A000F"/>
    <w:rsid w:val="004A02FB"/>
    <w:rsid w:val="004A562D"/>
    <w:rsid w:val="004A730C"/>
    <w:rsid w:val="004B0546"/>
    <w:rsid w:val="004B209B"/>
    <w:rsid w:val="004B2A47"/>
    <w:rsid w:val="004E08D1"/>
    <w:rsid w:val="005041A9"/>
    <w:rsid w:val="00504643"/>
    <w:rsid w:val="00506095"/>
    <w:rsid w:val="00506B08"/>
    <w:rsid w:val="00511C17"/>
    <w:rsid w:val="00512A7F"/>
    <w:rsid w:val="0051604A"/>
    <w:rsid w:val="005178F5"/>
    <w:rsid w:val="00517AB7"/>
    <w:rsid w:val="005353B4"/>
    <w:rsid w:val="005401A5"/>
    <w:rsid w:val="005409D0"/>
    <w:rsid w:val="0054252B"/>
    <w:rsid w:val="0055139C"/>
    <w:rsid w:val="00556DE2"/>
    <w:rsid w:val="00564E21"/>
    <w:rsid w:val="00573351"/>
    <w:rsid w:val="00576619"/>
    <w:rsid w:val="005A16E2"/>
    <w:rsid w:val="005A6B5F"/>
    <w:rsid w:val="005B356B"/>
    <w:rsid w:val="005B688D"/>
    <w:rsid w:val="005E4399"/>
    <w:rsid w:val="005E7B08"/>
    <w:rsid w:val="005F5321"/>
    <w:rsid w:val="0060212C"/>
    <w:rsid w:val="00603839"/>
    <w:rsid w:val="006157C4"/>
    <w:rsid w:val="00621A04"/>
    <w:rsid w:val="00621F63"/>
    <w:rsid w:val="00622B7E"/>
    <w:rsid w:val="006241FA"/>
    <w:rsid w:val="00627E0A"/>
    <w:rsid w:val="00643F0F"/>
    <w:rsid w:val="00650CE8"/>
    <w:rsid w:val="0066079F"/>
    <w:rsid w:val="0067649D"/>
    <w:rsid w:val="00686366"/>
    <w:rsid w:val="00692AC9"/>
    <w:rsid w:val="006A5810"/>
    <w:rsid w:val="006A7A0E"/>
    <w:rsid w:val="006B3348"/>
    <w:rsid w:val="006B4901"/>
    <w:rsid w:val="006C0916"/>
    <w:rsid w:val="006C276F"/>
    <w:rsid w:val="006C7180"/>
    <w:rsid w:val="006D2230"/>
    <w:rsid w:val="006D5D5B"/>
    <w:rsid w:val="006D67E5"/>
    <w:rsid w:val="006E3B77"/>
    <w:rsid w:val="006F7DBD"/>
    <w:rsid w:val="00703AE8"/>
    <w:rsid w:val="007113DC"/>
    <w:rsid w:val="00715199"/>
    <w:rsid w:val="007178F1"/>
    <w:rsid w:val="007205D4"/>
    <w:rsid w:val="007249B4"/>
    <w:rsid w:val="007327BC"/>
    <w:rsid w:val="00746443"/>
    <w:rsid w:val="00752ABD"/>
    <w:rsid w:val="00770AF7"/>
    <w:rsid w:val="00776CB3"/>
    <w:rsid w:val="00777C28"/>
    <w:rsid w:val="00787611"/>
    <w:rsid w:val="00787F1F"/>
    <w:rsid w:val="007C44ED"/>
    <w:rsid w:val="007C6BE8"/>
    <w:rsid w:val="007E4C4C"/>
    <w:rsid w:val="007F48ED"/>
    <w:rsid w:val="007F63B8"/>
    <w:rsid w:val="008004CE"/>
    <w:rsid w:val="00802584"/>
    <w:rsid w:val="008102AA"/>
    <w:rsid w:val="00816EC5"/>
    <w:rsid w:val="0081791B"/>
    <w:rsid w:val="00820518"/>
    <w:rsid w:val="008219F6"/>
    <w:rsid w:val="00843F6B"/>
    <w:rsid w:val="00850A82"/>
    <w:rsid w:val="00855330"/>
    <w:rsid w:val="00856834"/>
    <w:rsid w:val="00863E40"/>
    <w:rsid w:val="00867776"/>
    <w:rsid w:val="00876488"/>
    <w:rsid w:val="00886808"/>
    <w:rsid w:val="0088714F"/>
    <w:rsid w:val="008A3BF4"/>
    <w:rsid w:val="008A77D5"/>
    <w:rsid w:val="008B6104"/>
    <w:rsid w:val="008C18EE"/>
    <w:rsid w:val="008C3662"/>
    <w:rsid w:val="008D0379"/>
    <w:rsid w:val="008E404C"/>
    <w:rsid w:val="008E50A6"/>
    <w:rsid w:val="008F5FE0"/>
    <w:rsid w:val="009258ED"/>
    <w:rsid w:val="00952451"/>
    <w:rsid w:val="00957948"/>
    <w:rsid w:val="00986C6B"/>
    <w:rsid w:val="00987F6E"/>
    <w:rsid w:val="00991A41"/>
    <w:rsid w:val="00991AE7"/>
    <w:rsid w:val="00991F9C"/>
    <w:rsid w:val="009938DB"/>
    <w:rsid w:val="009A4CCD"/>
    <w:rsid w:val="009C2FB6"/>
    <w:rsid w:val="009C5D47"/>
    <w:rsid w:val="009E0DEC"/>
    <w:rsid w:val="009F442A"/>
    <w:rsid w:val="009F4817"/>
    <w:rsid w:val="00A236AB"/>
    <w:rsid w:val="00A23F86"/>
    <w:rsid w:val="00A24F0F"/>
    <w:rsid w:val="00A32EA1"/>
    <w:rsid w:val="00A36A61"/>
    <w:rsid w:val="00A4094E"/>
    <w:rsid w:val="00A459CE"/>
    <w:rsid w:val="00A47E24"/>
    <w:rsid w:val="00A66A63"/>
    <w:rsid w:val="00A731C6"/>
    <w:rsid w:val="00A869CA"/>
    <w:rsid w:val="00A87753"/>
    <w:rsid w:val="00A92CDF"/>
    <w:rsid w:val="00AA78B7"/>
    <w:rsid w:val="00AB0D7B"/>
    <w:rsid w:val="00AC3E1F"/>
    <w:rsid w:val="00AC7086"/>
    <w:rsid w:val="00AD52C1"/>
    <w:rsid w:val="00B10C2C"/>
    <w:rsid w:val="00B11F5D"/>
    <w:rsid w:val="00B155E6"/>
    <w:rsid w:val="00B17424"/>
    <w:rsid w:val="00B17B6B"/>
    <w:rsid w:val="00B21D35"/>
    <w:rsid w:val="00B36271"/>
    <w:rsid w:val="00B60D91"/>
    <w:rsid w:val="00B7003A"/>
    <w:rsid w:val="00B730AB"/>
    <w:rsid w:val="00B91CBE"/>
    <w:rsid w:val="00B95539"/>
    <w:rsid w:val="00B97EC9"/>
    <w:rsid w:val="00BA0509"/>
    <w:rsid w:val="00BA28B3"/>
    <w:rsid w:val="00BC12CF"/>
    <w:rsid w:val="00BD6F24"/>
    <w:rsid w:val="00BF09C2"/>
    <w:rsid w:val="00C03325"/>
    <w:rsid w:val="00C04B27"/>
    <w:rsid w:val="00C20278"/>
    <w:rsid w:val="00C27E9A"/>
    <w:rsid w:val="00C30406"/>
    <w:rsid w:val="00C53371"/>
    <w:rsid w:val="00C61F6C"/>
    <w:rsid w:val="00C705B2"/>
    <w:rsid w:val="00C72FE4"/>
    <w:rsid w:val="00C80233"/>
    <w:rsid w:val="00C8166D"/>
    <w:rsid w:val="00C8580F"/>
    <w:rsid w:val="00C96CF5"/>
    <w:rsid w:val="00CB4F8F"/>
    <w:rsid w:val="00D1636E"/>
    <w:rsid w:val="00D2629F"/>
    <w:rsid w:val="00D32034"/>
    <w:rsid w:val="00D731F9"/>
    <w:rsid w:val="00D73F0F"/>
    <w:rsid w:val="00D84530"/>
    <w:rsid w:val="00D945D8"/>
    <w:rsid w:val="00D97CA9"/>
    <w:rsid w:val="00DA26DF"/>
    <w:rsid w:val="00DA3A7E"/>
    <w:rsid w:val="00DC0D9B"/>
    <w:rsid w:val="00DC3BE9"/>
    <w:rsid w:val="00DC49F5"/>
    <w:rsid w:val="00DC56C6"/>
    <w:rsid w:val="00DD697C"/>
    <w:rsid w:val="00DF13DD"/>
    <w:rsid w:val="00DF1571"/>
    <w:rsid w:val="00DF3747"/>
    <w:rsid w:val="00E16295"/>
    <w:rsid w:val="00E212B1"/>
    <w:rsid w:val="00E30A56"/>
    <w:rsid w:val="00E33B76"/>
    <w:rsid w:val="00E53A45"/>
    <w:rsid w:val="00E56BEF"/>
    <w:rsid w:val="00E56C6F"/>
    <w:rsid w:val="00E6441F"/>
    <w:rsid w:val="00E70A16"/>
    <w:rsid w:val="00E75903"/>
    <w:rsid w:val="00E8092E"/>
    <w:rsid w:val="00E8351C"/>
    <w:rsid w:val="00E83BCE"/>
    <w:rsid w:val="00E875C6"/>
    <w:rsid w:val="00E9226B"/>
    <w:rsid w:val="00E9359A"/>
    <w:rsid w:val="00EA2B4E"/>
    <w:rsid w:val="00EB2111"/>
    <w:rsid w:val="00EB3715"/>
    <w:rsid w:val="00EC5B44"/>
    <w:rsid w:val="00EE053F"/>
    <w:rsid w:val="00EE23B4"/>
    <w:rsid w:val="00EE7231"/>
    <w:rsid w:val="00EF4C24"/>
    <w:rsid w:val="00EF6922"/>
    <w:rsid w:val="00EF6BED"/>
    <w:rsid w:val="00F01BFB"/>
    <w:rsid w:val="00F02BF9"/>
    <w:rsid w:val="00F07AA6"/>
    <w:rsid w:val="00F2148C"/>
    <w:rsid w:val="00F22B3C"/>
    <w:rsid w:val="00F30DED"/>
    <w:rsid w:val="00F46675"/>
    <w:rsid w:val="00F473CD"/>
    <w:rsid w:val="00F65220"/>
    <w:rsid w:val="00F65415"/>
    <w:rsid w:val="00F67781"/>
    <w:rsid w:val="00F84E4D"/>
    <w:rsid w:val="00FA4464"/>
    <w:rsid w:val="00FC37B4"/>
    <w:rsid w:val="00FC4932"/>
    <w:rsid w:val="00FC6D2C"/>
    <w:rsid w:val="00FD3E5D"/>
    <w:rsid w:val="00FD4499"/>
    <w:rsid w:val="00FE7707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2B"/>
  </w:style>
  <w:style w:type="paragraph" w:styleId="1">
    <w:name w:val="heading 1"/>
    <w:basedOn w:val="a"/>
    <w:next w:val="a"/>
    <w:link w:val="10"/>
    <w:qFormat/>
    <w:rsid w:val="002B352B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66B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B352B"/>
    <w:rPr>
      <w:sz w:val="28"/>
    </w:rPr>
  </w:style>
  <w:style w:type="paragraph" w:customStyle="1" w:styleId="ConsNormal">
    <w:name w:val="ConsNormal"/>
    <w:rsid w:val="00466F75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476D7B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476D7B"/>
    <w:pPr>
      <w:widowControl w:val="0"/>
      <w:autoSpaceDE w:val="0"/>
      <w:autoSpaceDN w:val="0"/>
      <w:adjustRightInd w:val="0"/>
      <w:spacing w:line="230" w:lineRule="exact"/>
      <w:ind w:firstLine="49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476D7B"/>
    <w:rPr>
      <w:rFonts w:ascii="Arial" w:hAnsi="Arial" w:cs="Arial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D262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29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A6F2D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basedOn w:val="a"/>
    <w:rsid w:val="006F7D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66B50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rsid w:val="00266B50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B97E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32EA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C72FE4"/>
  </w:style>
  <w:style w:type="paragraph" w:styleId="a6">
    <w:name w:val="Normal (Web)"/>
    <w:basedOn w:val="a"/>
    <w:uiPriority w:val="99"/>
    <w:semiHidden/>
    <w:unhideWhenUsed/>
    <w:rsid w:val="00F6778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43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F6B"/>
  </w:style>
  <w:style w:type="paragraph" w:styleId="a9">
    <w:name w:val="footer"/>
    <w:basedOn w:val="a"/>
    <w:link w:val="aa"/>
    <w:uiPriority w:val="99"/>
    <w:semiHidden/>
    <w:unhideWhenUsed/>
    <w:rsid w:val="00843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3F6B"/>
  </w:style>
  <w:style w:type="character" w:customStyle="1" w:styleId="10">
    <w:name w:val="Заголовок 1 Знак"/>
    <w:basedOn w:val="a0"/>
    <w:link w:val="1"/>
    <w:rsid w:val="00855330"/>
    <w:rPr>
      <w:sz w:val="36"/>
    </w:rPr>
  </w:style>
  <w:style w:type="table" w:styleId="ab">
    <w:name w:val="Table Grid"/>
    <w:basedOn w:val="a1"/>
    <w:uiPriority w:val="59"/>
    <w:rsid w:val="0073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2B"/>
  </w:style>
  <w:style w:type="paragraph" w:styleId="1">
    <w:name w:val="heading 1"/>
    <w:basedOn w:val="a"/>
    <w:next w:val="a"/>
    <w:link w:val="10"/>
    <w:qFormat/>
    <w:rsid w:val="002B352B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66B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B352B"/>
    <w:rPr>
      <w:sz w:val="28"/>
    </w:rPr>
  </w:style>
  <w:style w:type="paragraph" w:customStyle="1" w:styleId="ConsNormal">
    <w:name w:val="ConsNormal"/>
    <w:rsid w:val="00466F75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476D7B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476D7B"/>
    <w:pPr>
      <w:widowControl w:val="0"/>
      <w:autoSpaceDE w:val="0"/>
      <w:autoSpaceDN w:val="0"/>
      <w:adjustRightInd w:val="0"/>
      <w:spacing w:line="230" w:lineRule="exact"/>
      <w:ind w:firstLine="49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476D7B"/>
    <w:rPr>
      <w:rFonts w:ascii="Arial" w:hAnsi="Arial" w:cs="Arial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D262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29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A6F2D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basedOn w:val="a"/>
    <w:rsid w:val="006F7D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66B50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rsid w:val="00266B50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B97E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32EA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C72FE4"/>
  </w:style>
  <w:style w:type="paragraph" w:styleId="a6">
    <w:name w:val="Normal (Web)"/>
    <w:basedOn w:val="a"/>
    <w:uiPriority w:val="99"/>
    <w:semiHidden/>
    <w:unhideWhenUsed/>
    <w:rsid w:val="00F6778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43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F6B"/>
  </w:style>
  <w:style w:type="paragraph" w:styleId="a9">
    <w:name w:val="footer"/>
    <w:basedOn w:val="a"/>
    <w:link w:val="aa"/>
    <w:uiPriority w:val="99"/>
    <w:semiHidden/>
    <w:unhideWhenUsed/>
    <w:rsid w:val="00843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3F6B"/>
  </w:style>
  <w:style w:type="character" w:customStyle="1" w:styleId="10">
    <w:name w:val="Заголовок 1 Знак"/>
    <w:basedOn w:val="a0"/>
    <w:link w:val="1"/>
    <w:rsid w:val="00855330"/>
    <w:rPr>
      <w:sz w:val="36"/>
    </w:rPr>
  </w:style>
  <w:style w:type="table" w:styleId="ab">
    <w:name w:val="Table Grid"/>
    <w:basedOn w:val="a1"/>
    <w:uiPriority w:val="59"/>
    <w:rsid w:val="0073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46F7E44A581AE36E508D7FB0009996773C7C2C4676DF40A4FB482A41F1449ADS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38BEB-1039-4F62-9F83-7DF7D58E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1474</Words>
  <Characters>12093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13540</CharactersWithSpaces>
  <SharedDoc>false</SharedDoc>
  <HLinks>
    <vt:vector size="24" baseType="variant">
      <vt:variant>
        <vt:i4>5832798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consultantplus://offline/ref=C39AD1FEBDD95C63339292A673C7073EA09996CF74DF2975DCEC2E0ED091A67DFC3468236Fg1r8K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consultantplus://offline/ref=C39AD1FEBDD95C63339292A673C7073EA09996CF74DF2975DCEC2E0ED091A67DFC3468236Bg1rFK</vt:lpwstr>
      </vt:variant>
      <vt:variant>
        <vt:lpwstr/>
      </vt:variant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consultantplus://offline/ref=C39AD1FEBDD95C63339292A673C7073EA09996CF74DF2975DCEC2E0ED091A67DFC3468236Fg1r8K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consultantplus://offline/ref=C39AD1FEBDD95C63339292A673C7073EA09996CF74DF2975DCEC2E0ED091A67DFC3468236Bg1rFK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nowch-info8</cp:lastModifiedBy>
  <cp:revision>3</cp:revision>
  <cp:lastPrinted>2015-04-01T08:16:00Z</cp:lastPrinted>
  <dcterms:created xsi:type="dcterms:W3CDTF">2015-04-09T18:37:00Z</dcterms:created>
  <dcterms:modified xsi:type="dcterms:W3CDTF">2015-09-24T06:41:00Z</dcterms:modified>
</cp:coreProperties>
</file>