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40" w:rsidRDefault="00E07A3A" w:rsidP="00CE24DD">
      <w:pPr>
        <w:pStyle w:val="afc"/>
        <w:jc w:val="center"/>
      </w:pPr>
      <w:r>
        <w:t xml:space="preserve">                                                                                                    </w:t>
      </w:r>
      <w:proofErr w:type="gramStart"/>
      <w:r>
        <w:t>П</w:t>
      </w:r>
      <w:proofErr w:type="gramEnd"/>
      <w:r>
        <w:t xml:space="preserve"> Р О Е К Т</w:t>
      </w:r>
      <w:r w:rsidR="00AB7540">
        <w:t xml:space="preserve">                                                                                           </w:t>
      </w:r>
    </w:p>
    <w:p w:rsidR="00E07A3A" w:rsidRDefault="00E07A3A" w:rsidP="00AB7540">
      <w:pPr>
        <w:pStyle w:val="afc"/>
        <w:jc w:val="center"/>
      </w:pPr>
    </w:p>
    <w:p w:rsidR="00AB7540" w:rsidRDefault="00AB7540" w:rsidP="00AB7540">
      <w:pPr>
        <w:pStyle w:val="afc"/>
        <w:jc w:val="center"/>
      </w:pPr>
      <w:r>
        <w:t>Чувашская Республика</w:t>
      </w:r>
    </w:p>
    <w:p w:rsidR="00AB7540" w:rsidRDefault="00AB7540" w:rsidP="00AB7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</w:t>
      </w:r>
    </w:p>
    <w:p w:rsidR="00AB7540" w:rsidRDefault="00AB7540" w:rsidP="00AB7540">
      <w:pPr>
        <w:jc w:val="center"/>
        <w:rPr>
          <w:sz w:val="28"/>
          <w:szCs w:val="28"/>
        </w:rPr>
      </w:pPr>
    </w:p>
    <w:p w:rsidR="00AB7540" w:rsidRDefault="00AB7540" w:rsidP="00AB7540">
      <w:pPr>
        <w:jc w:val="center"/>
        <w:rPr>
          <w:sz w:val="28"/>
          <w:szCs w:val="28"/>
        </w:rPr>
      </w:pPr>
    </w:p>
    <w:p w:rsidR="00AB7540" w:rsidRDefault="00AB7540" w:rsidP="00AB7540">
      <w:pPr>
        <w:jc w:val="center"/>
        <w:rPr>
          <w:sz w:val="28"/>
          <w:szCs w:val="28"/>
        </w:rPr>
      </w:pPr>
    </w:p>
    <w:p w:rsidR="00AB7540" w:rsidRDefault="00AB7540" w:rsidP="00AB7540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AB7540" w:rsidRPr="00DA1BBC" w:rsidRDefault="00AB7540" w:rsidP="00AB7540">
      <w:pPr>
        <w:pStyle w:val="a3"/>
        <w:rPr>
          <w:b/>
          <w:bCs/>
        </w:rPr>
      </w:pPr>
    </w:p>
    <w:p w:rsidR="000C18C3" w:rsidRPr="00DA1BBC" w:rsidRDefault="000C18C3" w:rsidP="00AB7540">
      <w:pPr>
        <w:pStyle w:val="a3"/>
        <w:rPr>
          <w:b/>
          <w:bCs/>
        </w:rPr>
      </w:pPr>
    </w:p>
    <w:p w:rsidR="00AB7540" w:rsidRDefault="00AB7540" w:rsidP="000C18C3">
      <w:pPr>
        <w:pStyle w:val="af8"/>
        <w:tabs>
          <w:tab w:val="left" w:pos="5000"/>
          <w:tab w:val="left" w:pos="5100"/>
        </w:tabs>
        <w:ind w:right="5295"/>
        <w:jc w:val="both"/>
        <w:rPr>
          <w:rFonts w:ascii="Times New Roman" w:hAnsi="Times New Roman"/>
          <w:sz w:val="28"/>
        </w:rPr>
      </w:pPr>
      <w:r w:rsidRPr="00E07A3A">
        <w:rPr>
          <w:rFonts w:ascii="Times New Roman" w:hAnsi="Times New Roman"/>
          <w:sz w:val="28"/>
          <w:lang w:val="en-US"/>
        </w:rPr>
        <w:t>X</w:t>
      </w:r>
      <w:r w:rsidR="00E07A3A" w:rsidRPr="00E07A3A">
        <w:rPr>
          <w:rFonts w:ascii="Times New Roman" w:hAnsi="Times New Roman"/>
          <w:sz w:val="28"/>
          <w:lang w:val="en-US"/>
        </w:rPr>
        <w:t>L</w:t>
      </w:r>
      <w:r w:rsidRPr="00E07A3A">
        <w:rPr>
          <w:rFonts w:ascii="Times New Roman" w:hAnsi="Times New Roman"/>
          <w:sz w:val="28"/>
          <w:lang w:val="en-US"/>
        </w:rPr>
        <w:t>V</w:t>
      </w:r>
      <w:r w:rsidR="000C18C3" w:rsidRPr="00E07A3A">
        <w:rPr>
          <w:rFonts w:ascii="Times New Roman" w:hAnsi="Times New Roman"/>
          <w:sz w:val="28"/>
          <w:lang w:val="en-US"/>
        </w:rPr>
        <w:t>I</w:t>
      </w:r>
      <w:r w:rsidR="00794394">
        <w:rPr>
          <w:rFonts w:ascii="Times New Roman" w:hAnsi="Times New Roman"/>
          <w:sz w:val="28"/>
        </w:rPr>
        <w:t xml:space="preserve"> очередного</w:t>
      </w:r>
      <w:r w:rsidR="000C18C3" w:rsidRPr="000C18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заседания</w:t>
      </w:r>
      <w:r w:rsidRPr="00803A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 депутатов</w:t>
      </w:r>
      <w:r w:rsidR="000C18C3" w:rsidRPr="000C18C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Алатырского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</w:p>
    <w:p w:rsidR="00AB7540" w:rsidRDefault="00AB7540" w:rsidP="00AB7540">
      <w:pPr>
        <w:pStyle w:val="af8"/>
        <w:ind w:right="58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шестого созыва                   </w:t>
      </w:r>
    </w:p>
    <w:p w:rsidR="00AB7540" w:rsidRPr="00EE242D" w:rsidRDefault="00332D4E" w:rsidP="00AB7540">
      <w:pPr>
        <w:pStyle w:val="af8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B7540" w:rsidRPr="00B771FA">
        <w:rPr>
          <w:rFonts w:ascii="Times New Roman" w:hAnsi="Times New Roman"/>
          <w:sz w:val="28"/>
        </w:rPr>
        <w:t>ноября</w:t>
      </w:r>
      <w:r w:rsidR="00AB7540">
        <w:rPr>
          <w:rFonts w:ascii="Times New Roman" w:hAnsi="Times New Roman"/>
          <w:sz w:val="28"/>
        </w:rPr>
        <w:t xml:space="preserve"> </w:t>
      </w:r>
      <w:r w:rsidR="00AB7540" w:rsidRPr="00B51BC1">
        <w:rPr>
          <w:rFonts w:ascii="Times New Roman" w:hAnsi="Times New Roman"/>
          <w:sz w:val="28"/>
        </w:rPr>
        <w:t>201</w:t>
      </w:r>
      <w:r w:rsidR="00CD3347">
        <w:rPr>
          <w:rFonts w:ascii="Times New Roman" w:hAnsi="Times New Roman"/>
          <w:sz w:val="28"/>
        </w:rPr>
        <w:t>9</w:t>
      </w:r>
      <w:r w:rsidR="00AB7540" w:rsidRPr="00B51BC1">
        <w:rPr>
          <w:rFonts w:ascii="Times New Roman" w:hAnsi="Times New Roman"/>
          <w:sz w:val="28"/>
        </w:rPr>
        <w:t xml:space="preserve"> года</w:t>
      </w:r>
      <w:r w:rsidR="00AB7540">
        <w:rPr>
          <w:rFonts w:ascii="Times New Roman" w:hAnsi="Times New Roman"/>
          <w:sz w:val="28"/>
        </w:rPr>
        <w:t xml:space="preserve">   </w:t>
      </w:r>
      <w:r w:rsidR="00B44769">
        <w:rPr>
          <w:rFonts w:ascii="Times New Roman" w:hAnsi="Times New Roman"/>
          <w:sz w:val="28"/>
        </w:rPr>
        <w:t xml:space="preserve">  </w:t>
      </w:r>
      <w:r w:rsidR="00AB7540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AB7540" w:rsidRPr="003B2804">
        <w:rPr>
          <w:rFonts w:ascii="Times New Roman" w:hAnsi="Times New Roman"/>
          <w:sz w:val="28"/>
        </w:rPr>
        <w:t xml:space="preserve">№ </w:t>
      </w:r>
      <w:bookmarkStart w:id="0" w:name="_GoBack"/>
      <w:bookmarkEnd w:id="0"/>
      <w:r w:rsidR="00CD3347">
        <w:rPr>
          <w:rFonts w:ascii="Times New Roman" w:hAnsi="Times New Roman"/>
          <w:sz w:val="28"/>
        </w:rPr>
        <w:t xml:space="preserve"> </w:t>
      </w:r>
      <w:r w:rsidR="00E07A3A" w:rsidRPr="00662C77">
        <w:rPr>
          <w:rFonts w:ascii="Times New Roman" w:hAnsi="Times New Roman"/>
          <w:sz w:val="28"/>
        </w:rPr>
        <w:t>46</w:t>
      </w:r>
      <w:r w:rsidR="009F6303" w:rsidRPr="00EE242D">
        <w:rPr>
          <w:rFonts w:ascii="Times New Roman" w:hAnsi="Times New Roman"/>
          <w:sz w:val="28"/>
        </w:rPr>
        <w:t>/</w:t>
      </w:r>
    </w:p>
    <w:p w:rsidR="00B44769" w:rsidRDefault="00AB7540" w:rsidP="00B44769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AB7540" w:rsidRDefault="00AB7540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 бюджете </w:t>
      </w:r>
      <w:proofErr w:type="spellStart"/>
      <w:r>
        <w:rPr>
          <w:rFonts w:ascii="Times New Roman" w:hAnsi="Times New Roman"/>
          <w:b/>
          <w:bCs/>
          <w:sz w:val="28"/>
        </w:rPr>
        <w:t>Алатырского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района</w:t>
      </w:r>
    </w:p>
    <w:p w:rsidR="00AB7540" w:rsidRDefault="00AB7540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  20</w:t>
      </w:r>
      <w:r w:rsidR="00CD3347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год и на плановый период </w:t>
      </w:r>
    </w:p>
    <w:p w:rsidR="00AB7540" w:rsidRPr="0085156D" w:rsidRDefault="00AB7540" w:rsidP="00E927A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85156D">
        <w:rPr>
          <w:rFonts w:ascii="Times New Roman" w:hAnsi="Times New Roman"/>
          <w:b/>
          <w:sz w:val="28"/>
          <w:szCs w:val="28"/>
        </w:rPr>
        <w:t>20</w:t>
      </w:r>
      <w:r w:rsidR="00332D4E">
        <w:rPr>
          <w:rFonts w:ascii="Times New Roman" w:hAnsi="Times New Roman"/>
          <w:b/>
          <w:sz w:val="28"/>
          <w:szCs w:val="28"/>
        </w:rPr>
        <w:t>2</w:t>
      </w:r>
      <w:r w:rsidR="00CD3347">
        <w:rPr>
          <w:rFonts w:ascii="Times New Roman" w:hAnsi="Times New Roman"/>
          <w:b/>
          <w:sz w:val="28"/>
          <w:szCs w:val="28"/>
        </w:rPr>
        <w:t>1</w:t>
      </w:r>
      <w:r w:rsidRPr="0085156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CD3347">
        <w:rPr>
          <w:rFonts w:ascii="Times New Roman" w:hAnsi="Times New Roman"/>
          <w:b/>
          <w:sz w:val="28"/>
          <w:szCs w:val="28"/>
        </w:rPr>
        <w:t>2</w:t>
      </w:r>
      <w:r w:rsidRPr="0085156D">
        <w:rPr>
          <w:rFonts w:ascii="Times New Roman" w:hAnsi="Times New Roman"/>
          <w:b/>
          <w:sz w:val="28"/>
          <w:szCs w:val="28"/>
        </w:rPr>
        <w:t xml:space="preserve"> годов  </w:t>
      </w:r>
    </w:p>
    <w:p w:rsidR="00AB7540" w:rsidRDefault="00AB7540" w:rsidP="00AB7540">
      <w:pPr>
        <w:pStyle w:val="af8"/>
        <w:jc w:val="both"/>
      </w:pPr>
    </w:p>
    <w:p w:rsidR="00AB7540" w:rsidRDefault="00AB7540" w:rsidP="00AB7540">
      <w:pPr>
        <w:pStyle w:val="af8"/>
        <w:jc w:val="both"/>
      </w:pPr>
    </w:p>
    <w:p w:rsidR="00AB7540" w:rsidRPr="009A3D6F" w:rsidRDefault="00AB7540" w:rsidP="00AB7540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540" w:rsidRPr="00B44769" w:rsidRDefault="00AB7540" w:rsidP="00AB7540">
      <w:pPr>
        <w:pStyle w:val="a3"/>
        <w:tabs>
          <w:tab w:val="left" w:pos="9720"/>
        </w:tabs>
        <w:ind w:right="15" w:firstLine="709"/>
        <w:rPr>
          <w:rFonts w:ascii="Times New Roman" w:hAnsi="Times New Roman"/>
          <w:b/>
          <w:sz w:val="28"/>
          <w:szCs w:val="28"/>
        </w:rPr>
      </w:pPr>
      <w:r w:rsidRPr="00B44769">
        <w:rPr>
          <w:sz w:val="28"/>
          <w:szCs w:val="28"/>
        </w:rPr>
        <w:t>В соответствии с</w:t>
      </w:r>
      <w:r w:rsidRPr="00B44769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</w:t>
      </w:r>
      <w:r w:rsidRPr="00B44769">
        <w:rPr>
          <w:sz w:val="28"/>
          <w:szCs w:val="28"/>
        </w:rPr>
        <w:t xml:space="preserve"> Законом Чувашской Республики от 18 октября 2004 года № 19 «Об организации местного самоуправления в Чувашской Республике»,</w:t>
      </w:r>
      <w:r w:rsidRPr="00B44769">
        <w:t xml:space="preserve"> </w:t>
      </w:r>
      <w:r w:rsidRPr="00B44769">
        <w:rPr>
          <w:sz w:val="28"/>
          <w:szCs w:val="28"/>
        </w:rPr>
        <w:t xml:space="preserve">Собрание депутатов </w:t>
      </w:r>
      <w:proofErr w:type="spellStart"/>
      <w:r w:rsidRPr="00B44769">
        <w:rPr>
          <w:sz w:val="28"/>
          <w:szCs w:val="28"/>
        </w:rPr>
        <w:t>Алатырского</w:t>
      </w:r>
      <w:proofErr w:type="spellEnd"/>
      <w:r w:rsidRPr="00B44769">
        <w:rPr>
          <w:sz w:val="28"/>
          <w:szCs w:val="28"/>
        </w:rPr>
        <w:t xml:space="preserve"> района</w:t>
      </w:r>
      <w:r w:rsidRPr="00B44769">
        <w:rPr>
          <w:b/>
          <w:sz w:val="28"/>
          <w:szCs w:val="28"/>
        </w:rPr>
        <w:t xml:space="preserve"> решило:</w:t>
      </w:r>
      <w:r w:rsidRPr="00B44769">
        <w:rPr>
          <w:rFonts w:ascii="Times New Roman" w:hAnsi="Times New Roman"/>
          <w:sz w:val="28"/>
          <w:szCs w:val="28"/>
        </w:rPr>
        <w:t xml:space="preserve"> </w:t>
      </w:r>
    </w:p>
    <w:p w:rsidR="00B44769" w:rsidRDefault="00B44769" w:rsidP="00AB7540">
      <w:pPr>
        <w:pStyle w:val="a8"/>
        <w:ind w:left="1920" w:hanging="1200"/>
        <w:rPr>
          <w:rFonts w:ascii="Times New Roman" w:hAnsi="Times New Roman" w:cs="Times New Roman"/>
          <w:bCs/>
          <w:color w:val="000000"/>
          <w:sz w:val="28"/>
        </w:rPr>
      </w:pPr>
    </w:p>
    <w:p w:rsidR="00AB7540" w:rsidRPr="000A7739" w:rsidRDefault="00AB7540" w:rsidP="00AB7540">
      <w:pPr>
        <w:pStyle w:val="a8"/>
        <w:ind w:left="1920" w:hanging="1200"/>
        <w:rPr>
          <w:rFonts w:ascii="Times New Roman" w:hAnsi="Times New Roman" w:cs="Times New Roman"/>
          <w:b/>
          <w:color w:val="000000"/>
          <w:sz w:val="28"/>
        </w:rPr>
      </w:pPr>
      <w:r w:rsidRPr="000A7739">
        <w:rPr>
          <w:rFonts w:ascii="Times New Roman" w:hAnsi="Times New Roman" w:cs="Times New Roman"/>
          <w:bCs/>
          <w:color w:val="000000"/>
          <w:sz w:val="28"/>
        </w:rPr>
        <w:t>Статья 1.</w:t>
      </w:r>
      <w:r w:rsidRPr="000A7739">
        <w:rPr>
          <w:rFonts w:ascii="Times New Roman" w:hAnsi="Times New Roman" w:cs="Times New Roman"/>
          <w:color w:val="000000"/>
          <w:sz w:val="28"/>
        </w:rPr>
        <w:tab/>
      </w:r>
      <w:r w:rsidRPr="000A7739">
        <w:rPr>
          <w:rFonts w:ascii="Times New Roman" w:hAnsi="Times New Roman" w:cs="Times New Roman"/>
          <w:b/>
          <w:color w:val="000000"/>
          <w:sz w:val="28"/>
        </w:rPr>
        <w:t xml:space="preserve">Основные характеристики  бюджета </w:t>
      </w:r>
      <w:proofErr w:type="spellStart"/>
      <w:r w:rsidRPr="000A7739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Pr="000A7739">
        <w:rPr>
          <w:rFonts w:ascii="Times New Roman" w:hAnsi="Times New Roman" w:cs="Times New Roman"/>
          <w:b/>
          <w:color w:val="000000"/>
          <w:sz w:val="28"/>
        </w:rPr>
        <w:t xml:space="preserve"> района на 20</w:t>
      </w:r>
      <w:r w:rsidR="00B54AD9">
        <w:rPr>
          <w:rFonts w:ascii="Times New Roman" w:hAnsi="Times New Roman" w:cs="Times New Roman"/>
          <w:b/>
          <w:color w:val="000000"/>
          <w:sz w:val="28"/>
        </w:rPr>
        <w:t>20</w:t>
      </w:r>
      <w:r w:rsidRPr="000A7739">
        <w:rPr>
          <w:rFonts w:ascii="Times New Roman" w:hAnsi="Times New Roman" w:cs="Times New Roman"/>
          <w:b/>
          <w:color w:val="000000"/>
          <w:sz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на плановый период 20</w:t>
      </w:r>
      <w:r w:rsidR="00332D4E">
        <w:rPr>
          <w:rFonts w:ascii="Times New Roman" w:hAnsi="Times New Roman" w:cs="Times New Roman"/>
          <w:b/>
          <w:color w:val="000000"/>
          <w:sz w:val="28"/>
        </w:rPr>
        <w:t>2</w:t>
      </w:r>
      <w:r w:rsidR="00B54AD9">
        <w:rPr>
          <w:rFonts w:ascii="Times New Roman" w:hAnsi="Times New Roman" w:cs="Times New Roman"/>
          <w:b/>
          <w:color w:val="000000"/>
          <w:sz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202</w:t>
      </w:r>
      <w:r w:rsidR="00B54AD9">
        <w:rPr>
          <w:rFonts w:ascii="Times New Roman" w:hAnsi="Times New Roman" w:cs="Times New Roman"/>
          <w:b/>
          <w:color w:val="000000"/>
          <w:sz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годов</w:t>
      </w:r>
    </w:p>
    <w:p w:rsidR="00AB7540" w:rsidRPr="000A7739" w:rsidRDefault="00AB7540" w:rsidP="00AB7540">
      <w:pPr>
        <w:pStyle w:val="33"/>
      </w:pPr>
    </w:p>
    <w:p w:rsidR="00AB7540" w:rsidRPr="000A7739" w:rsidRDefault="00AB7540" w:rsidP="00AB7540">
      <w:pPr>
        <w:pStyle w:val="33"/>
      </w:pPr>
      <w:r w:rsidRPr="000A7739">
        <w:t>1.</w:t>
      </w:r>
      <w:r w:rsidRPr="000A7739">
        <w:rPr>
          <w:lang w:val="en-US"/>
        </w:rPr>
        <w:t> </w:t>
      </w:r>
      <w:r w:rsidRPr="000A7739">
        <w:t xml:space="preserve">Утвердить основные характеристики бюджета </w:t>
      </w:r>
      <w:proofErr w:type="spellStart"/>
      <w:r w:rsidRPr="000A7739">
        <w:t>Алатырского</w:t>
      </w:r>
      <w:proofErr w:type="spellEnd"/>
      <w:r w:rsidRPr="000A7739">
        <w:t xml:space="preserve"> района на 20</w:t>
      </w:r>
      <w:r w:rsidR="00B54AD9">
        <w:t>20</w:t>
      </w:r>
      <w:r w:rsidRPr="000A7739">
        <w:t xml:space="preserve"> год:</w:t>
      </w:r>
    </w:p>
    <w:p w:rsidR="00AB7540" w:rsidRPr="00620327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0327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620327">
        <w:rPr>
          <w:sz w:val="28"/>
          <w:szCs w:val="28"/>
        </w:rPr>
        <w:t>Алатырского</w:t>
      </w:r>
      <w:proofErr w:type="spellEnd"/>
      <w:r w:rsidRPr="00620327">
        <w:rPr>
          <w:sz w:val="28"/>
          <w:szCs w:val="28"/>
        </w:rPr>
        <w:t xml:space="preserve"> района в сумме</w:t>
      </w:r>
      <w:r w:rsidR="00AF2C0B" w:rsidRPr="00AF2C0B">
        <w:rPr>
          <w:sz w:val="28"/>
          <w:szCs w:val="28"/>
        </w:rPr>
        <w:t xml:space="preserve"> 317 991 765 </w:t>
      </w:r>
      <w:r w:rsidR="00DD540D">
        <w:rPr>
          <w:sz w:val="28"/>
          <w:szCs w:val="28"/>
        </w:rPr>
        <w:t>рублей</w:t>
      </w:r>
      <w:r w:rsidRPr="00620327">
        <w:rPr>
          <w:sz w:val="28"/>
          <w:szCs w:val="28"/>
        </w:rPr>
        <w:t xml:space="preserve">, в том числе объем безвозмездных поступлений в сумме </w:t>
      </w:r>
      <w:r w:rsidR="00B555DF" w:rsidRPr="00620327">
        <w:rPr>
          <w:sz w:val="28"/>
          <w:szCs w:val="28"/>
        </w:rPr>
        <w:t>2</w:t>
      </w:r>
      <w:r w:rsidR="00DD540D">
        <w:rPr>
          <w:sz w:val="28"/>
          <w:szCs w:val="28"/>
        </w:rPr>
        <w:t>68 523 165,00</w:t>
      </w:r>
      <w:r w:rsidR="00B555DF" w:rsidRPr="00620327">
        <w:rPr>
          <w:sz w:val="28"/>
          <w:szCs w:val="28"/>
        </w:rPr>
        <w:t xml:space="preserve"> </w:t>
      </w:r>
      <w:r w:rsidRPr="00620327">
        <w:rPr>
          <w:sz w:val="28"/>
          <w:szCs w:val="28"/>
        </w:rPr>
        <w:t>рубл</w:t>
      </w:r>
      <w:r w:rsidR="00DD540D">
        <w:rPr>
          <w:sz w:val="28"/>
          <w:szCs w:val="28"/>
        </w:rPr>
        <w:t>ей</w:t>
      </w:r>
      <w:r w:rsidRPr="00620327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AF2C0B" w:rsidRPr="00AF2C0B">
        <w:rPr>
          <w:sz w:val="28"/>
          <w:szCs w:val="28"/>
        </w:rPr>
        <w:t>262</w:t>
      </w:r>
      <w:r w:rsidR="00AF2C0B">
        <w:rPr>
          <w:sz w:val="28"/>
          <w:szCs w:val="28"/>
        </w:rPr>
        <w:t xml:space="preserve"> </w:t>
      </w:r>
      <w:r w:rsidR="00AF2C0B" w:rsidRPr="00AF2C0B">
        <w:rPr>
          <w:sz w:val="28"/>
          <w:szCs w:val="28"/>
        </w:rPr>
        <w:t>827</w:t>
      </w:r>
      <w:r w:rsidR="00193153">
        <w:rPr>
          <w:sz w:val="28"/>
          <w:szCs w:val="28"/>
        </w:rPr>
        <w:t> </w:t>
      </w:r>
      <w:r w:rsidR="00AF2C0B" w:rsidRPr="00AF2C0B">
        <w:rPr>
          <w:sz w:val="28"/>
          <w:szCs w:val="28"/>
        </w:rPr>
        <w:t>800</w:t>
      </w:r>
      <w:r w:rsidR="00193153">
        <w:rPr>
          <w:sz w:val="28"/>
          <w:szCs w:val="28"/>
        </w:rPr>
        <w:t>,00</w:t>
      </w:r>
      <w:r w:rsidRPr="00620327">
        <w:rPr>
          <w:sz w:val="28"/>
          <w:szCs w:val="28"/>
        </w:rPr>
        <w:t xml:space="preserve"> рубл</w:t>
      </w:r>
      <w:r w:rsidR="00AF2C0B">
        <w:rPr>
          <w:sz w:val="28"/>
          <w:szCs w:val="28"/>
        </w:rPr>
        <w:t>ей</w:t>
      </w:r>
      <w:r w:rsidRPr="00620327">
        <w:rPr>
          <w:sz w:val="28"/>
          <w:szCs w:val="28"/>
        </w:rPr>
        <w:t xml:space="preserve">; </w:t>
      </w:r>
    </w:p>
    <w:p w:rsidR="00AB7540" w:rsidRPr="002E5EC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8FD">
        <w:rPr>
          <w:sz w:val="28"/>
          <w:szCs w:val="28"/>
        </w:rPr>
        <w:t>общий</w:t>
      </w:r>
      <w:r w:rsidR="00DD540D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 объем</w:t>
      </w:r>
      <w:r w:rsidR="00DD540D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 расходов </w:t>
      </w:r>
      <w:r w:rsidR="00DD540D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 бюджета</w:t>
      </w:r>
      <w:r w:rsidR="00DD540D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 </w:t>
      </w:r>
      <w:proofErr w:type="spellStart"/>
      <w:r w:rsidRPr="00BE48FD">
        <w:rPr>
          <w:sz w:val="28"/>
          <w:szCs w:val="28"/>
        </w:rPr>
        <w:t>Алатырского</w:t>
      </w:r>
      <w:proofErr w:type="spellEnd"/>
      <w:r w:rsidR="00DD540D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 района</w:t>
      </w:r>
      <w:r w:rsidR="00DD540D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 в сумме</w:t>
      </w:r>
      <w:r w:rsidR="007042B7">
        <w:rPr>
          <w:sz w:val="28"/>
          <w:szCs w:val="28"/>
        </w:rPr>
        <w:t xml:space="preserve">            </w:t>
      </w:r>
      <w:r w:rsidRPr="00BE48FD">
        <w:rPr>
          <w:sz w:val="28"/>
          <w:szCs w:val="28"/>
        </w:rPr>
        <w:t xml:space="preserve"> </w:t>
      </w:r>
      <w:r w:rsidR="00DD540D">
        <w:rPr>
          <w:sz w:val="28"/>
          <w:szCs w:val="28"/>
        </w:rPr>
        <w:t>319 091 765,00</w:t>
      </w:r>
      <w:r w:rsidRPr="00BE48FD">
        <w:rPr>
          <w:sz w:val="28"/>
          <w:szCs w:val="28"/>
        </w:rPr>
        <w:t xml:space="preserve">  рубл</w:t>
      </w:r>
      <w:r w:rsidR="00BE48FD" w:rsidRPr="00BE48FD">
        <w:rPr>
          <w:sz w:val="28"/>
          <w:szCs w:val="28"/>
        </w:rPr>
        <w:t>я</w:t>
      </w:r>
      <w:r w:rsidRPr="00BE48FD">
        <w:rPr>
          <w:sz w:val="28"/>
          <w:szCs w:val="28"/>
        </w:rPr>
        <w:t>;</w:t>
      </w:r>
    </w:p>
    <w:p w:rsidR="00AB7540" w:rsidRPr="006721EF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1EF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Pr="006721EF">
        <w:rPr>
          <w:sz w:val="28"/>
          <w:szCs w:val="28"/>
        </w:rPr>
        <w:t>Алатырского</w:t>
      </w:r>
      <w:proofErr w:type="spellEnd"/>
      <w:r w:rsidRPr="006721EF">
        <w:rPr>
          <w:sz w:val="28"/>
          <w:szCs w:val="28"/>
        </w:rPr>
        <w:t xml:space="preserve"> района  в </w:t>
      </w:r>
      <w:r w:rsidRPr="00DD540D">
        <w:rPr>
          <w:sz w:val="28"/>
          <w:szCs w:val="28"/>
        </w:rPr>
        <w:t xml:space="preserve">сумме  </w:t>
      </w:r>
      <w:r w:rsidR="00501FC2" w:rsidRPr="00DD540D">
        <w:rPr>
          <w:sz w:val="28"/>
          <w:szCs w:val="28"/>
        </w:rPr>
        <w:t>1</w:t>
      </w:r>
      <w:r w:rsidR="00DD540D" w:rsidRPr="00DD540D">
        <w:rPr>
          <w:sz w:val="28"/>
          <w:szCs w:val="28"/>
        </w:rPr>
        <w:t> 1</w:t>
      </w:r>
      <w:r w:rsidR="00501FC2" w:rsidRPr="00DD540D">
        <w:rPr>
          <w:sz w:val="28"/>
          <w:szCs w:val="28"/>
        </w:rPr>
        <w:t>00</w:t>
      </w:r>
      <w:r w:rsidR="00193153">
        <w:rPr>
          <w:sz w:val="28"/>
          <w:szCs w:val="28"/>
        </w:rPr>
        <w:t> </w:t>
      </w:r>
      <w:r w:rsidR="00501FC2" w:rsidRPr="00DD540D">
        <w:rPr>
          <w:sz w:val="28"/>
          <w:szCs w:val="28"/>
        </w:rPr>
        <w:t>000</w:t>
      </w:r>
      <w:r w:rsidR="00193153">
        <w:rPr>
          <w:sz w:val="28"/>
          <w:szCs w:val="28"/>
        </w:rPr>
        <w:t>,00</w:t>
      </w:r>
      <w:r>
        <w:rPr>
          <w:sz w:val="28"/>
          <w:szCs w:val="28"/>
        </w:rPr>
        <w:t xml:space="preserve">  </w:t>
      </w:r>
      <w:r w:rsidRPr="006721EF">
        <w:rPr>
          <w:sz w:val="28"/>
          <w:szCs w:val="28"/>
        </w:rPr>
        <w:t xml:space="preserve"> рублей; </w:t>
      </w:r>
    </w:p>
    <w:p w:rsidR="00AB7540" w:rsidRPr="006721EF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1EF">
        <w:rPr>
          <w:sz w:val="28"/>
          <w:szCs w:val="28"/>
        </w:rPr>
        <w:t>верхний предел муниципального внутреннего долга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</w:t>
      </w:r>
      <w:r w:rsidRPr="006721EF">
        <w:rPr>
          <w:sz w:val="28"/>
          <w:szCs w:val="28"/>
        </w:rPr>
        <w:t xml:space="preserve"> на 1 января 20</w:t>
      </w:r>
      <w:r w:rsidR="00332D4E">
        <w:rPr>
          <w:sz w:val="28"/>
          <w:szCs w:val="28"/>
        </w:rPr>
        <w:t>2</w:t>
      </w:r>
      <w:r w:rsidR="00B54AD9">
        <w:rPr>
          <w:sz w:val="28"/>
          <w:szCs w:val="28"/>
        </w:rPr>
        <w:t>1</w:t>
      </w:r>
      <w:r w:rsidRPr="006721EF">
        <w:rPr>
          <w:sz w:val="28"/>
          <w:szCs w:val="28"/>
        </w:rPr>
        <w:t xml:space="preserve"> года в сумме </w:t>
      </w:r>
      <w:r w:rsidR="00501FC2" w:rsidRPr="00DD540D">
        <w:rPr>
          <w:sz w:val="28"/>
          <w:szCs w:val="28"/>
        </w:rPr>
        <w:t>1</w:t>
      </w:r>
      <w:r w:rsidR="00193153">
        <w:rPr>
          <w:sz w:val="28"/>
          <w:szCs w:val="28"/>
        </w:rPr>
        <w:t xml:space="preserve"> </w:t>
      </w:r>
      <w:r w:rsidR="00DD540D" w:rsidRPr="00DD540D">
        <w:rPr>
          <w:sz w:val="28"/>
          <w:szCs w:val="28"/>
        </w:rPr>
        <w:t>1</w:t>
      </w:r>
      <w:r w:rsidR="00501FC2" w:rsidRPr="00DD540D">
        <w:rPr>
          <w:sz w:val="28"/>
          <w:szCs w:val="28"/>
        </w:rPr>
        <w:t>00</w:t>
      </w:r>
      <w:r w:rsidR="00193153">
        <w:rPr>
          <w:sz w:val="28"/>
          <w:szCs w:val="28"/>
        </w:rPr>
        <w:t> </w:t>
      </w:r>
      <w:r w:rsidR="00501FC2" w:rsidRPr="00DD540D">
        <w:rPr>
          <w:sz w:val="28"/>
          <w:szCs w:val="28"/>
        </w:rPr>
        <w:t>000</w:t>
      </w:r>
      <w:r w:rsidR="00193153">
        <w:rPr>
          <w:sz w:val="28"/>
          <w:szCs w:val="28"/>
        </w:rPr>
        <w:t>,00</w:t>
      </w:r>
      <w:r w:rsidRPr="006721EF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6721EF">
        <w:rPr>
          <w:sz w:val="28"/>
          <w:szCs w:val="28"/>
        </w:rPr>
        <w:t>Алатырского</w:t>
      </w:r>
      <w:proofErr w:type="spellEnd"/>
      <w:r w:rsidRPr="006721EF">
        <w:rPr>
          <w:sz w:val="28"/>
          <w:szCs w:val="28"/>
        </w:rPr>
        <w:t xml:space="preserve"> района – </w:t>
      </w:r>
      <w:r w:rsidRPr="00501FC2">
        <w:rPr>
          <w:sz w:val="28"/>
          <w:szCs w:val="28"/>
        </w:rPr>
        <w:t>0</w:t>
      </w:r>
      <w:r w:rsidR="00193153">
        <w:rPr>
          <w:sz w:val="28"/>
          <w:szCs w:val="28"/>
        </w:rPr>
        <w:t>,00</w:t>
      </w:r>
      <w:r w:rsidRPr="006721EF">
        <w:rPr>
          <w:sz w:val="28"/>
          <w:szCs w:val="28"/>
        </w:rPr>
        <w:t xml:space="preserve"> рублей;</w:t>
      </w:r>
    </w:p>
    <w:p w:rsidR="00AB7540" w:rsidRPr="002E5EC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EC4">
        <w:rPr>
          <w:sz w:val="28"/>
          <w:szCs w:val="28"/>
        </w:rPr>
        <w:t xml:space="preserve">объем расходов на обслуживание  муниципального долга </w:t>
      </w:r>
      <w:proofErr w:type="spellStart"/>
      <w:r w:rsidRPr="002E5EC4">
        <w:rPr>
          <w:sz w:val="28"/>
          <w:szCs w:val="28"/>
        </w:rPr>
        <w:t>Алатырского</w:t>
      </w:r>
      <w:proofErr w:type="spellEnd"/>
      <w:r w:rsidRPr="002E5EC4">
        <w:rPr>
          <w:sz w:val="28"/>
          <w:szCs w:val="28"/>
        </w:rPr>
        <w:t xml:space="preserve"> района в сумме  </w:t>
      </w:r>
      <w:r w:rsidR="004A05E9" w:rsidRPr="00DD540D">
        <w:rPr>
          <w:sz w:val="28"/>
          <w:szCs w:val="28"/>
        </w:rPr>
        <w:t>100</w:t>
      </w:r>
      <w:r w:rsidR="00193153">
        <w:rPr>
          <w:sz w:val="28"/>
          <w:szCs w:val="28"/>
        </w:rPr>
        <w:t> </w:t>
      </w:r>
      <w:r w:rsidR="004A05E9" w:rsidRPr="00DD540D">
        <w:rPr>
          <w:sz w:val="28"/>
          <w:szCs w:val="28"/>
        </w:rPr>
        <w:t>000</w:t>
      </w:r>
      <w:r w:rsidR="00193153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2E5EC4">
        <w:rPr>
          <w:sz w:val="28"/>
          <w:szCs w:val="28"/>
        </w:rPr>
        <w:t>рублей;</w:t>
      </w:r>
    </w:p>
    <w:p w:rsidR="00823A4A" w:rsidRDefault="00823A4A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7540" w:rsidRPr="000A773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EC4">
        <w:rPr>
          <w:sz w:val="28"/>
          <w:szCs w:val="28"/>
        </w:rPr>
        <w:t>дефицит</w:t>
      </w:r>
      <w:r w:rsidR="00823A4A">
        <w:rPr>
          <w:sz w:val="28"/>
          <w:szCs w:val="28"/>
        </w:rPr>
        <w:t xml:space="preserve"> </w:t>
      </w:r>
      <w:r w:rsidR="00DD540D">
        <w:rPr>
          <w:sz w:val="28"/>
          <w:szCs w:val="28"/>
        </w:rPr>
        <w:t>б</w:t>
      </w:r>
      <w:r w:rsidRPr="002E5EC4">
        <w:rPr>
          <w:sz w:val="28"/>
          <w:szCs w:val="28"/>
        </w:rPr>
        <w:t xml:space="preserve">юджета </w:t>
      </w:r>
      <w:proofErr w:type="spellStart"/>
      <w:r w:rsidRPr="002E5EC4">
        <w:rPr>
          <w:sz w:val="28"/>
          <w:szCs w:val="28"/>
        </w:rPr>
        <w:t>Алатырского</w:t>
      </w:r>
      <w:proofErr w:type="spellEnd"/>
      <w:r w:rsidRPr="002E5EC4">
        <w:rPr>
          <w:sz w:val="28"/>
          <w:szCs w:val="28"/>
        </w:rPr>
        <w:t xml:space="preserve"> района в сумме</w:t>
      </w:r>
      <w:r w:rsidR="00182DA8">
        <w:rPr>
          <w:sz w:val="28"/>
          <w:szCs w:val="28"/>
        </w:rPr>
        <w:t xml:space="preserve"> </w:t>
      </w:r>
      <w:r w:rsidR="00182DA8" w:rsidRPr="00DD540D">
        <w:rPr>
          <w:sz w:val="28"/>
          <w:szCs w:val="28"/>
        </w:rPr>
        <w:t>1</w:t>
      </w:r>
      <w:r w:rsidR="00DD540D" w:rsidRPr="00DD540D">
        <w:rPr>
          <w:sz w:val="28"/>
          <w:szCs w:val="28"/>
        </w:rPr>
        <w:t> 1</w:t>
      </w:r>
      <w:r w:rsidR="00182DA8" w:rsidRPr="00DD540D">
        <w:rPr>
          <w:sz w:val="28"/>
          <w:szCs w:val="28"/>
        </w:rPr>
        <w:t>00</w:t>
      </w:r>
      <w:r w:rsidR="00193153">
        <w:rPr>
          <w:sz w:val="28"/>
          <w:szCs w:val="28"/>
        </w:rPr>
        <w:t> </w:t>
      </w:r>
      <w:r w:rsidR="00182DA8" w:rsidRPr="00DD540D">
        <w:rPr>
          <w:sz w:val="28"/>
          <w:szCs w:val="28"/>
        </w:rPr>
        <w:t>000</w:t>
      </w:r>
      <w:r w:rsidR="00193153">
        <w:rPr>
          <w:sz w:val="28"/>
          <w:szCs w:val="28"/>
        </w:rPr>
        <w:t>,00</w:t>
      </w:r>
      <w:r w:rsidRPr="00DD540D">
        <w:rPr>
          <w:sz w:val="28"/>
          <w:szCs w:val="28"/>
        </w:rPr>
        <w:t xml:space="preserve">  рублей.</w:t>
      </w:r>
    </w:p>
    <w:p w:rsidR="00AB7540" w:rsidRPr="000A7739" w:rsidRDefault="00AB7540" w:rsidP="00AB7540">
      <w:pPr>
        <w:pStyle w:val="33"/>
      </w:pPr>
      <w:r>
        <w:t>2</w:t>
      </w:r>
      <w:r w:rsidRPr="000A7739">
        <w:t>.</w:t>
      </w:r>
      <w:r w:rsidRPr="000A7739">
        <w:rPr>
          <w:lang w:val="en-US"/>
        </w:rPr>
        <w:t> </w:t>
      </w:r>
      <w:r w:rsidRPr="000A7739">
        <w:t xml:space="preserve">Утвердить основные характеристики бюджета </w:t>
      </w:r>
      <w:proofErr w:type="spellStart"/>
      <w:r w:rsidRPr="000A7739">
        <w:t>Алатырского</w:t>
      </w:r>
      <w:proofErr w:type="spellEnd"/>
      <w:r w:rsidRPr="000A7739">
        <w:t xml:space="preserve"> района на 20</w:t>
      </w:r>
      <w:r w:rsidR="00332D4E">
        <w:t>2</w:t>
      </w:r>
      <w:r w:rsidR="00B54AD9">
        <w:t>1</w:t>
      </w:r>
      <w:r w:rsidRPr="000A7739">
        <w:t xml:space="preserve"> год:</w:t>
      </w:r>
    </w:p>
    <w:p w:rsidR="00AB7540" w:rsidRPr="00493CF5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CF5">
        <w:rPr>
          <w:sz w:val="28"/>
          <w:szCs w:val="28"/>
        </w:rPr>
        <w:lastRenderedPageBreak/>
        <w:t xml:space="preserve">прогнозируемый общий объем доходов бюджета </w:t>
      </w:r>
      <w:proofErr w:type="spellStart"/>
      <w:r w:rsidRPr="00493CF5">
        <w:rPr>
          <w:sz w:val="28"/>
          <w:szCs w:val="28"/>
        </w:rPr>
        <w:t>Алатырского</w:t>
      </w:r>
      <w:proofErr w:type="spellEnd"/>
      <w:r w:rsidRPr="00493CF5">
        <w:rPr>
          <w:sz w:val="28"/>
          <w:szCs w:val="28"/>
        </w:rPr>
        <w:t xml:space="preserve"> района в сумме </w:t>
      </w:r>
      <w:r w:rsidR="00DE152E" w:rsidRPr="00A03350">
        <w:rPr>
          <w:sz w:val="28"/>
          <w:szCs w:val="28"/>
        </w:rPr>
        <w:t>273 919 765,00</w:t>
      </w:r>
      <w:r w:rsidR="00493CF5" w:rsidRPr="00493CF5">
        <w:rPr>
          <w:sz w:val="28"/>
          <w:szCs w:val="28"/>
        </w:rPr>
        <w:t xml:space="preserve"> </w:t>
      </w:r>
      <w:r w:rsidRPr="00493CF5">
        <w:rPr>
          <w:sz w:val="28"/>
          <w:szCs w:val="28"/>
        </w:rPr>
        <w:t>рубл</w:t>
      </w:r>
      <w:r w:rsidR="00493CF5" w:rsidRPr="00493CF5">
        <w:rPr>
          <w:sz w:val="28"/>
          <w:szCs w:val="28"/>
        </w:rPr>
        <w:t>ей</w:t>
      </w:r>
      <w:r w:rsidRPr="00493CF5">
        <w:rPr>
          <w:sz w:val="28"/>
          <w:szCs w:val="28"/>
        </w:rPr>
        <w:t xml:space="preserve">, в том числе объем безвозмездных поступлений в сумме </w:t>
      </w:r>
      <w:r w:rsidR="000716F7">
        <w:rPr>
          <w:sz w:val="28"/>
          <w:szCs w:val="28"/>
        </w:rPr>
        <w:t>222 148</w:t>
      </w:r>
      <w:r w:rsidR="00555B11">
        <w:rPr>
          <w:sz w:val="28"/>
          <w:szCs w:val="28"/>
        </w:rPr>
        <w:t> </w:t>
      </w:r>
      <w:r w:rsidR="000716F7">
        <w:rPr>
          <w:sz w:val="28"/>
          <w:szCs w:val="28"/>
        </w:rPr>
        <w:t>965</w:t>
      </w:r>
      <w:r w:rsidR="00555B11">
        <w:rPr>
          <w:sz w:val="28"/>
          <w:szCs w:val="28"/>
        </w:rPr>
        <w:t>,00</w:t>
      </w:r>
      <w:r w:rsidRPr="00493CF5">
        <w:rPr>
          <w:sz w:val="28"/>
          <w:szCs w:val="28"/>
        </w:rPr>
        <w:t xml:space="preserve"> рубл</w:t>
      </w:r>
      <w:r w:rsidR="00493CF5" w:rsidRPr="00493CF5">
        <w:rPr>
          <w:sz w:val="28"/>
          <w:szCs w:val="28"/>
        </w:rPr>
        <w:t>ей</w:t>
      </w:r>
      <w:r w:rsidRPr="00493CF5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DE152E">
        <w:rPr>
          <w:sz w:val="28"/>
          <w:szCs w:val="28"/>
        </w:rPr>
        <w:t>216</w:t>
      </w:r>
      <w:r w:rsidR="00555B11">
        <w:rPr>
          <w:sz w:val="28"/>
          <w:szCs w:val="28"/>
        </w:rPr>
        <w:t> </w:t>
      </w:r>
      <w:r w:rsidR="00DE152E">
        <w:rPr>
          <w:sz w:val="28"/>
          <w:szCs w:val="28"/>
        </w:rPr>
        <w:t>453</w:t>
      </w:r>
      <w:r w:rsidR="00555B11">
        <w:rPr>
          <w:sz w:val="28"/>
          <w:szCs w:val="28"/>
        </w:rPr>
        <w:t> </w:t>
      </w:r>
      <w:r w:rsidR="00DE152E">
        <w:rPr>
          <w:sz w:val="28"/>
          <w:szCs w:val="28"/>
        </w:rPr>
        <w:t>600</w:t>
      </w:r>
      <w:r w:rsidR="00555B11">
        <w:rPr>
          <w:sz w:val="28"/>
          <w:szCs w:val="28"/>
        </w:rPr>
        <w:t>,00</w:t>
      </w:r>
      <w:r w:rsidR="000D35FD" w:rsidRPr="00493CF5">
        <w:rPr>
          <w:sz w:val="28"/>
          <w:szCs w:val="28"/>
        </w:rPr>
        <w:t xml:space="preserve"> </w:t>
      </w:r>
      <w:r w:rsidRPr="00493CF5">
        <w:rPr>
          <w:sz w:val="28"/>
          <w:szCs w:val="28"/>
        </w:rPr>
        <w:t>рубл</w:t>
      </w:r>
      <w:r w:rsidR="00493CF5" w:rsidRPr="00493CF5">
        <w:rPr>
          <w:sz w:val="28"/>
          <w:szCs w:val="28"/>
        </w:rPr>
        <w:t>ей</w:t>
      </w:r>
      <w:r w:rsidRPr="00493CF5">
        <w:rPr>
          <w:sz w:val="28"/>
          <w:szCs w:val="28"/>
        </w:rPr>
        <w:t xml:space="preserve">; </w:t>
      </w:r>
    </w:p>
    <w:p w:rsidR="00AB7540" w:rsidRPr="00DE6F27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8FD">
        <w:rPr>
          <w:sz w:val="28"/>
          <w:szCs w:val="28"/>
        </w:rPr>
        <w:t xml:space="preserve">общий объем расходов  бюджета </w:t>
      </w:r>
      <w:proofErr w:type="spellStart"/>
      <w:r w:rsidRPr="00BE48FD">
        <w:rPr>
          <w:sz w:val="28"/>
          <w:szCs w:val="28"/>
        </w:rPr>
        <w:t>Алатырского</w:t>
      </w:r>
      <w:proofErr w:type="spellEnd"/>
      <w:r w:rsidRPr="00BE48FD">
        <w:rPr>
          <w:sz w:val="28"/>
          <w:szCs w:val="28"/>
        </w:rPr>
        <w:t xml:space="preserve"> района в сумме </w:t>
      </w:r>
      <w:r w:rsidR="000716F7">
        <w:rPr>
          <w:sz w:val="28"/>
          <w:szCs w:val="28"/>
        </w:rPr>
        <w:t>273 919</w:t>
      </w:r>
      <w:r w:rsidR="00555B11">
        <w:rPr>
          <w:sz w:val="28"/>
          <w:szCs w:val="28"/>
        </w:rPr>
        <w:t> </w:t>
      </w:r>
      <w:r w:rsidR="000716F7">
        <w:rPr>
          <w:sz w:val="28"/>
          <w:szCs w:val="28"/>
        </w:rPr>
        <w:t>765</w:t>
      </w:r>
      <w:r w:rsidR="00555B11">
        <w:rPr>
          <w:sz w:val="28"/>
          <w:szCs w:val="28"/>
        </w:rPr>
        <w:t>,00</w:t>
      </w:r>
      <w:r w:rsidR="00BE48FD" w:rsidRPr="00BE48FD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>рубл</w:t>
      </w:r>
      <w:r w:rsidR="00BE48FD" w:rsidRPr="00BE48FD">
        <w:rPr>
          <w:sz w:val="28"/>
          <w:szCs w:val="28"/>
        </w:rPr>
        <w:t>ей</w:t>
      </w:r>
      <w:r w:rsidRPr="00BE48FD">
        <w:rPr>
          <w:sz w:val="28"/>
          <w:szCs w:val="28"/>
        </w:rPr>
        <w:t xml:space="preserve">, в том числе условно утвержденные расходы в </w:t>
      </w:r>
      <w:r w:rsidR="00C75755"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сумме  </w:t>
      </w:r>
      <w:r w:rsidR="000716F7">
        <w:rPr>
          <w:sz w:val="28"/>
          <w:szCs w:val="28"/>
        </w:rPr>
        <w:t>2 250</w:t>
      </w:r>
      <w:r w:rsidR="00555B11">
        <w:rPr>
          <w:sz w:val="28"/>
          <w:szCs w:val="28"/>
        </w:rPr>
        <w:t> </w:t>
      </w:r>
      <w:r w:rsidR="000716F7">
        <w:rPr>
          <w:sz w:val="28"/>
          <w:szCs w:val="28"/>
        </w:rPr>
        <w:t>000</w:t>
      </w:r>
      <w:r w:rsidR="00555B11">
        <w:rPr>
          <w:sz w:val="28"/>
          <w:szCs w:val="28"/>
        </w:rPr>
        <w:t>,00</w:t>
      </w:r>
      <w:r w:rsidRPr="00BE48FD">
        <w:rPr>
          <w:sz w:val="28"/>
          <w:szCs w:val="28"/>
        </w:rPr>
        <w:t xml:space="preserve"> рублей;</w:t>
      </w:r>
    </w:p>
    <w:p w:rsidR="00AB7540" w:rsidRPr="006721EF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1EF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Pr="006721EF">
        <w:rPr>
          <w:sz w:val="28"/>
          <w:szCs w:val="28"/>
        </w:rPr>
        <w:t>Алатырского</w:t>
      </w:r>
      <w:proofErr w:type="spellEnd"/>
      <w:r w:rsidRPr="006721EF">
        <w:rPr>
          <w:sz w:val="28"/>
          <w:szCs w:val="28"/>
        </w:rPr>
        <w:t xml:space="preserve"> района  в сумме  </w:t>
      </w:r>
      <w:r w:rsidR="001E365A" w:rsidRPr="007A15D1">
        <w:rPr>
          <w:sz w:val="28"/>
          <w:szCs w:val="28"/>
        </w:rPr>
        <w:t>1</w:t>
      </w:r>
      <w:r w:rsidR="007A15D1" w:rsidRPr="007A15D1">
        <w:rPr>
          <w:sz w:val="28"/>
          <w:szCs w:val="28"/>
        </w:rPr>
        <w:t> 1</w:t>
      </w:r>
      <w:r w:rsidR="001E365A" w:rsidRPr="007A15D1">
        <w:rPr>
          <w:sz w:val="28"/>
          <w:szCs w:val="28"/>
        </w:rPr>
        <w:t>00</w:t>
      </w:r>
      <w:r w:rsidR="00555B11">
        <w:rPr>
          <w:sz w:val="28"/>
          <w:szCs w:val="28"/>
        </w:rPr>
        <w:t> </w:t>
      </w:r>
      <w:r w:rsidR="001E365A" w:rsidRPr="007A15D1">
        <w:rPr>
          <w:sz w:val="28"/>
          <w:szCs w:val="28"/>
        </w:rPr>
        <w:t>000</w:t>
      </w:r>
      <w:r w:rsidR="00555B11">
        <w:rPr>
          <w:sz w:val="28"/>
          <w:szCs w:val="28"/>
        </w:rPr>
        <w:t>,00</w:t>
      </w:r>
      <w:r w:rsidRPr="006721EF">
        <w:rPr>
          <w:sz w:val="28"/>
          <w:szCs w:val="28"/>
        </w:rPr>
        <w:t xml:space="preserve"> рублей; </w:t>
      </w:r>
    </w:p>
    <w:p w:rsidR="00AB7540" w:rsidRPr="006721EF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1EF">
        <w:rPr>
          <w:sz w:val="28"/>
          <w:szCs w:val="28"/>
        </w:rPr>
        <w:t>верхний предел муниципального внутреннего долга</w:t>
      </w:r>
      <w:r w:rsidR="00F70E0B">
        <w:rPr>
          <w:sz w:val="28"/>
          <w:szCs w:val="28"/>
        </w:rPr>
        <w:t xml:space="preserve"> </w:t>
      </w:r>
      <w:proofErr w:type="spellStart"/>
      <w:r w:rsidR="00F70E0B">
        <w:rPr>
          <w:sz w:val="28"/>
          <w:szCs w:val="28"/>
        </w:rPr>
        <w:t>Алатырского</w:t>
      </w:r>
      <w:proofErr w:type="spellEnd"/>
      <w:r w:rsidR="00F70E0B">
        <w:rPr>
          <w:sz w:val="28"/>
          <w:szCs w:val="28"/>
        </w:rPr>
        <w:t xml:space="preserve"> района</w:t>
      </w:r>
      <w:r w:rsidRPr="006721EF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</w:t>
      </w:r>
      <w:r w:rsidR="00B54AD9">
        <w:rPr>
          <w:sz w:val="28"/>
          <w:szCs w:val="28"/>
        </w:rPr>
        <w:t>2</w:t>
      </w:r>
      <w:r w:rsidRPr="006721EF">
        <w:rPr>
          <w:sz w:val="28"/>
          <w:szCs w:val="28"/>
        </w:rPr>
        <w:t xml:space="preserve"> года в сумме </w:t>
      </w:r>
      <w:r w:rsidR="001E365A" w:rsidRPr="00193153">
        <w:rPr>
          <w:sz w:val="28"/>
          <w:szCs w:val="28"/>
        </w:rPr>
        <w:t>1</w:t>
      </w:r>
      <w:r w:rsidR="00193153" w:rsidRPr="00193153">
        <w:rPr>
          <w:sz w:val="28"/>
          <w:szCs w:val="28"/>
        </w:rPr>
        <w:t> 1</w:t>
      </w:r>
      <w:r w:rsidR="001E365A" w:rsidRPr="00193153">
        <w:rPr>
          <w:sz w:val="28"/>
          <w:szCs w:val="28"/>
        </w:rPr>
        <w:t>00</w:t>
      </w:r>
      <w:r w:rsidR="00555B11">
        <w:rPr>
          <w:sz w:val="28"/>
          <w:szCs w:val="28"/>
        </w:rPr>
        <w:t> </w:t>
      </w:r>
      <w:r w:rsidR="001E365A" w:rsidRPr="00193153">
        <w:rPr>
          <w:sz w:val="28"/>
          <w:szCs w:val="28"/>
        </w:rPr>
        <w:t>000</w:t>
      </w:r>
      <w:r w:rsidR="00555B11">
        <w:rPr>
          <w:sz w:val="28"/>
          <w:szCs w:val="28"/>
        </w:rPr>
        <w:t>,00</w:t>
      </w:r>
      <w:r w:rsidRPr="006721EF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6721EF">
        <w:rPr>
          <w:sz w:val="28"/>
          <w:szCs w:val="28"/>
        </w:rPr>
        <w:t>Алатырского</w:t>
      </w:r>
      <w:proofErr w:type="spellEnd"/>
      <w:r w:rsidRPr="006721EF">
        <w:rPr>
          <w:sz w:val="28"/>
          <w:szCs w:val="28"/>
        </w:rPr>
        <w:t xml:space="preserve"> района – </w:t>
      </w:r>
      <w:r w:rsidR="00501FC2" w:rsidRPr="00193153">
        <w:rPr>
          <w:sz w:val="28"/>
          <w:szCs w:val="28"/>
        </w:rPr>
        <w:t>0</w:t>
      </w:r>
      <w:r w:rsidR="00193153">
        <w:rPr>
          <w:sz w:val="28"/>
          <w:szCs w:val="28"/>
        </w:rPr>
        <w:t>,00</w:t>
      </w:r>
      <w:r w:rsidRPr="006721EF">
        <w:rPr>
          <w:sz w:val="28"/>
          <w:szCs w:val="28"/>
        </w:rPr>
        <w:t xml:space="preserve"> рублей;</w:t>
      </w:r>
    </w:p>
    <w:p w:rsidR="00AB7540" w:rsidRPr="002E5EC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EC4">
        <w:rPr>
          <w:sz w:val="28"/>
          <w:szCs w:val="28"/>
        </w:rPr>
        <w:t xml:space="preserve">объем расходов на обслуживание  муниципального долга </w:t>
      </w:r>
      <w:proofErr w:type="spellStart"/>
      <w:r w:rsidRPr="002E5EC4">
        <w:rPr>
          <w:sz w:val="28"/>
          <w:szCs w:val="28"/>
        </w:rPr>
        <w:t>Алатырского</w:t>
      </w:r>
      <w:proofErr w:type="spellEnd"/>
      <w:r w:rsidRPr="002E5EC4">
        <w:rPr>
          <w:sz w:val="28"/>
          <w:szCs w:val="28"/>
        </w:rPr>
        <w:t xml:space="preserve"> района в сумме </w:t>
      </w:r>
      <w:r w:rsidR="004A05E9" w:rsidRPr="00193153">
        <w:rPr>
          <w:sz w:val="28"/>
          <w:szCs w:val="28"/>
        </w:rPr>
        <w:t>100</w:t>
      </w:r>
      <w:r w:rsidR="00555B11">
        <w:rPr>
          <w:sz w:val="28"/>
          <w:szCs w:val="28"/>
        </w:rPr>
        <w:t> </w:t>
      </w:r>
      <w:r w:rsidR="004A05E9" w:rsidRPr="00193153">
        <w:rPr>
          <w:sz w:val="28"/>
          <w:szCs w:val="28"/>
        </w:rPr>
        <w:t>000</w:t>
      </w:r>
      <w:r w:rsidR="00555B11">
        <w:rPr>
          <w:sz w:val="28"/>
          <w:szCs w:val="28"/>
        </w:rPr>
        <w:t>,00</w:t>
      </w:r>
      <w:r w:rsidRPr="002E5EC4">
        <w:rPr>
          <w:sz w:val="28"/>
          <w:szCs w:val="28"/>
        </w:rPr>
        <w:t xml:space="preserve"> рублей;</w:t>
      </w:r>
    </w:p>
    <w:p w:rsidR="00AB7540" w:rsidRPr="000A773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EC4">
        <w:rPr>
          <w:sz w:val="28"/>
          <w:szCs w:val="28"/>
        </w:rPr>
        <w:t xml:space="preserve">дефицит  бюджета </w:t>
      </w:r>
      <w:proofErr w:type="spellStart"/>
      <w:r w:rsidRPr="002E5EC4">
        <w:rPr>
          <w:sz w:val="28"/>
          <w:szCs w:val="28"/>
        </w:rPr>
        <w:t>Алатырского</w:t>
      </w:r>
      <w:proofErr w:type="spellEnd"/>
      <w:r w:rsidRPr="002E5EC4">
        <w:rPr>
          <w:sz w:val="28"/>
          <w:szCs w:val="28"/>
        </w:rPr>
        <w:t xml:space="preserve"> района в сумме </w:t>
      </w:r>
      <w:r w:rsidR="004A05E9" w:rsidRPr="00193153">
        <w:rPr>
          <w:sz w:val="28"/>
          <w:szCs w:val="28"/>
        </w:rPr>
        <w:t>0</w:t>
      </w:r>
      <w:r w:rsidR="00193153">
        <w:rPr>
          <w:sz w:val="28"/>
          <w:szCs w:val="28"/>
        </w:rPr>
        <w:t>,00</w:t>
      </w:r>
      <w:r w:rsidRPr="002E5EC4">
        <w:rPr>
          <w:sz w:val="28"/>
          <w:szCs w:val="28"/>
        </w:rPr>
        <w:t xml:space="preserve"> рублей.</w:t>
      </w:r>
    </w:p>
    <w:p w:rsidR="00AB7540" w:rsidRPr="000A7739" w:rsidRDefault="00AB7540" w:rsidP="00AB7540">
      <w:pPr>
        <w:pStyle w:val="33"/>
      </w:pPr>
      <w:r>
        <w:t>3</w:t>
      </w:r>
      <w:r w:rsidRPr="000A7739">
        <w:t>.</w:t>
      </w:r>
      <w:r w:rsidRPr="000A7739">
        <w:rPr>
          <w:lang w:val="en-US"/>
        </w:rPr>
        <w:t> </w:t>
      </w:r>
      <w:r w:rsidRPr="000A7739">
        <w:t xml:space="preserve">Утвердить основные характеристики бюджета </w:t>
      </w:r>
      <w:proofErr w:type="spellStart"/>
      <w:r w:rsidRPr="000A7739">
        <w:t>Алатырского</w:t>
      </w:r>
      <w:proofErr w:type="spellEnd"/>
      <w:r w:rsidRPr="000A7739">
        <w:t xml:space="preserve"> района на 20</w:t>
      </w:r>
      <w:r w:rsidR="00393B32">
        <w:t>2</w:t>
      </w:r>
      <w:r w:rsidR="00B54AD9">
        <w:t>2</w:t>
      </w:r>
      <w:r w:rsidRPr="000A7739">
        <w:t xml:space="preserve"> год:</w:t>
      </w:r>
    </w:p>
    <w:p w:rsidR="00AB7540" w:rsidRPr="00DD5DBB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5DBB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DD5DBB">
        <w:rPr>
          <w:sz w:val="28"/>
          <w:szCs w:val="28"/>
        </w:rPr>
        <w:t>Алатырского</w:t>
      </w:r>
      <w:proofErr w:type="spellEnd"/>
      <w:r w:rsidRPr="00DD5DBB">
        <w:rPr>
          <w:sz w:val="28"/>
          <w:szCs w:val="28"/>
        </w:rPr>
        <w:t xml:space="preserve"> района в сумме </w:t>
      </w:r>
      <w:r w:rsidR="00A03350" w:rsidRPr="00A03350">
        <w:rPr>
          <w:sz w:val="28"/>
          <w:szCs w:val="28"/>
        </w:rPr>
        <w:t>286 339 165,00</w:t>
      </w:r>
      <w:r w:rsidR="00A03350">
        <w:rPr>
          <w:b/>
        </w:rPr>
        <w:t xml:space="preserve"> </w:t>
      </w:r>
      <w:r w:rsidRPr="00DD5DBB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A03350">
        <w:rPr>
          <w:sz w:val="28"/>
          <w:szCs w:val="28"/>
        </w:rPr>
        <w:t>232 330 265,00</w:t>
      </w:r>
      <w:r w:rsidRPr="00DD5DBB">
        <w:rPr>
          <w:sz w:val="28"/>
          <w:szCs w:val="28"/>
        </w:rPr>
        <w:t xml:space="preserve"> рублей, из них объем межбюджетных трансфертов, получаемых из республиканского бюджета – </w:t>
      </w:r>
      <w:r w:rsidR="00A03350">
        <w:rPr>
          <w:sz w:val="28"/>
          <w:szCs w:val="28"/>
        </w:rPr>
        <w:t>226 634 900,00</w:t>
      </w:r>
      <w:r w:rsidRPr="00DD5DBB">
        <w:rPr>
          <w:b/>
          <w:sz w:val="28"/>
          <w:szCs w:val="28"/>
        </w:rPr>
        <w:t xml:space="preserve"> </w:t>
      </w:r>
      <w:r w:rsidRPr="00DD5DBB">
        <w:rPr>
          <w:sz w:val="28"/>
          <w:szCs w:val="28"/>
        </w:rPr>
        <w:t xml:space="preserve">рублей; </w:t>
      </w:r>
    </w:p>
    <w:p w:rsidR="00AB7540" w:rsidRPr="005E359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8FD">
        <w:rPr>
          <w:sz w:val="28"/>
          <w:szCs w:val="28"/>
        </w:rPr>
        <w:t xml:space="preserve">общий объем расходов  бюджета </w:t>
      </w:r>
      <w:proofErr w:type="spellStart"/>
      <w:r w:rsidRPr="00BE48FD">
        <w:rPr>
          <w:sz w:val="28"/>
          <w:szCs w:val="28"/>
        </w:rPr>
        <w:t>Алатырского</w:t>
      </w:r>
      <w:proofErr w:type="spellEnd"/>
      <w:r w:rsidRPr="00BE48FD">
        <w:rPr>
          <w:sz w:val="28"/>
          <w:szCs w:val="28"/>
        </w:rPr>
        <w:t xml:space="preserve"> района в сумме </w:t>
      </w:r>
      <w:r w:rsidR="00A03350" w:rsidRPr="00A03350">
        <w:rPr>
          <w:sz w:val="28"/>
          <w:szCs w:val="28"/>
        </w:rPr>
        <w:t>286 339 165,00</w:t>
      </w:r>
      <w:r w:rsidR="00A03350">
        <w:rPr>
          <w:b/>
        </w:rPr>
        <w:t xml:space="preserve"> </w:t>
      </w:r>
      <w:r w:rsidRPr="00BE48FD">
        <w:rPr>
          <w:sz w:val="28"/>
          <w:szCs w:val="28"/>
        </w:rPr>
        <w:t xml:space="preserve"> рублей, в том числе условно утвержденные расходы в сумме  </w:t>
      </w:r>
      <w:r w:rsidR="00A03350">
        <w:rPr>
          <w:sz w:val="28"/>
          <w:szCs w:val="28"/>
        </w:rPr>
        <w:t>4 400 000,00</w:t>
      </w:r>
      <w:r w:rsidRPr="00BE48FD">
        <w:rPr>
          <w:sz w:val="28"/>
          <w:szCs w:val="28"/>
        </w:rPr>
        <w:t xml:space="preserve"> рублей;</w:t>
      </w:r>
    </w:p>
    <w:p w:rsidR="00AB7540" w:rsidRPr="006721EF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1EF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Pr="006721EF">
        <w:rPr>
          <w:sz w:val="28"/>
          <w:szCs w:val="28"/>
        </w:rPr>
        <w:t>Алатырского</w:t>
      </w:r>
      <w:proofErr w:type="spellEnd"/>
      <w:r w:rsidRPr="006721EF">
        <w:rPr>
          <w:sz w:val="28"/>
          <w:szCs w:val="28"/>
        </w:rPr>
        <w:t xml:space="preserve"> района  в сумме  </w:t>
      </w:r>
      <w:r w:rsidR="001E365A" w:rsidRPr="00E1305C">
        <w:rPr>
          <w:sz w:val="28"/>
          <w:szCs w:val="28"/>
        </w:rPr>
        <w:t>1</w:t>
      </w:r>
      <w:r w:rsidR="00E1305C" w:rsidRPr="00E1305C">
        <w:rPr>
          <w:sz w:val="28"/>
          <w:szCs w:val="28"/>
        </w:rPr>
        <w:t> 1</w:t>
      </w:r>
      <w:r w:rsidR="001E365A" w:rsidRPr="00E1305C">
        <w:rPr>
          <w:sz w:val="28"/>
          <w:szCs w:val="28"/>
        </w:rPr>
        <w:t>00</w:t>
      </w:r>
      <w:r w:rsidR="00E1305C" w:rsidRPr="00E1305C">
        <w:rPr>
          <w:sz w:val="28"/>
          <w:szCs w:val="28"/>
        </w:rPr>
        <w:t> </w:t>
      </w:r>
      <w:r w:rsidR="001E365A" w:rsidRPr="00E1305C">
        <w:rPr>
          <w:sz w:val="28"/>
          <w:szCs w:val="28"/>
        </w:rPr>
        <w:t>000</w:t>
      </w:r>
      <w:r w:rsidR="00E1305C" w:rsidRPr="00E1305C">
        <w:rPr>
          <w:sz w:val="28"/>
          <w:szCs w:val="28"/>
        </w:rPr>
        <w:t>,</w:t>
      </w:r>
      <w:r w:rsidR="00E1305C">
        <w:rPr>
          <w:sz w:val="28"/>
          <w:szCs w:val="28"/>
        </w:rPr>
        <w:t>00</w:t>
      </w:r>
      <w:r w:rsidR="00393B32">
        <w:rPr>
          <w:sz w:val="28"/>
          <w:szCs w:val="28"/>
        </w:rPr>
        <w:t xml:space="preserve"> </w:t>
      </w:r>
      <w:r w:rsidRPr="006721EF">
        <w:rPr>
          <w:sz w:val="28"/>
          <w:szCs w:val="28"/>
        </w:rPr>
        <w:t xml:space="preserve">рублей; </w:t>
      </w:r>
    </w:p>
    <w:p w:rsidR="00AB7540" w:rsidRPr="006721EF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1EF">
        <w:rPr>
          <w:sz w:val="28"/>
          <w:szCs w:val="28"/>
        </w:rPr>
        <w:t>верхний предел муниципального внутреннего долга</w:t>
      </w:r>
      <w:r w:rsidR="00393B32">
        <w:rPr>
          <w:sz w:val="28"/>
          <w:szCs w:val="28"/>
        </w:rPr>
        <w:t xml:space="preserve"> </w:t>
      </w:r>
      <w:proofErr w:type="spellStart"/>
      <w:r w:rsidR="00393B32">
        <w:rPr>
          <w:sz w:val="28"/>
          <w:szCs w:val="28"/>
        </w:rPr>
        <w:t>Алатырского</w:t>
      </w:r>
      <w:proofErr w:type="spellEnd"/>
      <w:r w:rsidR="00393B32">
        <w:rPr>
          <w:sz w:val="28"/>
          <w:szCs w:val="28"/>
        </w:rPr>
        <w:t xml:space="preserve"> района</w:t>
      </w:r>
      <w:r w:rsidRPr="006721EF">
        <w:rPr>
          <w:sz w:val="28"/>
          <w:szCs w:val="28"/>
        </w:rPr>
        <w:t xml:space="preserve"> на 1 января 202</w:t>
      </w:r>
      <w:r w:rsidR="00B54AD9">
        <w:rPr>
          <w:sz w:val="28"/>
          <w:szCs w:val="28"/>
        </w:rPr>
        <w:t>3</w:t>
      </w:r>
      <w:r w:rsidRPr="006721EF">
        <w:rPr>
          <w:sz w:val="28"/>
          <w:szCs w:val="28"/>
        </w:rPr>
        <w:t xml:space="preserve"> года в сумме</w:t>
      </w:r>
      <w:r w:rsidR="001E365A">
        <w:rPr>
          <w:sz w:val="28"/>
          <w:szCs w:val="28"/>
        </w:rPr>
        <w:t xml:space="preserve"> </w:t>
      </w:r>
      <w:r w:rsidR="001E365A" w:rsidRPr="00E1305C">
        <w:rPr>
          <w:sz w:val="28"/>
          <w:szCs w:val="28"/>
        </w:rPr>
        <w:t>1</w:t>
      </w:r>
      <w:r w:rsidR="00E1305C" w:rsidRPr="00E1305C">
        <w:rPr>
          <w:sz w:val="28"/>
          <w:szCs w:val="28"/>
        </w:rPr>
        <w:t> 1</w:t>
      </w:r>
      <w:r w:rsidR="001E365A" w:rsidRPr="00E1305C">
        <w:rPr>
          <w:sz w:val="28"/>
          <w:szCs w:val="28"/>
        </w:rPr>
        <w:t>00</w:t>
      </w:r>
      <w:r w:rsidR="00E1305C" w:rsidRPr="00E1305C">
        <w:rPr>
          <w:sz w:val="28"/>
          <w:szCs w:val="28"/>
        </w:rPr>
        <w:t> </w:t>
      </w:r>
      <w:r w:rsidR="001E365A" w:rsidRPr="00E1305C">
        <w:rPr>
          <w:sz w:val="28"/>
          <w:szCs w:val="28"/>
        </w:rPr>
        <w:t>000</w:t>
      </w:r>
      <w:r w:rsidR="00E1305C" w:rsidRPr="00E1305C">
        <w:rPr>
          <w:sz w:val="28"/>
          <w:szCs w:val="28"/>
        </w:rPr>
        <w:t>,00</w:t>
      </w:r>
      <w:r w:rsidRPr="006721EF">
        <w:rPr>
          <w:sz w:val="28"/>
          <w:szCs w:val="28"/>
        </w:rPr>
        <w:t xml:space="preserve"> рублей, в том числе верхний предел долга по муниципальным  гарантиям </w:t>
      </w:r>
      <w:proofErr w:type="spellStart"/>
      <w:r w:rsidRPr="006721EF">
        <w:rPr>
          <w:sz w:val="28"/>
          <w:szCs w:val="28"/>
        </w:rPr>
        <w:t>Алатырского</w:t>
      </w:r>
      <w:proofErr w:type="spellEnd"/>
      <w:r w:rsidRPr="006721EF">
        <w:rPr>
          <w:sz w:val="28"/>
          <w:szCs w:val="28"/>
        </w:rPr>
        <w:t xml:space="preserve"> района – </w:t>
      </w:r>
      <w:r w:rsidR="00501FC2">
        <w:rPr>
          <w:sz w:val="28"/>
          <w:szCs w:val="28"/>
        </w:rPr>
        <w:t>0</w:t>
      </w:r>
      <w:r w:rsidR="00E1305C">
        <w:rPr>
          <w:sz w:val="28"/>
          <w:szCs w:val="28"/>
        </w:rPr>
        <w:t>,00</w:t>
      </w:r>
      <w:r w:rsidR="00501FC2">
        <w:rPr>
          <w:sz w:val="28"/>
          <w:szCs w:val="28"/>
        </w:rPr>
        <w:t xml:space="preserve"> </w:t>
      </w:r>
      <w:r w:rsidRPr="006721EF">
        <w:rPr>
          <w:sz w:val="28"/>
          <w:szCs w:val="28"/>
        </w:rPr>
        <w:t>рублей;</w:t>
      </w:r>
    </w:p>
    <w:p w:rsidR="00AB7540" w:rsidRPr="002E5EC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1EF">
        <w:rPr>
          <w:sz w:val="28"/>
          <w:szCs w:val="28"/>
        </w:rPr>
        <w:t>объем расходов на обслуживание  муниципального</w:t>
      </w:r>
      <w:r w:rsidRPr="002E5EC4">
        <w:rPr>
          <w:sz w:val="28"/>
          <w:szCs w:val="28"/>
        </w:rPr>
        <w:t xml:space="preserve"> долга </w:t>
      </w:r>
      <w:proofErr w:type="spellStart"/>
      <w:r w:rsidRPr="002E5EC4">
        <w:rPr>
          <w:sz w:val="28"/>
          <w:szCs w:val="28"/>
        </w:rPr>
        <w:t>Алатырского</w:t>
      </w:r>
      <w:proofErr w:type="spellEnd"/>
      <w:r w:rsidRPr="002E5EC4">
        <w:rPr>
          <w:sz w:val="28"/>
          <w:szCs w:val="28"/>
        </w:rPr>
        <w:t xml:space="preserve"> района в сумме  </w:t>
      </w:r>
      <w:r w:rsidR="00DC5FFE" w:rsidRPr="00E1305C">
        <w:rPr>
          <w:sz w:val="28"/>
          <w:szCs w:val="28"/>
        </w:rPr>
        <w:t>100</w:t>
      </w:r>
      <w:r w:rsidR="00E1305C" w:rsidRPr="00E1305C">
        <w:rPr>
          <w:sz w:val="28"/>
          <w:szCs w:val="28"/>
        </w:rPr>
        <w:t> </w:t>
      </w:r>
      <w:r w:rsidR="00DC5FFE" w:rsidRPr="00E1305C">
        <w:rPr>
          <w:sz w:val="28"/>
          <w:szCs w:val="28"/>
        </w:rPr>
        <w:t>000</w:t>
      </w:r>
      <w:r w:rsidR="00E1305C" w:rsidRPr="00E1305C">
        <w:rPr>
          <w:sz w:val="28"/>
          <w:szCs w:val="28"/>
        </w:rPr>
        <w:t>,</w:t>
      </w:r>
      <w:r w:rsidR="00E1305C">
        <w:rPr>
          <w:sz w:val="28"/>
          <w:szCs w:val="28"/>
        </w:rPr>
        <w:t>00</w:t>
      </w:r>
      <w:r w:rsidRPr="002E5EC4">
        <w:rPr>
          <w:sz w:val="28"/>
          <w:szCs w:val="28"/>
        </w:rPr>
        <w:t xml:space="preserve"> рублей;</w:t>
      </w:r>
    </w:p>
    <w:p w:rsidR="00AB7540" w:rsidRPr="000A773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EC4">
        <w:rPr>
          <w:sz w:val="28"/>
          <w:szCs w:val="28"/>
        </w:rPr>
        <w:t xml:space="preserve">дефицит  бюджета </w:t>
      </w:r>
      <w:proofErr w:type="spellStart"/>
      <w:r w:rsidRPr="002E5EC4">
        <w:rPr>
          <w:sz w:val="28"/>
          <w:szCs w:val="28"/>
        </w:rPr>
        <w:t>Алатырского</w:t>
      </w:r>
      <w:proofErr w:type="spellEnd"/>
      <w:r w:rsidRPr="002E5EC4">
        <w:rPr>
          <w:sz w:val="28"/>
          <w:szCs w:val="28"/>
        </w:rPr>
        <w:t xml:space="preserve"> района в сумме </w:t>
      </w:r>
      <w:r w:rsidR="00DC5FFE" w:rsidRPr="00E1305C">
        <w:rPr>
          <w:sz w:val="28"/>
          <w:szCs w:val="28"/>
        </w:rPr>
        <w:t>0</w:t>
      </w:r>
      <w:r w:rsidR="00E1305C" w:rsidRPr="00E1305C">
        <w:rPr>
          <w:sz w:val="28"/>
          <w:szCs w:val="28"/>
        </w:rPr>
        <w:t>,00</w:t>
      </w:r>
      <w:r w:rsidRPr="002E5EC4">
        <w:rPr>
          <w:sz w:val="28"/>
          <w:szCs w:val="28"/>
        </w:rPr>
        <w:t xml:space="preserve"> рублей.</w:t>
      </w:r>
    </w:p>
    <w:p w:rsidR="00AB7540" w:rsidRPr="0091123B" w:rsidRDefault="00AB7540" w:rsidP="00AB7540">
      <w:pPr>
        <w:pStyle w:val="a8"/>
        <w:spacing w:line="23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highlight w:val="yellow"/>
        </w:rPr>
      </w:pPr>
    </w:p>
    <w:p w:rsidR="00AB7540" w:rsidRPr="00641A20" w:rsidRDefault="00AB7540" w:rsidP="00AB7540">
      <w:pPr>
        <w:pStyle w:val="a8"/>
        <w:spacing w:line="230" w:lineRule="auto"/>
        <w:ind w:left="1920" w:hanging="1211"/>
        <w:rPr>
          <w:rFonts w:ascii="Times New Roman" w:hAnsi="Times New Roman" w:cs="Times New Roman"/>
          <w:b/>
          <w:color w:val="000000"/>
          <w:sz w:val="28"/>
        </w:rPr>
      </w:pPr>
      <w:r w:rsidRPr="00641A20">
        <w:rPr>
          <w:rFonts w:ascii="Times New Roman" w:hAnsi="Times New Roman" w:cs="Times New Roman"/>
          <w:bCs/>
          <w:color w:val="000000"/>
          <w:sz w:val="28"/>
        </w:rPr>
        <w:t>Статья 2.</w:t>
      </w:r>
      <w:r w:rsidRPr="00641A20">
        <w:rPr>
          <w:rFonts w:ascii="Times New Roman" w:hAnsi="Times New Roman" w:cs="Times New Roman"/>
          <w:bCs/>
          <w:color w:val="000000"/>
          <w:sz w:val="28"/>
        </w:rPr>
        <w:tab/>
      </w:r>
      <w:r w:rsidRPr="00641A20">
        <w:rPr>
          <w:rFonts w:ascii="Times New Roman" w:hAnsi="Times New Roman" w:cs="Times New Roman"/>
          <w:b/>
          <w:color w:val="000000"/>
          <w:sz w:val="28"/>
        </w:rPr>
        <w:t xml:space="preserve">Нормативы распределения доходов между бюджетами бюджетной системы </w:t>
      </w:r>
      <w:proofErr w:type="spellStart"/>
      <w:r w:rsidRPr="00641A20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Pr="00641A20">
        <w:rPr>
          <w:rFonts w:ascii="Times New Roman" w:hAnsi="Times New Roman" w:cs="Times New Roman"/>
          <w:b/>
          <w:color w:val="000000"/>
          <w:sz w:val="28"/>
        </w:rPr>
        <w:t xml:space="preserve"> района на 201</w:t>
      </w:r>
      <w:r w:rsidR="0059602E">
        <w:rPr>
          <w:rFonts w:ascii="Times New Roman" w:hAnsi="Times New Roman" w:cs="Times New Roman"/>
          <w:b/>
          <w:color w:val="000000"/>
          <w:sz w:val="28"/>
        </w:rPr>
        <w:t>9</w:t>
      </w:r>
      <w:r w:rsidRPr="00641A20">
        <w:rPr>
          <w:rFonts w:ascii="Times New Roman" w:hAnsi="Times New Roman" w:cs="Times New Roman"/>
          <w:b/>
          <w:color w:val="000000"/>
          <w:sz w:val="28"/>
        </w:rPr>
        <w:t xml:space="preserve"> год </w:t>
      </w:r>
      <w:r>
        <w:rPr>
          <w:rFonts w:ascii="Times New Roman" w:hAnsi="Times New Roman" w:cs="Times New Roman"/>
          <w:b/>
          <w:color w:val="000000"/>
          <w:sz w:val="28"/>
        </w:rPr>
        <w:t>и на плановый период 20</w:t>
      </w:r>
      <w:r w:rsidR="0059602E">
        <w:rPr>
          <w:rFonts w:ascii="Times New Roman" w:hAnsi="Times New Roman" w:cs="Times New Roman"/>
          <w:b/>
          <w:color w:val="000000"/>
          <w:sz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20</w:t>
      </w:r>
      <w:r w:rsidR="00340649">
        <w:rPr>
          <w:rFonts w:ascii="Times New Roman" w:hAnsi="Times New Roman" w:cs="Times New Roman"/>
          <w:b/>
          <w:color w:val="000000"/>
          <w:sz w:val="28"/>
        </w:rPr>
        <w:t>2</w:t>
      </w:r>
      <w:r w:rsidR="0059602E">
        <w:rPr>
          <w:rFonts w:ascii="Times New Roman" w:hAnsi="Times New Roman" w:cs="Times New Roman"/>
          <w:b/>
          <w:color w:val="000000"/>
          <w:sz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годов</w:t>
      </w:r>
    </w:p>
    <w:p w:rsidR="00AB7540" w:rsidRPr="00641A20" w:rsidRDefault="00AB7540" w:rsidP="00AB7540">
      <w:pPr>
        <w:spacing w:line="230" w:lineRule="auto"/>
        <w:ind w:firstLine="709"/>
        <w:jc w:val="both"/>
        <w:rPr>
          <w:color w:val="000000"/>
          <w:sz w:val="28"/>
        </w:rPr>
      </w:pPr>
    </w:p>
    <w:p w:rsidR="00AB7540" w:rsidRPr="00641A20" w:rsidRDefault="00AB7540" w:rsidP="00AB7540">
      <w:pPr>
        <w:spacing w:line="230" w:lineRule="auto"/>
        <w:ind w:right="-105" w:firstLine="600"/>
        <w:jc w:val="both"/>
        <w:rPr>
          <w:color w:val="000000"/>
          <w:sz w:val="28"/>
        </w:rPr>
      </w:pPr>
      <w:proofErr w:type="gramStart"/>
      <w:r w:rsidRPr="00641A20">
        <w:rPr>
          <w:color w:val="000000"/>
          <w:sz w:val="28"/>
        </w:rPr>
        <w:t xml:space="preserve">В соответствии с пунктом 2 статьи </w:t>
      </w:r>
      <w:r w:rsidR="00DE164B" w:rsidRPr="00DD3937">
        <w:rPr>
          <w:sz w:val="28"/>
          <w:szCs w:val="28"/>
        </w:rPr>
        <w:t>184</w:t>
      </w:r>
      <w:r w:rsidR="00DE164B" w:rsidRPr="00DD3937">
        <w:rPr>
          <w:sz w:val="28"/>
          <w:szCs w:val="28"/>
          <w:vertAlign w:val="superscript"/>
        </w:rPr>
        <w:t>1</w:t>
      </w:r>
      <w:r w:rsidR="00DE164B">
        <w:rPr>
          <w:sz w:val="28"/>
          <w:szCs w:val="28"/>
          <w:vertAlign w:val="superscript"/>
        </w:rPr>
        <w:t xml:space="preserve"> </w:t>
      </w:r>
      <w:r w:rsidRPr="00641A20">
        <w:rPr>
          <w:color w:val="000000"/>
          <w:sz w:val="28"/>
        </w:rPr>
        <w:t>Бюджетного кодекса Российской Федерации, статьей 41</w:t>
      </w:r>
      <w:r w:rsidRPr="00035D83">
        <w:rPr>
          <w:sz w:val="28"/>
          <w:szCs w:val="28"/>
        </w:rPr>
        <w:t xml:space="preserve"> </w:t>
      </w:r>
      <w:r w:rsidRPr="00D65CB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65CB2">
        <w:rPr>
          <w:sz w:val="28"/>
          <w:szCs w:val="28"/>
        </w:rPr>
        <w:t xml:space="preserve"> Собрания депутатов от 22 февраля 2013г. № 20/06</w:t>
      </w:r>
      <w:r w:rsidRPr="00641A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D65CB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65CB2">
        <w:rPr>
          <w:sz w:val="28"/>
          <w:szCs w:val="28"/>
        </w:rPr>
        <w:t xml:space="preserve"> регулировании бюджетных правоотношений в  </w:t>
      </w:r>
      <w:proofErr w:type="spellStart"/>
      <w:r w:rsidRPr="00D65CB2">
        <w:rPr>
          <w:sz w:val="28"/>
          <w:szCs w:val="28"/>
        </w:rPr>
        <w:t>Алатырском</w:t>
      </w:r>
      <w:proofErr w:type="spellEnd"/>
      <w:r w:rsidRPr="00D65CB2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оне» </w:t>
      </w:r>
      <w:r w:rsidRPr="00641A20">
        <w:rPr>
          <w:color w:val="000000"/>
          <w:sz w:val="28"/>
        </w:rPr>
        <w:t xml:space="preserve">утвердить нормативы распределения доходов между  бюджетом </w:t>
      </w:r>
      <w:proofErr w:type="spellStart"/>
      <w:r w:rsidRPr="00641A20">
        <w:rPr>
          <w:color w:val="000000"/>
          <w:sz w:val="28"/>
        </w:rPr>
        <w:t>Алатырского</w:t>
      </w:r>
      <w:proofErr w:type="spellEnd"/>
      <w:r w:rsidRPr="00641A20">
        <w:rPr>
          <w:color w:val="000000"/>
          <w:sz w:val="28"/>
        </w:rPr>
        <w:t xml:space="preserve"> района  и бюджетами сельских поселений на 20</w:t>
      </w:r>
      <w:r w:rsidR="00A42F19">
        <w:rPr>
          <w:color w:val="000000"/>
          <w:sz w:val="28"/>
        </w:rPr>
        <w:t>20</w:t>
      </w:r>
      <w:r w:rsidRPr="00641A20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и на плановый период 20</w:t>
      </w:r>
      <w:r w:rsidR="0059602E">
        <w:rPr>
          <w:color w:val="000000"/>
          <w:sz w:val="28"/>
        </w:rPr>
        <w:t>2</w:t>
      </w:r>
      <w:r w:rsidR="00A42F19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и 20</w:t>
      </w:r>
      <w:r w:rsidR="00296A58">
        <w:rPr>
          <w:color w:val="000000"/>
          <w:sz w:val="28"/>
        </w:rPr>
        <w:t>2</w:t>
      </w:r>
      <w:r w:rsidR="00A42F19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годов</w:t>
      </w:r>
      <w:r w:rsidRPr="00641A20">
        <w:rPr>
          <w:color w:val="000000"/>
          <w:sz w:val="28"/>
        </w:rPr>
        <w:t>, не установленные бюджетным законодательством Российской Федерации,</w:t>
      </w:r>
      <w:r>
        <w:rPr>
          <w:color w:val="000000"/>
          <w:sz w:val="28"/>
        </w:rPr>
        <w:t xml:space="preserve"> </w:t>
      </w:r>
      <w:r w:rsidRPr="0063305B">
        <w:rPr>
          <w:color w:val="000000"/>
          <w:sz w:val="28"/>
          <w:szCs w:val="28"/>
        </w:rPr>
        <w:t>законодательством Чувашской</w:t>
      </w:r>
      <w:proofErr w:type="gramEnd"/>
      <w:r w:rsidRPr="0063305B">
        <w:rPr>
          <w:color w:val="000000"/>
          <w:sz w:val="28"/>
          <w:szCs w:val="28"/>
        </w:rPr>
        <w:t xml:space="preserve"> Республики</w:t>
      </w:r>
      <w:r w:rsidRPr="004C425F">
        <w:rPr>
          <w:color w:val="000000"/>
          <w:sz w:val="28"/>
        </w:rPr>
        <w:t>, согласно приложению 1</w:t>
      </w:r>
      <w:r w:rsidRPr="00641A20">
        <w:rPr>
          <w:color w:val="000000"/>
          <w:sz w:val="28"/>
        </w:rPr>
        <w:t xml:space="preserve"> к настоящему решению.</w:t>
      </w:r>
    </w:p>
    <w:p w:rsidR="00AB7540" w:rsidRPr="0091123B" w:rsidRDefault="00AB7540" w:rsidP="00AB7540">
      <w:pPr>
        <w:spacing w:line="230" w:lineRule="auto"/>
        <w:ind w:firstLine="600"/>
        <w:jc w:val="both"/>
        <w:rPr>
          <w:color w:val="000000"/>
          <w:sz w:val="28"/>
          <w:highlight w:val="yellow"/>
        </w:rPr>
      </w:pPr>
    </w:p>
    <w:p w:rsidR="00AB7540" w:rsidRPr="00BC5305" w:rsidRDefault="00AB7540" w:rsidP="00AB7540">
      <w:pPr>
        <w:pStyle w:val="a8"/>
        <w:spacing w:line="235" w:lineRule="auto"/>
        <w:ind w:left="1920" w:hanging="1211"/>
        <w:rPr>
          <w:rFonts w:ascii="Times New Roman" w:hAnsi="Times New Roman" w:cs="Times New Roman"/>
          <w:b/>
          <w:color w:val="000000"/>
          <w:sz w:val="28"/>
        </w:rPr>
      </w:pPr>
      <w:r w:rsidRPr="00BC5305">
        <w:rPr>
          <w:rFonts w:ascii="Times New Roman" w:hAnsi="Times New Roman" w:cs="Times New Roman"/>
          <w:bCs/>
          <w:color w:val="000000"/>
          <w:sz w:val="28"/>
        </w:rPr>
        <w:t>Статья 3.</w:t>
      </w:r>
      <w:r w:rsidRPr="00BC5305">
        <w:rPr>
          <w:rFonts w:ascii="Times New Roman" w:hAnsi="Times New Roman" w:cs="Times New Roman"/>
          <w:bCs/>
          <w:color w:val="000000"/>
          <w:sz w:val="28"/>
        </w:rPr>
        <w:tab/>
      </w:r>
      <w:r w:rsidRPr="00BC5305">
        <w:rPr>
          <w:rFonts w:ascii="Times New Roman" w:hAnsi="Times New Roman" w:cs="Times New Roman"/>
          <w:b/>
          <w:color w:val="000000"/>
          <w:sz w:val="28"/>
        </w:rPr>
        <w:t xml:space="preserve">Дополнительные нормативы отчислений от налога на доходы физических лиц в бюджет </w:t>
      </w:r>
      <w:proofErr w:type="spellStart"/>
      <w:r w:rsidRPr="00BC5305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Pr="00BC5305">
        <w:rPr>
          <w:rFonts w:ascii="Times New Roman" w:hAnsi="Times New Roman" w:cs="Times New Roman"/>
          <w:b/>
          <w:color w:val="000000"/>
          <w:sz w:val="28"/>
        </w:rPr>
        <w:t xml:space="preserve"> района</w:t>
      </w:r>
    </w:p>
    <w:p w:rsidR="00AB7540" w:rsidRPr="00BC5305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proofErr w:type="gramStart"/>
      <w:r w:rsidRPr="00BC5305">
        <w:rPr>
          <w:color w:val="000000"/>
          <w:sz w:val="28"/>
        </w:rPr>
        <w:lastRenderedPageBreak/>
        <w:t>Учесть, что в соответствии со статьей 3 Закона Чувашской Республики "О республиканском бюджете Чувашской Республик</w:t>
      </w:r>
      <w:r w:rsidR="00415AD4">
        <w:rPr>
          <w:color w:val="000000"/>
          <w:sz w:val="28"/>
        </w:rPr>
        <w:t>и</w:t>
      </w:r>
      <w:r w:rsidRPr="00BC5305">
        <w:rPr>
          <w:color w:val="000000"/>
          <w:sz w:val="28"/>
        </w:rPr>
        <w:t xml:space="preserve"> на 20</w:t>
      </w:r>
      <w:r w:rsidR="00415AD4">
        <w:rPr>
          <w:color w:val="000000"/>
          <w:sz w:val="28"/>
        </w:rPr>
        <w:t>20</w:t>
      </w:r>
      <w:r w:rsidRPr="00BC5305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и на плановый период 20</w:t>
      </w:r>
      <w:r w:rsidR="007A331A">
        <w:rPr>
          <w:color w:val="000000"/>
          <w:sz w:val="28"/>
        </w:rPr>
        <w:t>2</w:t>
      </w:r>
      <w:r w:rsidR="00415AD4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и 20</w:t>
      </w:r>
      <w:r w:rsidR="00C85A13">
        <w:rPr>
          <w:color w:val="000000"/>
          <w:sz w:val="28"/>
        </w:rPr>
        <w:t>2</w:t>
      </w:r>
      <w:r w:rsidR="00415AD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годов</w:t>
      </w:r>
      <w:r w:rsidRPr="00BC5305">
        <w:rPr>
          <w:color w:val="000000"/>
          <w:sz w:val="28"/>
        </w:rPr>
        <w:t xml:space="preserve">», установлен дополнительный норматив отчислений от налога на доходы физических лиц в бюджет </w:t>
      </w:r>
      <w:proofErr w:type="spellStart"/>
      <w:r w:rsidRPr="00BC5305">
        <w:rPr>
          <w:color w:val="000000"/>
          <w:sz w:val="28"/>
        </w:rPr>
        <w:t>Алатырского</w:t>
      </w:r>
      <w:proofErr w:type="spellEnd"/>
      <w:r w:rsidRPr="00BC5305">
        <w:rPr>
          <w:color w:val="000000"/>
          <w:sz w:val="28"/>
        </w:rPr>
        <w:t xml:space="preserve"> района в размере </w:t>
      </w:r>
      <w:r>
        <w:rPr>
          <w:color w:val="000000"/>
          <w:sz w:val="28"/>
        </w:rPr>
        <w:t>4</w:t>
      </w:r>
      <w:r w:rsidR="00415AD4">
        <w:rPr>
          <w:color w:val="000000"/>
          <w:sz w:val="28"/>
        </w:rPr>
        <w:t>9</w:t>
      </w:r>
      <w:r>
        <w:rPr>
          <w:color w:val="000000"/>
          <w:sz w:val="28"/>
        </w:rPr>
        <w:t>,</w:t>
      </w:r>
      <w:r w:rsidR="00415AD4">
        <w:rPr>
          <w:color w:val="000000"/>
          <w:sz w:val="28"/>
        </w:rPr>
        <w:t>215</w:t>
      </w:r>
      <w:r w:rsidRPr="00BC5305">
        <w:rPr>
          <w:color w:val="000000"/>
          <w:sz w:val="28"/>
        </w:rPr>
        <w:t xml:space="preserve"> процента</w:t>
      </w:r>
      <w:r>
        <w:rPr>
          <w:color w:val="000000"/>
          <w:sz w:val="28"/>
        </w:rPr>
        <w:t xml:space="preserve"> на 20</w:t>
      </w:r>
      <w:r w:rsidR="00415AD4">
        <w:rPr>
          <w:color w:val="000000"/>
          <w:sz w:val="28"/>
        </w:rPr>
        <w:t>20</w:t>
      </w:r>
      <w:r w:rsidR="00C85A1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 и на плановый период 20</w:t>
      </w:r>
      <w:r w:rsidR="007A331A">
        <w:rPr>
          <w:color w:val="000000"/>
          <w:sz w:val="28"/>
        </w:rPr>
        <w:t>2</w:t>
      </w:r>
      <w:r w:rsidR="00415AD4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и 20</w:t>
      </w:r>
      <w:r w:rsidR="00C85A13">
        <w:rPr>
          <w:color w:val="000000"/>
          <w:sz w:val="28"/>
        </w:rPr>
        <w:t>2</w:t>
      </w:r>
      <w:r w:rsidR="00415AD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годов</w:t>
      </w:r>
      <w:r w:rsidRPr="00BC5305">
        <w:rPr>
          <w:color w:val="000000"/>
          <w:sz w:val="28"/>
        </w:rPr>
        <w:t xml:space="preserve"> исходя из зачисления в местные</w:t>
      </w:r>
      <w:proofErr w:type="gramEnd"/>
      <w:r w:rsidRPr="00BC5305">
        <w:rPr>
          <w:color w:val="000000"/>
          <w:sz w:val="28"/>
        </w:rPr>
        <w:t xml:space="preserve"> бюджеты </w:t>
      </w:r>
      <w:r>
        <w:rPr>
          <w:color w:val="000000"/>
          <w:sz w:val="28"/>
        </w:rPr>
        <w:t>1</w:t>
      </w:r>
      <w:r w:rsidRPr="00BC5305">
        <w:rPr>
          <w:color w:val="000000"/>
          <w:sz w:val="28"/>
        </w:rPr>
        <w:t>5 процентов налоговых доходов консолидированного бюджета Чувашской Республики от указанного налога.</w:t>
      </w:r>
    </w:p>
    <w:p w:rsidR="00AB7540" w:rsidRPr="00BC5305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Pr="00A16087" w:rsidRDefault="00AB7540" w:rsidP="00AB7540">
      <w:pPr>
        <w:pStyle w:val="a8"/>
        <w:spacing w:line="235" w:lineRule="auto"/>
        <w:ind w:left="1920" w:hanging="1211"/>
        <w:rPr>
          <w:rFonts w:ascii="Times New Roman" w:hAnsi="Times New Roman" w:cs="Times New Roman"/>
          <w:b/>
          <w:sz w:val="28"/>
        </w:rPr>
      </w:pPr>
      <w:r w:rsidRPr="00A16087">
        <w:rPr>
          <w:rFonts w:ascii="Times New Roman" w:hAnsi="Times New Roman" w:cs="Times New Roman"/>
          <w:bCs/>
          <w:sz w:val="28"/>
        </w:rPr>
        <w:t xml:space="preserve">Статья </w:t>
      </w:r>
      <w:r w:rsidR="009A3DEA">
        <w:rPr>
          <w:rFonts w:ascii="Times New Roman" w:hAnsi="Times New Roman" w:cs="Times New Roman"/>
          <w:bCs/>
          <w:sz w:val="28"/>
        </w:rPr>
        <w:t>4</w:t>
      </w:r>
      <w:r w:rsidRPr="00A16087">
        <w:rPr>
          <w:rFonts w:ascii="Times New Roman" w:hAnsi="Times New Roman" w:cs="Times New Roman"/>
          <w:bCs/>
          <w:sz w:val="28"/>
        </w:rPr>
        <w:t>.</w:t>
      </w:r>
      <w:r w:rsidRPr="00A16087">
        <w:rPr>
          <w:rFonts w:ascii="Times New Roman" w:hAnsi="Times New Roman" w:cs="Times New Roman"/>
          <w:bCs/>
          <w:sz w:val="28"/>
        </w:rPr>
        <w:tab/>
      </w:r>
      <w:r w:rsidRPr="00A16087">
        <w:rPr>
          <w:rFonts w:ascii="Times New Roman" w:hAnsi="Times New Roman" w:cs="Times New Roman"/>
          <w:b/>
          <w:sz w:val="28"/>
        </w:rPr>
        <w:t xml:space="preserve">Главные администраторы доходов бюджета </w:t>
      </w:r>
      <w:proofErr w:type="spellStart"/>
      <w:r w:rsidRPr="00A16087">
        <w:rPr>
          <w:rFonts w:ascii="Times New Roman" w:hAnsi="Times New Roman" w:cs="Times New Roman"/>
          <w:b/>
          <w:sz w:val="28"/>
        </w:rPr>
        <w:t>Алатырского</w:t>
      </w:r>
      <w:proofErr w:type="spellEnd"/>
      <w:r w:rsidRPr="00A16087">
        <w:rPr>
          <w:rFonts w:ascii="Times New Roman" w:hAnsi="Times New Roman" w:cs="Times New Roman"/>
          <w:b/>
          <w:sz w:val="28"/>
        </w:rPr>
        <w:t xml:space="preserve"> района и главные администраторы источников финансирования дефицита бюджета </w:t>
      </w:r>
      <w:proofErr w:type="spellStart"/>
      <w:r w:rsidRPr="00A16087">
        <w:rPr>
          <w:rFonts w:ascii="Times New Roman" w:hAnsi="Times New Roman" w:cs="Times New Roman"/>
          <w:b/>
          <w:sz w:val="28"/>
        </w:rPr>
        <w:t>Алатырского</w:t>
      </w:r>
      <w:proofErr w:type="spellEnd"/>
      <w:r w:rsidRPr="00A16087">
        <w:rPr>
          <w:rFonts w:ascii="Times New Roman" w:hAnsi="Times New Roman" w:cs="Times New Roman"/>
          <w:b/>
          <w:sz w:val="28"/>
        </w:rPr>
        <w:t xml:space="preserve"> района</w:t>
      </w:r>
    </w:p>
    <w:p w:rsidR="00AB7540" w:rsidRPr="00A16087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Pr="00A16087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r w:rsidRPr="00A16087">
        <w:rPr>
          <w:color w:val="000000"/>
          <w:sz w:val="28"/>
        </w:rPr>
        <w:t xml:space="preserve">1. Утвердить перечень главных администраторов доходов бюджета </w:t>
      </w:r>
      <w:proofErr w:type="spellStart"/>
      <w:r w:rsidRPr="00A16087">
        <w:rPr>
          <w:color w:val="000000"/>
          <w:sz w:val="28"/>
        </w:rPr>
        <w:t>Алатырского</w:t>
      </w:r>
      <w:proofErr w:type="spellEnd"/>
      <w:r w:rsidRPr="00A16087">
        <w:rPr>
          <w:color w:val="000000"/>
          <w:sz w:val="28"/>
        </w:rPr>
        <w:t xml:space="preserve"> района 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2</w:t>
      </w:r>
      <w:r w:rsidRPr="00A16087">
        <w:rPr>
          <w:color w:val="000000"/>
          <w:sz w:val="28"/>
        </w:rPr>
        <w:t xml:space="preserve"> к настоящему решению.</w:t>
      </w:r>
    </w:p>
    <w:p w:rsidR="00AB7540" w:rsidRPr="00A16087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r w:rsidRPr="00A16087">
        <w:rPr>
          <w:color w:val="000000"/>
          <w:sz w:val="28"/>
        </w:rPr>
        <w:t xml:space="preserve">2. Утвердить перечень главных </w:t>
      </w:r>
      <w:proofErr w:type="gramStart"/>
      <w:r w:rsidRPr="00A16087">
        <w:rPr>
          <w:color w:val="000000"/>
          <w:sz w:val="28"/>
        </w:rPr>
        <w:t>администраторов источников финансирования дефицита бюджета</w:t>
      </w:r>
      <w:proofErr w:type="gramEnd"/>
      <w:r w:rsidRPr="00A16087">
        <w:rPr>
          <w:color w:val="000000"/>
          <w:sz w:val="28"/>
        </w:rPr>
        <w:t xml:space="preserve"> </w:t>
      </w:r>
      <w:proofErr w:type="spellStart"/>
      <w:r w:rsidRPr="00A16087">
        <w:rPr>
          <w:color w:val="000000"/>
          <w:sz w:val="28"/>
        </w:rPr>
        <w:t>Алатырского</w:t>
      </w:r>
      <w:proofErr w:type="spellEnd"/>
      <w:r w:rsidRPr="00A16087">
        <w:rPr>
          <w:color w:val="000000"/>
          <w:sz w:val="28"/>
        </w:rPr>
        <w:t xml:space="preserve"> района 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3</w:t>
      </w:r>
      <w:r w:rsidRPr="00A16087">
        <w:rPr>
          <w:color w:val="000000"/>
          <w:sz w:val="28"/>
        </w:rPr>
        <w:t xml:space="preserve"> к настоящему решению.</w:t>
      </w:r>
    </w:p>
    <w:p w:rsidR="00AB7540" w:rsidRPr="0091123B" w:rsidRDefault="00AB7540" w:rsidP="00AB7540">
      <w:pPr>
        <w:spacing w:line="235" w:lineRule="auto"/>
        <w:ind w:firstLine="709"/>
        <w:jc w:val="both"/>
        <w:rPr>
          <w:color w:val="000000"/>
          <w:sz w:val="28"/>
          <w:highlight w:val="yellow"/>
        </w:rPr>
      </w:pPr>
      <w:r w:rsidRPr="0091123B">
        <w:rPr>
          <w:color w:val="000000"/>
          <w:sz w:val="28"/>
          <w:highlight w:val="yellow"/>
        </w:rPr>
        <w:t xml:space="preserve">  </w:t>
      </w:r>
    </w:p>
    <w:p w:rsidR="00AB7540" w:rsidRPr="00865B61" w:rsidRDefault="00AB7540" w:rsidP="00AB7540">
      <w:pPr>
        <w:spacing w:line="235" w:lineRule="auto"/>
        <w:ind w:left="1920" w:hanging="1211"/>
        <w:jc w:val="both"/>
        <w:rPr>
          <w:b/>
          <w:color w:val="000000"/>
          <w:sz w:val="28"/>
        </w:rPr>
      </w:pPr>
      <w:r w:rsidRPr="00865B61">
        <w:rPr>
          <w:bCs/>
          <w:color w:val="000000"/>
          <w:sz w:val="28"/>
        </w:rPr>
        <w:t xml:space="preserve">Статья </w:t>
      </w:r>
      <w:r w:rsidR="009A3DEA">
        <w:rPr>
          <w:bCs/>
          <w:color w:val="000000"/>
          <w:sz w:val="28"/>
        </w:rPr>
        <w:t>5</w:t>
      </w:r>
      <w:r w:rsidRPr="00865B61">
        <w:rPr>
          <w:bCs/>
          <w:color w:val="000000"/>
          <w:sz w:val="28"/>
        </w:rPr>
        <w:t xml:space="preserve">. </w:t>
      </w:r>
      <w:r w:rsidRPr="00865B61">
        <w:rPr>
          <w:bCs/>
          <w:color w:val="000000"/>
          <w:sz w:val="28"/>
        </w:rPr>
        <w:tab/>
      </w:r>
      <w:r w:rsidRPr="000C53BD">
        <w:rPr>
          <w:b/>
          <w:bCs/>
          <w:color w:val="000000"/>
          <w:sz w:val="28"/>
        </w:rPr>
        <w:t>Прогнозируемые объемы</w:t>
      </w:r>
      <w:r w:rsidR="00AC13BE">
        <w:rPr>
          <w:b/>
          <w:bCs/>
          <w:color w:val="000000"/>
          <w:sz w:val="28"/>
        </w:rPr>
        <w:t xml:space="preserve"> поступлений </w:t>
      </w:r>
      <w:r>
        <w:rPr>
          <w:bCs/>
          <w:color w:val="000000"/>
          <w:sz w:val="28"/>
        </w:rPr>
        <w:t>д</w:t>
      </w:r>
      <w:r w:rsidRPr="00865B61">
        <w:rPr>
          <w:b/>
          <w:color w:val="000000"/>
          <w:sz w:val="28"/>
        </w:rPr>
        <w:t>оход</w:t>
      </w:r>
      <w:r>
        <w:rPr>
          <w:b/>
          <w:color w:val="000000"/>
          <w:sz w:val="28"/>
        </w:rPr>
        <w:t>ов</w:t>
      </w:r>
      <w:r w:rsidRPr="00865B61">
        <w:rPr>
          <w:b/>
          <w:color w:val="000000"/>
          <w:sz w:val="28"/>
        </w:rPr>
        <w:t xml:space="preserve"> </w:t>
      </w:r>
      <w:r w:rsidR="00AC13BE">
        <w:rPr>
          <w:b/>
          <w:color w:val="000000"/>
          <w:sz w:val="28"/>
        </w:rPr>
        <w:t xml:space="preserve">в </w:t>
      </w:r>
      <w:r w:rsidRPr="00865B61">
        <w:rPr>
          <w:b/>
          <w:color w:val="000000"/>
          <w:sz w:val="28"/>
        </w:rPr>
        <w:t xml:space="preserve">бюджет </w:t>
      </w:r>
      <w:proofErr w:type="spellStart"/>
      <w:r w:rsidRPr="00865B61">
        <w:rPr>
          <w:b/>
          <w:color w:val="000000"/>
          <w:sz w:val="28"/>
        </w:rPr>
        <w:t>Алатырского</w:t>
      </w:r>
      <w:proofErr w:type="spellEnd"/>
      <w:r w:rsidRPr="00865B61">
        <w:rPr>
          <w:b/>
          <w:color w:val="000000"/>
          <w:sz w:val="28"/>
        </w:rPr>
        <w:t xml:space="preserve"> района на 20</w:t>
      </w:r>
      <w:r w:rsidR="006E2E64">
        <w:rPr>
          <w:b/>
          <w:color w:val="000000"/>
          <w:sz w:val="28"/>
        </w:rPr>
        <w:t>20</w:t>
      </w:r>
      <w:r w:rsidRPr="00865B61">
        <w:rPr>
          <w:b/>
          <w:color w:val="000000"/>
          <w:sz w:val="28"/>
        </w:rPr>
        <w:t xml:space="preserve"> год </w:t>
      </w:r>
      <w:r>
        <w:rPr>
          <w:b/>
          <w:color w:val="000000"/>
          <w:sz w:val="28"/>
        </w:rPr>
        <w:t>и на плановый период 20</w:t>
      </w:r>
      <w:r w:rsidR="003061B5">
        <w:rPr>
          <w:b/>
          <w:color w:val="000000"/>
          <w:sz w:val="28"/>
        </w:rPr>
        <w:t>2</w:t>
      </w:r>
      <w:r w:rsidR="006E2E64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и 20</w:t>
      </w:r>
      <w:r w:rsidR="00AC13BE">
        <w:rPr>
          <w:b/>
          <w:color w:val="000000"/>
          <w:sz w:val="28"/>
        </w:rPr>
        <w:t>2</w:t>
      </w:r>
      <w:r w:rsidR="006E2E64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годов</w:t>
      </w:r>
    </w:p>
    <w:p w:rsidR="00AB7540" w:rsidRPr="00865B61" w:rsidRDefault="00AB7540" w:rsidP="00AB7540">
      <w:pPr>
        <w:spacing w:line="235" w:lineRule="auto"/>
        <w:ind w:left="1920" w:hanging="1920"/>
        <w:jc w:val="both"/>
        <w:rPr>
          <w:b/>
          <w:color w:val="000000"/>
          <w:sz w:val="28"/>
        </w:rPr>
      </w:pPr>
    </w:p>
    <w:p w:rsidR="00AB7540" w:rsidRPr="00865B61" w:rsidRDefault="00AC13BE" w:rsidP="00AC13BE">
      <w:pPr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B7540" w:rsidRPr="00865B61">
        <w:rPr>
          <w:color w:val="000000"/>
          <w:sz w:val="28"/>
        </w:rPr>
        <w:t>У</w:t>
      </w:r>
      <w:r w:rsidR="00AB7540">
        <w:rPr>
          <w:color w:val="000000"/>
          <w:sz w:val="28"/>
        </w:rPr>
        <w:t xml:space="preserve">честь в бюджете </w:t>
      </w:r>
      <w:proofErr w:type="spellStart"/>
      <w:r w:rsidR="00AB7540">
        <w:rPr>
          <w:color w:val="000000"/>
          <w:sz w:val="28"/>
        </w:rPr>
        <w:t>Алатырского</w:t>
      </w:r>
      <w:proofErr w:type="spellEnd"/>
      <w:r w:rsidR="00AB7540">
        <w:rPr>
          <w:color w:val="000000"/>
          <w:sz w:val="28"/>
        </w:rPr>
        <w:t xml:space="preserve"> района  прогнозируемые объемы </w:t>
      </w:r>
      <w:r>
        <w:rPr>
          <w:color w:val="000000"/>
          <w:sz w:val="28"/>
        </w:rPr>
        <w:t xml:space="preserve">поступлений </w:t>
      </w:r>
      <w:r w:rsidR="00AB7540" w:rsidRPr="00865B61">
        <w:rPr>
          <w:color w:val="000000"/>
          <w:sz w:val="28"/>
        </w:rPr>
        <w:t>доходов</w:t>
      </w:r>
      <w:r>
        <w:rPr>
          <w:color w:val="000000"/>
          <w:sz w:val="28"/>
        </w:rPr>
        <w:t xml:space="preserve"> в бюджет </w:t>
      </w:r>
      <w:proofErr w:type="spellStart"/>
      <w:r>
        <w:rPr>
          <w:color w:val="000000"/>
          <w:sz w:val="28"/>
        </w:rPr>
        <w:t>Алатырского</w:t>
      </w:r>
      <w:proofErr w:type="spellEnd"/>
      <w:r>
        <w:rPr>
          <w:color w:val="000000"/>
          <w:sz w:val="28"/>
        </w:rPr>
        <w:t xml:space="preserve"> района</w:t>
      </w:r>
      <w:r w:rsidR="00AB7540" w:rsidRPr="00865B61">
        <w:rPr>
          <w:color w:val="000000"/>
          <w:sz w:val="28"/>
        </w:rPr>
        <w:t>:</w:t>
      </w:r>
    </w:p>
    <w:p w:rsidR="00AB7540" w:rsidRDefault="00AB7540" w:rsidP="00AC13BE">
      <w:pPr>
        <w:spacing w:line="235" w:lineRule="auto"/>
        <w:jc w:val="both"/>
        <w:rPr>
          <w:color w:val="000000"/>
          <w:sz w:val="28"/>
        </w:rPr>
      </w:pPr>
      <w:r w:rsidRPr="00865B61">
        <w:rPr>
          <w:color w:val="000000"/>
          <w:sz w:val="28"/>
        </w:rPr>
        <w:t>на 20</w:t>
      </w:r>
      <w:r w:rsidR="006E2E64">
        <w:rPr>
          <w:color w:val="000000"/>
          <w:sz w:val="28"/>
        </w:rPr>
        <w:t>20</w:t>
      </w:r>
      <w:r w:rsidRPr="00865B61">
        <w:rPr>
          <w:color w:val="000000"/>
          <w:sz w:val="28"/>
        </w:rPr>
        <w:t xml:space="preserve"> год 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настоящему решению;</w:t>
      </w:r>
    </w:p>
    <w:p w:rsidR="00AB7540" w:rsidRPr="00865B61" w:rsidRDefault="00AB7540" w:rsidP="00AC13BE">
      <w:pPr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20</w:t>
      </w:r>
      <w:r w:rsidR="003061B5">
        <w:rPr>
          <w:color w:val="000000"/>
          <w:sz w:val="28"/>
        </w:rPr>
        <w:t>2</w:t>
      </w:r>
      <w:r w:rsidR="006E2E64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и 20</w:t>
      </w:r>
      <w:r w:rsidR="00AC13BE">
        <w:rPr>
          <w:color w:val="000000"/>
          <w:sz w:val="28"/>
        </w:rPr>
        <w:t>2</w:t>
      </w:r>
      <w:r w:rsidR="006E2E6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Pr="00865B61">
        <w:rPr>
          <w:color w:val="000000"/>
          <w:sz w:val="28"/>
        </w:rPr>
        <w:t xml:space="preserve">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к настоящему решению.</w:t>
      </w:r>
    </w:p>
    <w:p w:rsidR="00AB7540" w:rsidRPr="0091123B" w:rsidRDefault="00AB7540" w:rsidP="00AB7540">
      <w:pPr>
        <w:spacing w:line="235" w:lineRule="auto"/>
        <w:jc w:val="both"/>
        <w:rPr>
          <w:sz w:val="28"/>
          <w:highlight w:val="yellow"/>
        </w:rPr>
      </w:pPr>
    </w:p>
    <w:p w:rsidR="00AB7540" w:rsidRPr="00865B61" w:rsidRDefault="00AB7540" w:rsidP="00AB7540">
      <w:pPr>
        <w:spacing w:line="235" w:lineRule="auto"/>
        <w:ind w:left="1920" w:hanging="1211"/>
        <w:jc w:val="both"/>
        <w:rPr>
          <w:b/>
          <w:color w:val="000000"/>
          <w:sz w:val="28"/>
        </w:rPr>
      </w:pPr>
      <w:r w:rsidRPr="002A7F87">
        <w:rPr>
          <w:bCs/>
          <w:color w:val="000000"/>
          <w:sz w:val="28"/>
        </w:rPr>
        <w:t xml:space="preserve">Статья </w:t>
      </w:r>
      <w:r w:rsidR="009A3DEA">
        <w:rPr>
          <w:bCs/>
          <w:color w:val="000000"/>
          <w:sz w:val="28"/>
        </w:rPr>
        <w:t>6</w:t>
      </w:r>
      <w:r w:rsidRPr="002A7F87">
        <w:rPr>
          <w:bCs/>
          <w:color w:val="000000"/>
          <w:sz w:val="28"/>
        </w:rPr>
        <w:t xml:space="preserve">. </w:t>
      </w:r>
      <w:r w:rsidRPr="002A7F87">
        <w:rPr>
          <w:bCs/>
          <w:color w:val="000000"/>
          <w:sz w:val="28"/>
        </w:rPr>
        <w:tab/>
      </w:r>
      <w:r w:rsidRPr="002A7F87">
        <w:rPr>
          <w:b/>
          <w:color w:val="000000"/>
          <w:sz w:val="28"/>
        </w:rPr>
        <w:t xml:space="preserve">Бюджетные ассигнования бюджета </w:t>
      </w:r>
      <w:proofErr w:type="spellStart"/>
      <w:r w:rsidRPr="002A7F87">
        <w:rPr>
          <w:b/>
          <w:color w:val="000000"/>
          <w:sz w:val="28"/>
        </w:rPr>
        <w:t>Алатырского</w:t>
      </w:r>
      <w:proofErr w:type="spellEnd"/>
      <w:r w:rsidRPr="002A7F87">
        <w:rPr>
          <w:b/>
          <w:color w:val="000000"/>
          <w:sz w:val="28"/>
        </w:rPr>
        <w:t xml:space="preserve"> района на 20</w:t>
      </w:r>
      <w:r w:rsidR="006E0CDB">
        <w:rPr>
          <w:b/>
          <w:color w:val="000000"/>
          <w:sz w:val="28"/>
        </w:rPr>
        <w:t>20</w:t>
      </w:r>
      <w:r w:rsidRPr="002A7F87">
        <w:rPr>
          <w:b/>
          <w:color w:val="000000"/>
          <w:sz w:val="28"/>
        </w:rPr>
        <w:t xml:space="preserve"> год  </w:t>
      </w:r>
      <w:r>
        <w:rPr>
          <w:b/>
          <w:color w:val="000000"/>
          <w:sz w:val="28"/>
        </w:rPr>
        <w:t>и на плановый период 20</w:t>
      </w:r>
      <w:r w:rsidR="00513AD0">
        <w:rPr>
          <w:b/>
          <w:color w:val="000000"/>
          <w:sz w:val="28"/>
        </w:rPr>
        <w:t>2</w:t>
      </w:r>
      <w:r w:rsidR="006E0CDB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и 20</w:t>
      </w:r>
      <w:r w:rsidR="00FD60FB">
        <w:rPr>
          <w:b/>
          <w:color w:val="000000"/>
          <w:sz w:val="28"/>
        </w:rPr>
        <w:t>2</w:t>
      </w:r>
      <w:r w:rsidR="006E0CDB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годов</w:t>
      </w:r>
    </w:p>
    <w:p w:rsidR="00AB7540" w:rsidRPr="0091123B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  <w:highlight w:val="yellow"/>
        </w:rPr>
      </w:pPr>
    </w:p>
    <w:p w:rsidR="00AB7540" w:rsidRPr="00E4650F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E4650F">
        <w:rPr>
          <w:sz w:val="28"/>
          <w:szCs w:val="28"/>
        </w:rPr>
        <w:t>1. Утвердить:</w:t>
      </w:r>
    </w:p>
    <w:p w:rsidR="00AB7540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E4650F">
        <w:rPr>
          <w:sz w:val="28"/>
          <w:szCs w:val="28"/>
        </w:rPr>
        <w:t xml:space="preserve">а) распределение бюджетных ассигнований </w:t>
      </w:r>
      <w:r w:rsidRPr="00E4650F">
        <w:rPr>
          <w:color w:val="000000"/>
          <w:sz w:val="28"/>
        </w:rPr>
        <w:t>по разделам, подразделам, целевым статьям</w:t>
      </w:r>
      <w:r>
        <w:rPr>
          <w:color w:val="000000"/>
          <w:sz w:val="28"/>
        </w:rPr>
        <w:t xml:space="preserve"> </w:t>
      </w:r>
      <w:r w:rsidRPr="00E4650F">
        <w:rPr>
          <w:color w:val="000000"/>
          <w:sz w:val="28"/>
        </w:rPr>
        <w:t>(муниципальным программам</w:t>
      </w:r>
      <w:r w:rsidR="008E4DD3">
        <w:rPr>
          <w:color w:val="000000"/>
          <w:sz w:val="28"/>
        </w:rPr>
        <w:t xml:space="preserve"> </w:t>
      </w:r>
      <w:proofErr w:type="spellStart"/>
      <w:r w:rsidR="008E4DD3">
        <w:rPr>
          <w:color w:val="000000"/>
          <w:sz w:val="28"/>
        </w:rPr>
        <w:t>Алатырского</w:t>
      </w:r>
      <w:proofErr w:type="spellEnd"/>
      <w:r w:rsidR="008E4DD3">
        <w:rPr>
          <w:color w:val="000000"/>
          <w:sz w:val="28"/>
        </w:rPr>
        <w:t xml:space="preserve"> района</w:t>
      </w:r>
      <w:r w:rsidRPr="00E4650F">
        <w:rPr>
          <w:color w:val="000000"/>
          <w:sz w:val="28"/>
        </w:rPr>
        <w:t xml:space="preserve">) и группам  (группам и подгруппам) видов расходов классификации расходов 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 </w:t>
      </w:r>
      <w:r w:rsidRPr="00E4650F">
        <w:rPr>
          <w:sz w:val="28"/>
          <w:szCs w:val="28"/>
        </w:rPr>
        <w:t>на 20</w:t>
      </w:r>
      <w:r w:rsidR="006E0CDB">
        <w:rPr>
          <w:sz w:val="28"/>
          <w:szCs w:val="28"/>
        </w:rPr>
        <w:t>20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6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4650F">
        <w:rPr>
          <w:sz w:val="28"/>
          <w:szCs w:val="28"/>
        </w:rPr>
        <w:t xml:space="preserve">) распределение бюджетных ассигнований </w:t>
      </w:r>
      <w:r w:rsidRPr="00E4650F">
        <w:rPr>
          <w:color w:val="000000"/>
          <w:sz w:val="28"/>
        </w:rPr>
        <w:t>по разделам, подразделам, целевым статьям</w:t>
      </w:r>
      <w:r>
        <w:rPr>
          <w:color w:val="000000"/>
          <w:sz w:val="28"/>
        </w:rPr>
        <w:t xml:space="preserve"> </w:t>
      </w:r>
      <w:r w:rsidRPr="00E4650F">
        <w:rPr>
          <w:color w:val="000000"/>
          <w:sz w:val="28"/>
        </w:rPr>
        <w:t>(муниципальным программам</w:t>
      </w:r>
      <w:r w:rsidR="008E4DD3">
        <w:rPr>
          <w:color w:val="000000"/>
          <w:sz w:val="28"/>
        </w:rPr>
        <w:t xml:space="preserve"> </w:t>
      </w:r>
      <w:proofErr w:type="spellStart"/>
      <w:r w:rsidR="008E4DD3">
        <w:rPr>
          <w:color w:val="000000"/>
          <w:sz w:val="28"/>
        </w:rPr>
        <w:t>Алатырского</w:t>
      </w:r>
      <w:proofErr w:type="spellEnd"/>
      <w:r w:rsidR="008E4DD3">
        <w:rPr>
          <w:color w:val="000000"/>
          <w:sz w:val="28"/>
        </w:rPr>
        <w:t xml:space="preserve"> района</w:t>
      </w:r>
      <w:r w:rsidRPr="00E4650F">
        <w:rPr>
          <w:color w:val="000000"/>
          <w:sz w:val="28"/>
        </w:rPr>
        <w:t xml:space="preserve">) и группам  (группам и подгруппам) видов расходов классификации расходов 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 </w:t>
      </w:r>
      <w:r w:rsidRPr="00E4650F">
        <w:rPr>
          <w:sz w:val="28"/>
          <w:szCs w:val="28"/>
        </w:rPr>
        <w:t>на 20</w:t>
      </w:r>
      <w:r w:rsidR="00513AD0">
        <w:rPr>
          <w:sz w:val="28"/>
          <w:szCs w:val="28"/>
        </w:rPr>
        <w:t>2</w:t>
      </w:r>
      <w:r w:rsidR="006E0CDB">
        <w:rPr>
          <w:sz w:val="28"/>
          <w:szCs w:val="28"/>
        </w:rPr>
        <w:t>1</w:t>
      </w:r>
      <w:r w:rsidRPr="00E4650F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8E4DD3">
        <w:rPr>
          <w:sz w:val="28"/>
          <w:szCs w:val="28"/>
        </w:rPr>
        <w:t>2</w:t>
      </w:r>
      <w:r w:rsidR="006E0C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7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 xml:space="preserve"> распределение бюджетных ассигнований по целевым статьям (</w:t>
      </w:r>
      <w:r w:rsidRPr="00E4650F">
        <w:rPr>
          <w:color w:val="000000"/>
          <w:sz w:val="28"/>
        </w:rPr>
        <w:t>муниципальным программам</w:t>
      </w:r>
      <w:r w:rsidR="00FF0A4D">
        <w:rPr>
          <w:color w:val="000000"/>
          <w:sz w:val="28"/>
        </w:rPr>
        <w:t xml:space="preserve"> </w:t>
      </w:r>
      <w:proofErr w:type="spellStart"/>
      <w:r w:rsidR="00FF0A4D">
        <w:rPr>
          <w:color w:val="000000"/>
          <w:sz w:val="28"/>
        </w:rPr>
        <w:t>Алатырского</w:t>
      </w:r>
      <w:proofErr w:type="spellEnd"/>
      <w:r w:rsidR="00FF0A4D"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), группам </w:t>
      </w:r>
      <w:r w:rsidRPr="00E4650F">
        <w:rPr>
          <w:color w:val="000000"/>
          <w:sz w:val="28"/>
        </w:rPr>
        <w:t xml:space="preserve">(группам и подгруппам) </w:t>
      </w:r>
      <w:r w:rsidRPr="00E4650F">
        <w:rPr>
          <w:sz w:val="28"/>
          <w:szCs w:val="28"/>
        </w:rPr>
        <w:t>видов расходов,</w:t>
      </w:r>
      <w:r w:rsidR="006E0CDB">
        <w:rPr>
          <w:sz w:val="28"/>
          <w:szCs w:val="28"/>
        </w:rPr>
        <w:t xml:space="preserve">  </w:t>
      </w:r>
      <w:r w:rsidRPr="00E4650F">
        <w:rPr>
          <w:sz w:val="28"/>
          <w:szCs w:val="28"/>
        </w:rPr>
        <w:t xml:space="preserve">разделам, подразделам классификации расходов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 на 20</w:t>
      </w:r>
      <w:r w:rsidR="006E0CDB">
        <w:rPr>
          <w:sz w:val="28"/>
          <w:szCs w:val="28"/>
        </w:rPr>
        <w:t>20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8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Pr="00E4650F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 xml:space="preserve"> распределение бюджетных ассигнований по целевым статьям (</w:t>
      </w:r>
      <w:r w:rsidRPr="00E4650F">
        <w:rPr>
          <w:color w:val="000000"/>
          <w:sz w:val="28"/>
        </w:rPr>
        <w:t>муниципальным программам</w:t>
      </w:r>
      <w:r w:rsidR="00FF0A4D">
        <w:rPr>
          <w:color w:val="000000"/>
          <w:sz w:val="28"/>
        </w:rPr>
        <w:t xml:space="preserve"> </w:t>
      </w:r>
      <w:proofErr w:type="spellStart"/>
      <w:r w:rsidR="00FF0A4D">
        <w:rPr>
          <w:color w:val="000000"/>
          <w:sz w:val="28"/>
        </w:rPr>
        <w:t>Алатырского</w:t>
      </w:r>
      <w:proofErr w:type="spellEnd"/>
      <w:r w:rsidR="00FF0A4D"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), группам </w:t>
      </w:r>
      <w:r w:rsidRPr="00E4650F">
        <w:rPr>
          <w:color w:val="000000"/>
          <w:sz w:val="28"/>
        </w:rPr>
        <w:t xml:space="preserve">(группам и </w:t>
      </w:r>
      <w:r w:rsidRPr="00E4650F">
        <w:rPr>
          <w:color w:val="000000"/>
          <w:sz w:val="28"/>
        </w:rPr>
        <w:lastRenderedPageBreak/>
        <w:t xml:space="preserve">подгруппам) </w:t>
      </w:r>
      <w:r w:rsidRPr="00E4650F">
        <w:rPr>
          <w:sz w:val="28"/>
          <w:szCs w:val="28"/>
        </w:rPr>
        <w:t xml:space="preserve">видов расходов, </w:t>
      </w:r>
      <w:r w:rsidR="000005D6">
        <w:rPr>
          <w:sz w:val="28"/>
          <w:szCs w:val="28"/>
        </w:rPr>
        <w:t xml:space="preserve">а также по </w:t>
      </w:r>
      <w:r w:rsidRPr="00E4650F">
        <w:rPr>
          <w:sz w:val="28"/>
          <w:szCs w:val="28"/>
        </w:rPr>
        <w:t xml:space="preserve">разделам, подразделам классификации расходов бюджета </w:t>
      </w:r>
      <w:proofErr w:type="spellStart"/>
      <w:r w:rsidRPr="00E4650F">
        <w:rPr>
          <w:color w:val="000000"/>
          <w:sz w:val="28"/>
        </w:rPr>
        <w:t>Алатырского</w:t>
      </w:r>
      <w:proofErr w:type="spellEnd"/>
      <w:r w:rsidRPr="00E4650F">
        <w:rPr>
          <w:color w:val="000000"/>
          <w:sz w:val="28"/>
        </w:rPr>
        <w:t xml:space="preserve"> района</w:t>
      </w:r>
      <w:r w:rsidRPr="00E4650F">
        <w:rPr>
          <w:sz w:val="28"/>
          <w:szCs w:val="28"/>
        </w:rPr>
        <w:t xml:space="preserve"> на 20</w:t>
      </w:r>
      <w:r w:rsidR="00513AD0">
        <w:rPr>
          <w:sz w:val="28"/>
          <w:szCs w:val="28"/>
        </w:rPr>
        <w:t>2</w:t>
      </w:r>
      <w:r w:rsidR="000005D6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FF0A4D">
        <w:rPr>
          <w:sz w:val="28"/>
          <w:szCs w:val="28"/>
        </w:rPr>
        <w:t>2</w:t>
      </w:r>
      <w:r w:rsidR="000005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9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63"/>
      <w:r>
        <w:rPr>
          <w:sz w:val="28"/>
          <w:szCs w:val="28"/>
        </w:rPr>
        <w:t>д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>в</w:t>
      </w:r>
      <w:r w:rsidRPr="00E4650F">
        <w:rPr>
          <w:bCs/>
          <w:color w:val="000000"/>
          <w:sz w:val="28"/>
          <w:szCs w:val="28"/>
        </w:rPr>
        <w:t xml:space="preserve">едомственную структуру расходов бюджета </w:t>
      </w:r>
      <w:proofErr w:type="spellStart"/>
      <w:r w:rsidRPr="00E4650F">
        <w:rPr>
          <w:bCs/>
          <w:color w:val="000000"/>
          <w:sz w:val="28"/>
          <w:szCs w:val="28"/>
        </w:rPr>
        <w:t>Алатырского</w:t>
      </w:r>
      <w:proofErr w:type="spellEnd"/>
      <w:r w:rsidRPr="00E4650F">
        <w:rPr>
          <w:bCs/>
          <w:color w:val="000000"/>
          <w:sz w:val="28"/>
          <w:szCs w:val="28"/>
        </w:rPr>
        <w:t xml:space="preserve"> района</w:t>
      </w:r>
      <w:r w:rsidRPr="00E4650F">
        <w:rPr>
          <w:b/>
          <w:bCs/>
          <w:color w:val="000000"/>
          <w:sz w:val="28"/>
          <w:szCs w:val="28"/>
        </w:rPr>
        <w:t xml:space="preserve"> </w:t>
      </w:r>
      <w:r w:rsidRPr="00E4650F">
        <w:rPr>
          <w:sz w:val="28"/>
          <w:szCs w:val="28"/>
        </w:rPr>
        <w:t>на 20</w:t>
      </w:r>
      <w:r w:rsidR="0036241B">
        <w:rPr>
          <w:sz w:val="28"/>
          <w:szCs w:val="28"/>
        </w:rPr>
        <w:t>20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45025A">
          <w:rPr>
            <w:sz w:val="28"/>
            <w:szCs w:val="28"/>
          </w:rPr>
          <w:t xml:space="preserve">приложению </w:t>
        </w:r>
      </w:hyperlink>
      <w:r w:rsidRPr="0045025A">
        <w:rPr>
          <w:sz w:val="28"/>
          <w:szCs w:val="28"/>
        </w:rPr>
        <w:t>1</w:t>
      </w:r>
      <w:r w:rsidR="009A3DEA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>в</w:t>
      </w:r>
      <w:r w:rsidRPr="00E4650F">
        <w:rPr>
          <w:bCs/>
          <w:color w:val="000000"/>
          <w:sz w:val="28"/>
          <w:szCs w:val="28"/>
        </w:rPr>
        <w:t xml:space="preserve">едомственную структуру расходов бюджета </w:t>
      </w:r>
      <w:proofErr w:type="spellStart"/>
      <w:r w:rsidRPr="00E4650F">
        <w:rPr>
          <w:bCs/>
          <w:color w:val="000000"/>
          <w:sz w:val="28"/>
          <w:szCs w:val="28"/>
        </w:rPr>
        <w:t>Алатырского</w:t>
      </w:r>
      <w:proofErr w:type="spellEnd"/>
      <w:r w:rsidRPr="00E4650F">
        <w:rPr>
          <w:bCs/>
          <w:color w:val="000000"/>
          <w:sz w:val="28"/>
          <w:szCs w:val="28"/>
        </w:rPr>
        <w:t xml:space="preserve"> района</w:t>
      </w:r>
      <w:r w:rsidRPr="00E4650F">
        <w:rPr>
          <w:b/>
          <w:bCs/>
          <w:color w:val="000000"/>
          <w:sz w:val="28"/>
          <w:szCs w:val="28"/>
        </w:rPr>
        <w:t xml:space="preserve"> </w:t>
      </w:r>
      <w:r w:rsidRPr="00E4650F">
        <w:rPr>
          <w:sz w:val="28"/>
          <w:szCs w:val="28"/>
        </w:rPr>
        <w:t>на 20</w:t>
      </w:r>
      <w:r w:rsidR="00513AD0">
        <w:rPr>
          <w:sz w:val="28"/>
          <w:szCs w:val="28"/>
        </w:rPr>
        <w:t>2</w:t>
      </w:r>
      <w:r w:rsidR="0036241B">
        <w:rPr>
          <w:sz w:val="28"/>
          <w:szCs w:val="28"/>
        </w:rPr>
        <w:t>1</w:t>
      </w:r>
      <w:r w:rsidRPr="00E4650F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FF0A4D">
        <w:rPr>
          <w:sz w:val="28"/>
          <w:szCs w:val="28"/>
        </w:rPr>
        <w:t>2</w:t>
      </w:r>
      <w:r w:rsidR="0036241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45025A">
          <w:rPr>
            <w:sz w:val="28"/>
            <w:szCs w:val="28"/>
          </w:rPr>
          <w:t xml:space="preserve">приложению </w:t>
        </w:r>
      </w:hyperlink>
      <w:r w:rsidRPr="0045025A">
        <w:rPr>
          <w:sz w:val="28"/>
          <w:szCs w:val="28"/>
        </w:rPr>
        <w:t>1</w:t>
      </w:r>
      <w:r w:rsidR="009A3DEA">
        <w:rPr>
          <w:sz w:val="28"/>
          <w:szCs w:val="28"/>
        </w:rPr>
        <w:t>1</w:t>
      </w:r>
      <w:r w:rsidR="009D6C3E">
        <w:rPr>
          <w:sz w:val="28"/>
          <w:szCs w:val="28"/>
        </w:rPr>
        <w:t xml:space="preserve"> к настоящему решению;</w:t>
      </w:r>
    </w:p>
    <w:p w:rsidR="00302D72" w:rsidRPr="00302D72" w:rsidRDefault="00302D72" w:rsidP="00302D72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02D72">
        <w:rPr>
          <w:sz w:val="28"/>
          <w:szCs w:val="28"/>
        </w:rPr>
        <w:t xml:space="preserve">ж) распределение бюджетных ассигнований </w:t>
      </w:r>
      <w:r w:rsidRPr="00302D72">
        <w:rPr>
          <w:bCs/>
          <w:sz w:val="28"/>
          <w:szCs w:val="28"/>
        </w:rPr>
        <w:t xml:space="preserve">по </w:t>
      </w:r>
      <w:r w:rsidR="00F15A55">
        <w:rPr>
          <w:bCs/>
          <w:sz w:val="28"/>
          <w:szCs w:val="28"/>
        </w:rPr>
        <w:t>региональным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bCs/>
          <w:spacing w:val="-4"/>
          <w:sz w:val="28"/>
          <w:szCs w:val="28"/>
        </w:rPr>
        <w:t>проектам, направленным на реализацию национальных проектов (программ) и фе</w:t>
      </w:r>
      <w:r w:rsidRPr="00302D72">
        <w:rPr>
          <w:bCs/>
          <w:sz w:val="28"/>
          <w:szCs w:val="28"/>
        </w:rPr>
        <w:t xml:space="preserve">деральных проектов, входящих в состав национальных проектов (программ), </w:t>
      </w:r>
      <w:r w:rsidRPr="00302D72">
        <w:rPr>
          <w:sz w:val="28"/>
          <w:szCs w:val="28"/>
        </w:rPr>
        <w:t>на 2020 год согласно приложению 12 к настоящему решению;</w:t>
      </w:r>
    </w:p>
    <w:p w:rsidR="00302D72" w:rsidRPr="00DD3937" w:rsidRDefault="00302D72" w:rsidP="00302D72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proofErr w:type="spellStart"/>
      <w:r w:rsidRPr="00302D72">
        <w:rPr>
          <w:sz w:val="28"/>
          <w:szCs w:val="28"/>
        </w:rPr>
        <w:t>з</w:t>
      </w:r>
      <w:proofErr w:type="spellEnd"/>
      <w:r w:rsidRPr="00302D72">
        <w:rPr>
          <w:sz w:val="28"/>
          <w:szCs w:val="28"/>
        </w:rPr>
        <w:t xml:space="preserve">) распределение бюджетных ассигнований </w:t>
      </w:r>
      <w:r w:rsidRPr="00302D72">
        <w:rPr>
          <w:bCs/>
          <w:sz w:val="28"/>
          <w:szCs w:val="28"/>
        </w:rPr>
        <w:t xml:space="preserve">по </w:t>
      </w:r>
      <w:r w:rsidR="00F15A55">
        <w:rPr>
          <w:bCs/>
          <w:sz w:val="28"/>
          <w:szCs w:val="28"/>
        </w:rPr>
        <w:t>региональным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bCs/>
          <w:spacing w:val="-4"/>
          <w:sz w:val="28"/>
          <w:szCs w:val="28"/>
        </w:rPr>
        <w:t>проектам, направленным на реализацию национальных проектов (программ) и федеральных проектов, входящих в состав национальных проектов (программ),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sz w:val="28"/>
          <w:szCs w:val="28"/>
        </w:rPr>
        <w:t>на 2021 и 2022 годы согласно приложению 1</w:t>
      </w:r>
      <w:r>
        <w:rPr>
          <w:sz w:val="28"/>
          <w:szCs w:val="28"/>
        </w:rPr>
        <w:t>3</w:t>
      </w:r>
      <w:r w:rsidRPr="00302D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02D72">
        <w:rPr>
          <w:sz w:val="28"/>
          <w:szCs w:val="28"/>
        </w:rPr>
        <w:t>.</w:t>
      </w:r>
    </w:p>
    <w:bookmarkEnd w:id="1"/>
    <w:p w:rsidR="00807EF3" w:rsidRDefault="00161DF1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540" w:rsidRPr="00BD2142">
        <w:rPr>
          <w:sz w:val="28"/>
          <w:szCs w:val="28"/>
        </w:rPr>
        <w:t>.</w:t>
      </w:r>
      <w:r w:rsidR="00AB7540" w:rsidRPr="008745E0">
        <w:rPr>
          <w:sz w:val="28"/>
          <w:szCs w:val="28"/>
          <w:lang w:val="en-US"/>
        </w:rPr>
        <w:t> </w:t>
      </w:r>
      <w:r w:rsidR="00AB7540" w:rsidRPr="008745E0">
        <w:rPr>
          <w:sz w:val="28"/>
          <w:szCs w:val="28"/>
        </w:rPr>
        <w:t>Утвердить общий объем бюджетных ассигнований</w:t>
      </w:r>
      <w:r w:rsidR="00FF0A4D">
        <w:rPr>
          <w:sz w:val="28"/>
          <w:szCs w:val="28"/>
        </w:rPr>
        <w:t xml:space="preserve">, </w:t>
      </w:r>
      <w:r w:rsidR="00807EF3">
        <w:rPr>
          <w:sz w:val="28"/>
          <w:szCs w:val="28"/>
        </w:rPr>
        <w:t xml:space="preserve">направляемых на </w:t>
      </w:r>
      <w:r w:rsidR="00AB7540" w:rsidRPr="008745E0">
        <w:rPr>
          <w:sz w:val="28"/>
          <w:szCs w:val="28"/>
        </w:rPr>
        <w:t>исполнение публичных нормативных обязательств</w:t>
      </w:r>
      <w:r w:rsidR="00807EF3">
        <w:rPr>
          <w:sz w:val="28"/>
          <w:szCs w:val="28"/>
        </w:rPr>
        <w:t>:</w:t>
      </w:r>
    </w:p>
    <w:p w:rsidR="00807EF3" w:rsidRPr="00CF0CD6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 на 20</w:t>
      </w:r>
      <w:r w:rsidR="007E63C1">
        <w:rPr>
          <w:sz w:val="28"/>
          <w:szCs w:val="28"/>
        </w:rPr>
        <w:t>20</w:t>
      </w:r>
      <w:r w:rsidRPr="008745E0">
        <w:rPr>
          <w:sz w:val="28"/>
          <w:szCs w:val="28"/>
        </w:rPr>
        <w:t xml:space="preserve"> год в сумме </w:t>
      </w:r>
      <w:r w:rsidR="007E63C1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8</w:t>
      </w:r>
      <w:r w:rsid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771</w:t>
      </w:r>
      <w:r w:rsid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700,00</w:t>
      </w:r>
      <w:r w:rsidR="007E63C1" w:rsidRPr="00CF0CD6">
        <w:rPr>
          <w:sz w:val="28"/>
          <w:szCs w:val="28"/>
        </w:rPr>
        <w:t xml:space="preserve">  </w:t>
      </w:r>
      <w:r w:rsidRPr="00CF0CD6">
        <w:rPr>
          <w:sz w:val="28"/>
          <w:szCs w:val="28"/>
        </w:rPr>
        <w:t>рублей</w:t>
      </w:r>
      <w:r w:rsidR="00807EF3" w:rsidRPr="00CF0CD6">
        <w:rPr>
          <w:sz w:val="28"/>
          <w:szCs w:val="28"/>
        </w:rPr>
        <w:t>;</w:t>
      </w:r>
    </w:p>
    <w:p w:rsidR="00807EF3" w:rsidRPr="00CF0CD6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 xml:space="preserve"> на 20</w:t>
      </w:r>
      <w:r w:rsidR="00513AD0" w:rsidRPr="00CF0CD6">
        <w:rPr>
          <w:sz w:val="28"/>
          <w:szCs w:val="28"/>
        </w:rPr>
        <w:t>2</w:t>
      </w:r>
      <w:r w:rsidR="007E63C1" w:rsidRPr="00CF0CD6">
        <w:rPr>
          <w:sz w:val="28"/>
          <w:szCs w:val="28"/>
        </w:rPr>
        <w:t>1</w:t>
      </w:r>
      <w:r w:rsidRPr="00CF0CD6">
        <w:rPr>
          <w:sz w:val="28"/>
          <w:szCs w:val="28"/>
        </w:rPr>
        <w:t xml:space="preserve"> год в сумме </w:t>
      </w:r>
      <w:r w:rsidR="007E63C1" w:rsidRP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7</w:t>
      </w:r>
      <w:r w:rsid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247</w:t>
      </w:r>
      <w:r w:rsid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900,00</w:t>
      </w:r>
      <w:r w:rsidRPr="00CF0CD6">
        <w:rPr>
          <w:sz w:val="28"/>
          <w:szCs w:val="28"/>
        </w:rPr>
        <w:t xml:space="preserve"> рубл</w:t>
      </w:r>
      <w:r w:rsidR="00701C88" w:rsidRPr="00CF0CD6">
        <w:rPr>
          <w:sz w:val="28"/>
          <w:szCs w:val="28"/>
        </w:rPr>
        <w:t>ей</w:t>
      </w:r>
      <w:r w:rsidR="00807EF3" w:rsidRPr="00CF0CD6">
        <w:rPr>
          <w:sz w:val="28"/>
          <w:szCs w:val="28"/>
        </w:rPr>
        <w:t>;</w:t>
      </w:r>
    </w:p>
    <w:p w:rsidR="00701C88" w:rsidRDefault="00AB7540" w:rsidP="00701C8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 xml:space="preserve"> на 20</w:t>
      </w:r>
      <w:r w:rsidR="00807EF3" w:rsidRPr="00CF0CD6">
        <w:rPr>
          <w:sz w:val="28"/>
          <w:szCs w:val="28"/>
        </w:rPr>
        <w:t>2</w:t>
      </w:r>
      <w:r w:rsidR="007E63C1" w:rsidRPr="00CF0CD6">
        <w:rPr>
          <w:sz w:val="28"/>
          <w:szCs w:val="28"/>
        </w:rPr>
        <w:t>2</w:t>
      </w:r>
      <w:r w:rsidRPr="00CF0CD6">
        <w:rPr>
          <w:sz w:val="28"/>
          <w:szCs w:val="28"/>
        </w:rPr>
        <w:t xml:space="preserve"> год в сумме </w:t>
      </w:r>
      <w:r w:rsidR="007E63C1" w:rsidRP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8</w:t>
      </w:r>
      <w:r w:rsid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117</w:t>
      </w:r>
      <w:r w:rsidR="00CF0CD6">
        <w:rPr>
          <w:sz w:val="28"/>
          <w:szCs w:val="28"/>
        </w:rPr>
        <w:t xml:space="preserve"> </w:t>
      </w:r>
      <w:r w:rsidR="00CF0CD6" w:rsidRPr="00CF0CD6">
        <w:rPr>
          <w:sz w:val="28"/>
          <w:szCs w:val="28"/>
        </w:rPr>
        <w:t>000,00</w:t>
      </w:r>
      <w:r w:rsidR="007E63C1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745E0">
        <w:rPr>
          <w:sz w:val="28"/>
          <w:szCs w:val="28"/>
        </w:rPr>
        <w:t xml:space="preserve"> </w:t>
      </w:r>
    </w:p>
    <w:p w:rsidR="007E63C1" w:rsidRDefault="007E63C1" w:rsidP="00701C8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AB7540" w:rsidRPr="008745E0" w:rsidRDefault="00161DF1" w:rsidP="00701C8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540" w:rsidRPr="008745E0">
        <w:rPr>
          <w:sz w:val="28"/>
          <w:szCs w:val="28"/>
        </w:rPr>
        <w:t>. Утвердить:</w:t>
      </w:r>
    </w:p>
    <w:p w:rsidR="00AB7540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объем бюджетных ассигнований муниципального </w:t>
      </w:r>
      <w:r>
        <w:rPr>
          <w:sz w:val="28"/>
          <w:szCs w:val="28"/>
        </w:rPr>
        <w:t>Д</w:t>
      </w:r>
      <w:r w:rsidRPr="008745E0">
        <w:rPr>
          <w:sz w:val="28"/>
          <w:szCs w:val="28"/>
        </w:rPr>
        <w:t xml:space="preserve">орожного фонда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AB7540" w:rsidRPr="00132576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на </w:t>
      </w:r>
      <w:r w:rsidR="00B257FE">
        <w:rPr>
          <w:sz w:val="28"/>
          <w:szCs w:val="28"/>
        </w:rPr>
        <w:t xml:space="preserve"> </w:t>
      </w:r>
      <w:r w:rsidRPr="008745E0">
        <w:rPr>
          <w:sz w:val="28"/>
          <w:szCs w:val="28"/>
        </w:rPr>
        <w:t>20</w:t>
      </w:r>
      <w:r w:rsidR="00E70F01">
        <w:rPr>
          <w:sz w:val="28"/>
          <w:szCs w:val="28"/>
        </w:rPr>
        <w:t>20</w:t>
      </w:r>
      <w:r w:rsidRPr="008745E0">
        <w:rPr>
          <w:sz w:val="28"/>
          <w:szCs w:val="28"/>
        </w:rPr>
        <w:t xml:space="preserve"> год в </w:t>
      </w:r>
      <w:r w:rsidRPr="00444BD3">
        <w:rPr>
          <w:sz w:val="28"/>
          <w:szCs w:val="28"/>
        </w:rPr>
        <w:t xml:space="preserve">сумме  </w:t>
      </w:r>
      <w:r w:rsidR="00662C77">
        <w:rPr>
          <w:sz w:val="28"/>
          <w:szCs w:val="28"/>
        </w:rPr>
        <w:t>22 348 200,00</w:t>
      </w:r>
      <w:r w:rsidRPr="00132576">
        <w:rPr>
          <w:sz w:val="28"/>
          <w:szCs w:val="28"/>
        </w:rPr>
        <w:t xml:space="preserve"> рублей;</w:t>
      </w:r>
    </w:p>
    <w:p w:rsidR="00AB7540" w:rsidRPr="00132576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  20</w:t>
      </w:r>
      <w:r w:rsidR="00513AD0" w:rsidRPr="00132576">
        <w:rPr>
          <w:sz w:val="28"/>
          <w:szCs w:val="28"/>
        </w:rPr>
        <w:t>2</w:t>
      </w:r>
      <w:r w:rsidR="00E70F01">
        <w:rPr>
          <w:sz w:val="28"/>
          <w:szCs w:val="28"/>
        </w:rPr>
        <w:t>1</w:t>
      </w:r>
      <w:r w:rsidRPr="00132576">
        <w:rPr>
          <w:sz w:val="28"/>
          <w:szCs w:val="28"/>
        </w:rPr>
        <w:t xml:space="preserve"> год в сумме  </w:t>
      </w:r>
      <w:r w:rsidR="00632CBF">
        <w:rPr>
          <w:sz w:val="28"/>
          <w:szCs w:val="28"/>
        </w:rPr>
        <w:t>22 348 200,00</w:t>
      </w:r>
      <w:r w:rsidRPr="00132576">
        <w:rPr>
          <w:sz w:val="28"/>
          <w:szCs w:val="28"/>
        </w:rPr>
        <w:t xml:space="preserve"> рублей;</w:t>
      </w:r>
    </w:p>
    <w:p w:rsidR="00AB7540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</w:t>
      </w:r>
      <w:r w:rsidR="004807B2">
        <w:rPr>
          <w:sz w:val="28"/>
          <w:szCs w:val="28"/>
        </w:rPr>
        <w:t xml:space="preserve"> </w:t>
      </w:r>
      <w:r w:rsidRPr="00132576">
        <w:rPr>
          <w:sz w:val="28"/>
          <w:szCs w:val="28"/>
        </w:rPr>
        <w:t>20</w:t>
      </w:r>
      <w:r w:rsidR="00B257FE" w:rsidRPr="00132576">
        <w:rPr>
          <w:sz w:val="28"/>
          <w:szCs w:val="28"/>
        </w:rPr>
        <w:t>2</w:t>
      </w:r>
      <w:r w:rsidR="00E70F01">
        <w:rPr>
          <w:sz w:val="28"/>
          <w:szCs w:val="28"/>
        </w:rPr>
        <w:t>2</w:t>
      </w:r>
      <w:r w:rsidRPr="00132576">
        <w:rPr>
          <w:sz w:val="28"/>
          <w:szCs w:val="28"/>
        </w:rPr>
        <w:t xml:space="preserve"> год</w:t>
      </w:r>
      <w:r w:rsidR="004807B2">
        <w:rPr>
          <w:sz w:val="28"/>
          <w:szCs w:val="28"/>
        </w:rPr>
        <w:t xml:space="preserve"> </w:t>
      </w:r>
      <w:r w:rsidRPr="00132576">
        <w:rPr>
          <w:sz w:val="28"/>
          <w:szCs w:val="28"/>
        </w:rPr>
        <w:t>в</w:t>
      </w:r>
      <w:r w:rsidR="004807B2">
        <w:rPr>
          <w:sz w:val="28"/>
          <w:szCs w:val="28"/>
        </w:rPr>
        <w:t xml:space="preserve"> </w:t>
      </w:r>
      <w:r w:rsidRPr="00132576">
        <w:rPr>
          <w:sz w:val="28"/>
          <w:szCs w:val="28"/>
        </w:rPr>
        <w:t xml:space="preserve">сумме </w:t>
      </w:r>
      <w:r w:rsidR="004807B2">
        <w:rPr>
          <w:sz w:val="28"/>
          <w:szCs w:val="28"/>
        </w:rPr>
        <w:t xml:space="preserve"> 30 856 800,00</w:t>
      </w:r>
      <w:r w:rsidRPr="00444BD3">
        <w:rPr>
          <w:sz w:val="28"/>
          <w:szCs w:val="28"/>
        </w:rPr>
        <w:t xml:space="preserve"> рублей;</w:t>
      </w:r>
    </w:p>
    <w:p w:rsidR="00AB7540" w:rsidRDefault="00AB7540" w:rsidP="00AB75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745E0">
        <w:rPr>
          <w:sz w:val="28"/>
          <w:szCs w:val="28"/>
        </w:rPr>
        <w:t xml:space="preserve">прогнозируемый объем доходов бюджета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 от поступлений</w:t>
      </w:r>
      <w:r>
        <w:rPr>
          <w:sz w:val="28"/>
          <w:szCs w:val="28"/>
        </w:rPr>
        <w:t xml:space="preserve"> доходов</w:t>
      </w:r>
      <w:r w:rsidRPr="008745E0">
        <w:rPr>
          <w:sz w:val="28"/>
          <w:szCs w:val="28"/>
        </w:rPr>
        <w:t xml:space="preserve">, указанных в пункте  3 Порядка формирования и использования бюджетных ассигнований муниципального дорожного фонда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района, утвержденного решением Собрания депутатов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 от 26 ноября 2013 года № </w:t>
      </w:r>
      <w:r>
        <w:rPr>
          <w:sz w:val="28"/>
          <w:szCs w:val="28"/>
        </w:rPr>
        <w:t xml:space="preserve">25/06 </w:t>
      </w:r>
      <w:r w:rsidRPr="008745E0">
        <w:rPr>
          <w:color w:val="000000"/>
          <w:sz w:val="28"/>
          <w:szCs w:val="28"/>
        </w:rPr>
        <w:t>"</w:t>
      </w:r>
      <w:r w:rsidRPr="008745E0">
        <w:rPr>
          <w:sz w:val="28"/>
          <w:szCs w:val="28"/>
        </w:rPr>
        <w:t xml:space="preserve">О создании муниципального дорожного фонда </w:t>
      </w:r>
      <w:proofErr w:type="spellStart"/>
      <w:r w:rsidRPr="008745E0">
        <w:rPr>
          <w:sz w:val="28"/>
          <w:szCs w:val="28"/>
        </w:rPr>
        <w:t>Алатырского</w:t>
      </w:r>
      <w:proofErr w:type="spellEnd"/>
      <w:r w:rsidRPr="008745E0">
        <w:rPr>
          <w:sz w:val="28"/>
          <w:szCs w:val="28"/>
        </w:rPr>
        <w:t xml:space="preserve"> района</w:t>
      </w:r>
      <w:r w:rsidRPr="008745E0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:</w:t>
      </w:r>
    </w:p>
    <w:p w:rsidR="00132576" w:rsidRPr="00132576" w:rsidRDefault="00132576" w:rsidP="00132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45E0">
        <w:rPr>
          <w:sz w:val="28"/>
          <w:szCs w:val="28"/>
        </w:rPr>
        <w:t>20</w:t>
      </w:r>
      <w:r w:rsidR="00E70F01">
        <w:rPr>
          <w:sz w:val="28"/>
          <w:szCs w:val="28"/>
        </w:rPr>
        <w:t>20</w:t>
      </w:r>
      <w:r w:rsidRPr="008745E0">
        <w:rPr>
          <w:sz w:val="28"/>
          <w:szCs w:val="28"/>
        </w:rPr>
        <w:t xml:space="preserve"> год в </w:t>
      </w:r>
      <w:r w:rsidRPr="00444BD3">
        <w:rPr>
          <w:sz w:val="28"/>
          <w:szCs w:val="28"/>
        </w:rPr>
        <w:t xml:space="preserve">сумме  </w:t>
      </w:r>
      <w:r w:rsidR="004807B2">
        <w:rPr>
          <w:sz w:val="28"/>
          <w:szCs w:val="28"/>
        </w:rPr>
        <w:t>22 348 200,00</w:t>
      </w:r>
      <w:r w:rsidR="004807B2" w:rsidRPr="00132576">
        <w:rPr>
          <w:sz w:val="28"/>
          <w:szCs w:val="28"/>
        </w:rPr>
        <w:t xml:space="preserve"> </w:t>
      </w:r>
      <w:r w:rsidRPr="00132576">
        <w:rPr>
          <w:sz w:val="28"/>
          <w:szCs w:val="28"/>
        </w:rPr>
        <w:t xml:space="preserve"> рублей;</w:t>
      </w:r>
    </w:p>
    <w:p w:rsidR="00132576" w:rsidRPr="00132576" w:rsidRDefault="00132576" w:rsidP="00132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  202</w:t>
      </w:r>
      <w:r w:rsidR="00E70F01">
        <w:rPr>
          <w:sz w:val="28"/>
          <w:szCs w:val="28"/>
        </w:rPr>
        <w:t>1</w:t>
      </w:r>
      <w:r w:rsidRPr="00132576">
        <w:rPr>
          <w:sz w:val="28"/>
          <w:szCs w:val="28"/>
        </w:rPr>
        <w:t xml:space="preserve"> год в сумме  </w:t>
      </w:r>
      <w:r w:rsidR="004807B2">
        <w:rPr>
          <w:sz w:val="28"/>
          <w:szCs w:val="28"/>
        </w:rPr>
        <w:t>22 348 200,00</w:t>
      </w:r>
      <w:r w:rsidR="004807B2" w:rsidRPr="00132576">
        <w:rPr>
          <w:sz w:val="28"/>
          <w:szCs w:val="28"/>
        </w:rPr>
        <w:t xml:space="preserve"> </w:t>
      </w:r>
      <w:r w:rsidRPr="00132576">
        <w:rPr>
          <w:sz w:val="28"/>
          <w:szCs w:val="28"/>
        </w:rPr>
        <w:t xml:space="preserve"> рублей;</w:t>
      </w:r>
    </w:p>
    <w:p w:rsidR="00AB7540" w:rsidRPr="002374DA" w:rsidRDefault="00132576" w:rsidP="0013257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132576">
        <w:rPr>
          <w:sz w:val="28"/>
          <w:szCs w:val="28"/>
        </w:rPr>
        <w:t>на  202</w:t>
      </w:r>
      <w:r w:rsidR="00E70F01">
        <w:rPr>
          <w:sz w:val="28"/>
          <w:szCs w:val="28"/>
        </w:rPr>
        <w:t>2</w:t>
      </w:r>
      <w:r w:rsidRPr="00132576">
        <w:rPr>
          <w:sz w:val="28"/>
          <w:szCs w:val="28"/>
        </w:rPr>
        <w:t xml:space="preserve"> год в сумме  </w:t>
      </w:r>
      <w:r w:rsidR="004807B2">
        <w:rPr>
          <w:sz w:val="28"/>
          <w:szCs w:val="28"/>
        </w:rPr>
        <w:t>30 856 800,00</w:t>
      </w:r>
      <w:r w:rsidR="004807B2" w:rsidRPr="00444BD3">
        <w:rPr>
          <w:sz w:val="28"/>
          <w:szCs w:val="28"/>
        </w:rPr>
        <w:t xml:space="preserve"> </w:t>
      </w:r>
      <w:r w:rsidRPr="00444BD3">
        <w:rPr>
          <w:sz w:val="28"/>
          <w:szCs w:val="28"/>
        </w:rPr>
        <w:t xml:space="preserve"> рублей</w:t>
      </w:r>
      <w:r w:rsidR="00AB7540" w:rsidRPr="002374DA">
        <w:rPr>
          <w:sz w:val="28"/>
          <w:szCs w:val="28"/>
        </w:rPr>
        <w:t>.</w:t>
      </w:r>
    </w:p>
    <w:p w:rsidR="00AB7540" w:rsidRPr="002374DA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AB7540" w:rsidRPr="00B754F2" w:rsidRDefault="00AB7540" w:rsidP="00AB7540">
      <w:pPr>
        <w:pStyle w:val="a8"/>
        <w:spacing w:line="235" w:lineRule="auto"/>
        <w:ind w:left="1920" w:hanging="1211"/>
        <w:rPr>
          <w:rFonts w:ascii="Times New Roman" w:hAnsi="Times New Roman" w:cs="Times New Roman"/>
          <w:b/>
          <w:color w:val="000000"/>
          <w:sz w:val="28"/>
        </w:rPr>
      </w:pPr>
      <w:r w:rsidRPr="00B754F2">
        <w:rPr>
          <w:rFonts w:ascii="Times New Roman" w:hAnsi="Times New Roman" w:cs="Times New Roman"/>
          <w:bCs/>
          <w:color w:val="000000"/>
          <w:sz w:val="28"/>
        </w:rPr>
        <w:t xml:space="preserve">Статья </w:t>
      </w:r>
      <w:r w:rsidR="00EE242D">
        <w:rPr>
          <w:rFonts w:ascii="Times New Roman" w:hAnsi="Times New Roman" w:cs="Times New Roman"/>
          <w:bCs/>
          <w:color w:val="000000"/>
          <w:sz w:val="28"/>
        </w:rPr>
        <w:t>7</w:t>
      </w:r>
      <w:r w:rsidRPr="00B754F2">
        <w:rPr>
          <w:rFonts w:ascii="Times New Roman" w:hAnsi="Times New Roman" w:cs="Times New Roman"/>
          <w:bCs/>
          <w:color w:val="000000"/>
          <w:sz w:val="28"/>
        </w:rPr>
        <w:t>.</w:t>
      </w:r>
      <w:r w:rsidRPr="00B754F2">
        <w:rPr>
          <w:rFonts w:ascii="Times New Roman" w:hAnsi="Times New Roman" w:cs="Times New Roman"/>
          <w:bCs/>
          <w:color w:val="000000"/>
          <w:sz w:val="28"/>
          <w:lang w:val="en-US"/>
        </w:rPr>
        <w:t> </w:t>
      </w:r>
      <w:r w:rsidRPr="00B754F2">
        <w:rPr>
          <w:rFonts w:ascii="Times New Roman" w:hAnsi="Times New Roman" w:cs="Times New Roman"/>
          <w:b/>
          <w:color w:val="000000"/>
          <w:sz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B754F2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Pr="00B754F2">
        <w:rPr>
          <w:rFonts w:ascii="Times New Roman" w:hAnsi="Times New Roman" w:cs="Times New Roman"/>
          <w:b/>
          <w:color w:val="000000"/>
          <w:sz w:val="28"/>
        </w:rPr>
        <w:t xml:space="preserve"> района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и муниципальных учреждений </w:t>
      </w:r>
      <w:proofErr w:type="spellStart"/>
      <w:r w:rsidRPr="00B754F2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Pr="00B754F2">
        <w:rPr>
          <w:rFonts w:ascii="Times New Roman" w:hAnsi="Times New Roman" w:cs="Times New Roman"/>
          <w:b/>
          <w:color w:val="000000"/>
          <w:sz w:val="28"/>
        </w:rPr>
        <w:t xml:space="preserve"> района</w:t>
      </w:r>
    </w:p>
    <w:p w:rsidR="00AB7540" w:rsidRPr="00B754F2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Pr="00B754F2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r w:rsidRPr="00B754F2">
        <w:rPr>
          <w:color w:val="000000"/>
          <w:sz w:val="28"/>
          <w:lang w:val="en-US"/>
        </w:rPr>
        <w:t> </w:t>
      </w:r>
      <w:r w:rsidRPr="00B754F2">
        <w:rPr>
          <w:color w:val="000000"/>
          <w:sz w:val="28"/>
        </w:rPr>
        <w:t xml:space="preserve">Администрация </w:t>
      </w:r>
      <w:proofErr w:type="spellStart"/>
      <w:r w:rsidRPr="00B754F2">
        <w:rPr>
          <w:color w:val="000000"/>
          <w:sz w:val="28"/>
        </w:rPr>
        <w:t>Алатырского</w:t>
      </w:r>
      <w:proofErr w:type="spellEnd"/>
      <w:r w:rsidRPr="00B754F2">
        <w:rPr>
          <w:color w:val="000000"/>
          <w:sz w:val="28"/>
        </w:rPr>
        <w:t xml:space="preserve"> района  не вправе принимать решения, приводящие к увеличению в </w:t>
      </w:r>
      <w:r w:rsidRPr="00161DF1">
        <w:rPr>
          <w:color w:val="000000"/>
          <w:sz w:val="28"/>
        </w:rPr>
        <w:t>20</w:t>
      </w:r>
      <w:r w:rsidR="00D7760B">
        <w:rPr>
          <w:color w:val="000000"/>
          <w:sz w:val="28"/>
        </w:rPr>
        <w:t>20</w:t>
      </w:r>
      <w:r w:rsidRPr="00B754F2">
        <w:rPr>
          <w:color w:val="000000"/>
          <w:sz w:val="28"/>
        </w:rPr>
        <w:t xml:space="preserve"> году численности муниципальных служащих </w:t>
      </w:r>
      <w:proofErr w:type="spellStart"/>
      <w:r w:rsidRPr="00B754F2">
        <w:rPr>
          <w:color w:val="000000"/>
          <w:sz w:val="28"/>
        </w:rPr>
        <w:lastRenderedPageBreak/>
        <w:t>Алатырского</w:t>
      </w:r>
      <w:proofErr w:type="spellEnd"/>
      <w:r w:rsidRPr="00B754F2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>, а также</w:t>
      </w:r>
      <w:r w:rsidRPr="00B754F2">
        <w:rPr>
          <w:color w:val="000000"/>
          <w:sz w:val="28"/>
        </w:rPr>
        <w:t xml:space="preserve"> работников муниципальных учреждений </w:t>
      </w:r>
      <w:proofErr w:type="spellStart"/>
      <w:r w:rsidRPr="00B754F2">
        <w:rPr>
          <w:color w:val="000000"/>
          <w:sz w:val="28"/>
        </w:rPr>
        <w:t>Алатырского</w:t>
      </w:r>
      <w:proofErr w:type="spellEnd"/>
      <w:r w:rsidRPr="00B754F2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>,</w:t>
      </w:r>
      <w:r w:rsidRPr="00B754F2">
        <w:rPr>
          <w:color w:val="000000"/>
          <w:sz w:val="28"/>
        </w:rPr>
        <w:t xml:space="preserve"> за исключением случаев принятия решений о наделении их дополнительными функциями.</w:t>
      </w:r>
    </w:p>
    <w:p w:rsidR="00AB7540" w:rsidRPr="0091123B" w:rsidRDefault="00AB7540" w:rsidP="00AB7540">
      <w:pPr>
        <w:spacing w:line="235" w:lineRule="auto"/>
        <w:ind w:firstLine="709"/>
        <w:jc w:val="both"/>
        <w:rPr>
          <w:color w:val="000000"/>
          <w:sz w:val="28"/>
          <w:szCs w:val="27"/>
          <w:highlight w:val="yellow"/>
        </w:rPr>
      </w:pPr>
    </w:p>
    <w:p w:rsidR="00AB7540" w:rsidRPr="00862AB5" w:rsidRDefault="00AB7540" w:rsidP="00AB7540">
      <w:pPr>
        <w:spacing w:line="235" w:lineRule="auto"/>
        <w:ind w:left="2040" w:hanging="1331"/>
        <w:jc w:val="both"/>
        <w:rPr>
          <w:b/>
          <w:bCs/>
          <w:sz w:val="28"/>
          <w:szCs w:val="27"/>
        </w:rPr>
      </w:pPr>
      <w:r w:rsidRPr="00862AB5">
        <w:rPr>
          <w:sz w:val="28"/>
          <w:szCs w:val="27"/>
        </w:rPr>
        <w:t xml:space="preserve">Статья </w:t>
      </w:r>
      <w:r w:rsidR="00EE242D">
        <w:rPr>
          <w:sz w:val="28"/>
          <w:szCs w:val="27"/>
        </w:rPr>
        <w:t>8</w:t>
      </w:r>
      <w:r w:rsidRPr="00862AB5">
        <w:rPr>
          <w:sz w:val="28"/>
          <w:szCs w:val="27"/>
        </w:rPr>
        <w:t>.</w:t>
      </w:r>
      <w:r w:rsidRPr="00862AB5">
        <w:rPr>
          <w:sz w:val="28"/>
          <w:szCs w:val="27"/>
        </w:rPr>
        <w:tab/>
      </w:r>
      <w:r w:rsidRPr="00862AB5">
        <w:rPr>
          <w:b/>
          <w:bCs/>
          <w:sz w:val="28"/>
          <w:szCs w:val="27"/>
        </w:rPr>
        <w:t>Межбюджетные трансферты бюджетам сельских поселений</w:t>
      </w:r>
    </w:p>
    <w:p w:rsidR="00AB7540" w:rsidRPr="00862AB5" w:rsidRDefault="00AB7540" w:rsidP="00AB7540">
      <w:pPr>
        <w:spacing w:line="235" w:lineRule="auto"/>
        <w:ind w:left="2040" w:hanging="1331"/>
        <w:jc w:val="both"/>
        <w:rPr>
          <w:sz w:val="28"/>
          <w:szCs w:val="28"/>
        </w:rPr>
      </w:pPr>
    </w:p>
    <w:p w:rsidR="00D7760B" w:rsidRPr="00C8014D" w:rsidRDefault="00D7760B" w:rsidP="007042B7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bookmarkStart w:id="2" w:name="sub_102"/>
      <w:r w:rsidRPr="00C8014D">
        <w:rPr>
          <w:sz w:val="28"/>
          <w:szCs w:val="28"/>
        </w:rPr>
        <w:t>1. </w:t>
      </w:r>
      <w:proofErr w:type="gramStart"/>
      <w:r w:rsidRPr="00C8014D">
        <w:rPr>
          <w:sz w:val="28"/>
          <w:szCs w:val="28"/>
        </w:rPr>
        <w:t xml:space="preserve">Утвердить общий объем межбюджетных трансфертов, предоставляемых  из </w:t>
      </w:r>
      <w:r w:rsidRPr="00C8014D">
        <w:rPr>
          <w:color w:val="000000"/>
          <w:sz w:val="28"/>
        </w:rPr>
        <w:t xml:space="preserve">бюджета </w:t>
      </w:r>
      <w:proofErr w:type="spellStart"/>
      <w:r w:rsidRPr="00C8014D">
        <w:rPr>
          <w:color w:val="000000"/>
          <w:sz w:val="28"/>
        </w:rPr>
        <w:t>Алатырского</w:t>
      </w:r>
      <w:proofErr w:type="spellEnd"/>
      <w:r w:rsidRPr="00C8014D">
        <w:rPr>
          <w:color w:val="000000"/>
          <w:sz w:val="28"/>
        </w:rPr>
        <w:t xml:space="preserve"> района</w:t>
      </w:r>
      <w:r w:rsidRPr="00C8014D">
        <w:rPr>
          <w:sz w:val="28"/>
          <w:szCs w:val="28"/>
        </w:rPr>
        <w:t xml:space="preserve"> бюджетам сельских поселений, </w:t>
      </w:r>
      <w:r w:rsidR="00EE6D91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на 2020 год в сумме </w:t>
      </w:r>
      <w:r w:rsidR="001B1348">
        <w:rPr>
          <w:sz w:val="28"/>
          <w:szCs w:val="28"/>
        </w:rPr>
        <w:t>42 124 986,00</w:t>
      </w:r>
      <w:r w:rsidRPr="00C8014D">
        <w:rPr>
          <w:sz w:val="28"/>
          <w:szCs w:val="28"/>
        </w:rPr>
        <w:t xml:space="preserve"> рублей, </w:t>
      </w:r>
      <w:r w:rsidR="00EE6D91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>в том</w:t>
      </w:r>
      <w:r w:rsidR="00EE6D91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 числе</w:t>
      </w:r>
      <w:r w:rsidR="00EE6D91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 дотации </w:t>
      </w:r>
      <w:r w:rsidR="00EE6D91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– </w:t>
      </w:r>
      <w:r w:rsidR="00EE6D91">
        <w:rPr>
          <w:sz w:val="28"/>
          <w:szCs w:val="28"/>
        </w:rPr>
        <w:t>19 974 500,00</w:t>
      </w:r>
      <w:r w:rsidRPr="00C8014D">
        <w:rPr>
          <w:sz w:val="28"/>
          <w:szCs w:val="28"/>
        </w:rPr>
        <w:t xml:space="preserve">  рублей, </w:t>
      </w:r>
      <w:r w:rsidR="00EE6D91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субсидии – </w:t>
      </w:r>
      <w:r w:rsidR="00EE6D91">
        <w:rPr>
          <w:sz w:val="28"/>
          <w:szCs w:val="28"/>
        </w:rPr>
        <w:t>15 509 500,00</w:t>
      </w:r>
      <w:r w:rsidR="00C8014D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рублей, </w:t>
      </w:r>
      <w:r w:rsidR="00EE6D91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>субвенции –</w:t>
      </w:r>
      <w:r w:rsidR="00EE6D91">
        <w:rPr>
          <w:sz w:val="28"/>
          <w:szCs w:val="28"/>
        </w:rPr>
        <w:t xml:space="preserve"> 4 309 800,00</w:t>
      </w:r>
      <w:r w:rsidR="00C8014D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>рублей, иные межбюджетные трансферты, имеющие целевое назначение –</w:t>
      </w:r>
      <w:r w:rsidR="00EE6D91">
        <w:rPr>
          <w:sz w:val="28"/>
          <w:szCs w:val="28"/>
        </w:rPr>
        <w:t xml:space="preserve"> 2 331 186,00</w:t>
      </w:r>
      <w:r w:rsidRPr="00C8014D">
        <w:rPr>
          <w:sz w:val="28"/>
          <w:szCs w:val="28"/>
        </w:rPr>
        <w:t xml:space="preserve"> </w:t>
      </w:r>
      <w:r w:rsidR="00EE6D91">
        <w:rPr>
          <w:sz w:val="28"/>
          <w:szCs w:val="28"/>
        </w:rPr>
        <w:t>р</w:t>
      </w:r>
      <w:r w:rsidRPr="00C8014D">
        <w:rPr>
          <w:sz w:val="28"/>
          <w:szCs w:val="28"/>
        </w:rPr>
        <w:t>ублей</w:t>
      </w:r>
      <w:r w:rsidRPr="00A40C1E">
        <w:rPr>
          <w:sz w:val="28"/>
          <w:szCs w:val="28"/>
        </w:rPr>
        <w:t>, на</w:t>
      </w:r>
      <w:r w:rsidR="00C8014D" w:rsidRPr="00A40C1E">
        <w:rPr>
          <w:sz w:val="28"/>
          <w:szCs w:val="28"/>
        </w:rPr>
        <w:t xml:space="preserve"> </w:t>
      </w:r>
      <w:r w:rsidRPr="00A40C1E">
        <w:rPr>
          <w:sz w:val="28"/>
          <w:szCs w:val="28"/>
        </w:rPr>
        <w:t xml:space="preserve">2021 год в сумме </w:t>
      </w:r>
      <w:r w:rsidR="00A40C1E" w:rsidRPr="00A40C1E">
        <w:rPr>
          <w:sz w:val="28"/>
          <w:szCs w:val="28"/>
        </w:rPr>
        <w:t>29 480 586,00</w:t>
      </w:r>
      <w:r w:rsidR="00C8014D" w:rsidRPr="00A40C1E">
        <w:rPr>
          <w:sz w:val="28"/>
          <w:szCs w:val="28"/>
        </w:rPr>
        <w:t xml:space="preserve"> </w:t>
      </w:r>
      <w:r w:rsidRPr="00A40C1E">
        <w:rPr>
          <w:sz w:val="28"/>
          <w:szCs w:val="28"/>
        </w:rPr>
        <w:t>рублей, в</w:t>
      </w:r>
      <w:proofErr w:type="gramEnd"/>
      <w:r w:rsidRPr="00A40C1E">
        <w:rPr>
          <w:sz w:val="28"/>
          <w:szCs w:val="28"/>
        </w:rPr>
        <w:t xml:space="preserve"> </w:t>
      </w:r>
      <w:proofErr w:type="gramStart"/>
      <w:r w:rsidRPr="00A40C1E">
        <w:rPr>
          <w:sz w:val="28"/>
          <w:szCs w:val="28"/>
        </w:rPr>
        <w:t xml:space="preserve">том числе дотации – </w:t>
      </w:r>
      <w:r w:rsidR="00A40C1E" w:rsidRPr="00A40C1E">
        <w:rPr>
          <w:sz w:val="28"/>
          <w:szCs w:val="28"/>
        </w:rPr>
        <w:t>15 216 500,00</w:t>
      </w:r>
      <w:r w:rsidR="00C8014D" w:rsidRPr="00A40C1E">
        <w:rPr>
          <w:sz w:val="28"/>
          <w:szCs w:val="28"/>
        </w:rPr>
        <w:t xml:space="preserve"> </w:t>
      </w:r>
      <w:r w:rsidRPr="00A40C1E">
        <w:rPr>
          <w:sz w:val="28"/>
          <w:szCs w:val="28"/>
        </w:rPr>
        <w:t>рублей, субсидии –</w:t>
      </w:r>
      <w:r w:rsidR="00C8014D" w:rsidRPr="00A40C1E">
        <w:rPr>
          <w:sz w:val="28"/>
          <w:szCs w:val="28"/>
        </w:rPr>
        <w:t xml:space="preserve"> </w:t>
      </w:r>
      <w:r w:rsidR="00A40C1E" w:rsidRPr="00A40C1E">
        <w:rPr>
          <w:sz w:val="28"/>
          <w:szCs w:val="28"/>
        </w:rPr>
        <w:t xml:space="preserve">10 484 300,00 </w:t>
      </w:r>
      <w:r w:rsidRPr="00A40C1E">
        <w:rPr>
          <w:sz w:val="28"/>
          <w:szCs w:val="28"/>
        </w:rPr>
        <w:t xml:space="preserve">рублей, субвенции – </w:t>
      </w:r>
      <w:r w:rsidR="00A40C1E" w:rsidRPr="00A40C1E">
        <w:rPr>
          <w:sz w:val="28"/>
          <w:szCs w:val="28"/>
        </w:rPr>
        <w:t>1 448 600,00</w:t>
      </w:r>
      <w:r w:rsidRPr="00A40C1E">
        <w:rPr>
          <w:sz w:val="28"/>
          <w:szCs w:val="28"/>
        </w:rPr>
        <w:t xml:space="preserve"> рублей, иные межбюджетные трансферты, имеющие целевое назначение – </w:t>
      </w:r>
      <w:r w:rsidR="00A40C1E" w:rsidRPr="00A40C1E">
        <w:rPr>
          <w:sz w:val="28"/>
          <w:szCs w:val="28"/>
        </w:rPr>
        <w:t>2 331 186,00</w:t>
      </w:r>
      <w:r w:rsidR="00C8014D" w:rsidRPr="00A40C1E">
        <w:rPr>
          <w:sz w:val="28"/>
          <w:szCs w:val="28"/>
        </w:rPr>
        <w:t xml:space="preserve"> </w:t>
      </w:r>
      <w:r w:rsidRPr="00A40C1E">
        <w:rPr>
          <w:sz w:val="28"/>
          <w:szCs w:val="28"/>
        </w:rPr>
        <w:t>рублей,</w:t>
      </w:r>
      <w:r w:rsidRPr="00C8014D">
        <w:rPr>
          <w:sz w:val="28"/>
          <w:szCs w:val="28"/>
        </w:rPr>
        <w:t xml:space="preserve"> на 2022 год в сумме </w:t>
      </w:r>
      <w:r w:rsidR="00A2520C">
        <w:rPr>
          <w:sz w:val="28"/>
          <w:szCs w:val="28"/>
        </w:rPr>
        <w:t>34 456 786,00</w:t>
      </w:r>
      <w:r w:rsidR="00C8014D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рублей, в том числе дотации – </w:t>
      </w:r>
      <w:r w:rsidR="00A40C1E">
        <w:rPr>
          <w:sz w:val="28"/>
          <w:szCs w:val="28"/>
        </w:rPr>
        <w:t>15 201 400,00</w:t>
      </w:r>
      <w:r w:rsidR="00C8014D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рублей, субсидии – </w:t>
      </w:r>
      <w:r w:rsidR="00A40C1E">
        <w:rPr>
          <w:sz w:val="28"/>
          <w:szCs w:val="28"/>
        </w:rPr>
        <w:t xml:space="preserve">15 321300,00 </w:t>
      </w:r>
      <w:r w:rsidRPr="00C8014D">
        <w:rPr>
          <w:sz w:val="28"/>
          <w:szCs w:val="28"/>
        </w:rPr>
        <w:t>рублей, субвенции –</w:t>
      </w:r>
      <w:r w:rsidR="00A40C1E">
        <w:rPr>
          <w:sz w:val="28"/>
          <w:szCs w:val="28"/>
        </w:rPr>
        <w:t xml:space="preserve"> 1 503600,00</w:t>
      </w:r>
      <w:r w:rsidR="00C8014D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рублей, иные межбюджетные трансферты, имеющие целевое назначение – </w:t>
      </w:r>
      <w:r w:rsidR="00A40C1E">
        <w:rPr>
          <w:sz w:val="28"/>
          <w:szCs w:val="28"/>
        </w:rPr>
        <w:t xml:space="preserve"> 2 430</w:t>
      </w:r>
      <w:proofErr w:type="gramEnd"/>
      <w:r w:rsidR="00A40C1E">
        <w:rPr>
          <w:sz w:val="28"/>
          <w:szCs w:val="28"/>
        </w:rPr>
        <w:t xml:space="preserve"> 486,00</w:t>
      </w:r>
      <w:r w:rsidR="00C8014D">
        <w:rPr>
          <w:sz w:val="28"/>
          <w:szCs w:val="28"/>
        </w:rPr>
        <w:t xml:space="preserve"> </w:t>
      </w:r>
      <w:r w:rsidRPr="00C8014D">
        <w:rPr>
          <w:sz w:val="28"/>
          <w:szCs w:val="28"/>
        </w:rPr>
        <w:t xml:space="preserve">рублей. 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2. Утвердить распределение межбюджетных трансфертов бюджетам </w:t>
      </w:r>
      <w:r w:rsidR="00C8014D" w:rsidRPr="00C8014D">
        <w:rPr>
          <w:sz w:val="28"/>
          <w:szCs w:val="28"/>
        </w:rPr>
        <w:t>сельских поселений</w:t>
      </w:r>
      <w:r w:rsidRPr="00C8014D">
        <w:rPr>
          <w:sz w:val="28"/>
          <w:szCs w:val="28"/>
        </w:rPr>
        <w:t>: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на </w:t>
      </w:r>
      <w:bookmarkEnd w:id="2"/>
      <w:r w:rsidRPr="00C8014D">
        <w:rPr>
          <w:sz w:val="28"/>
          <w:szCs w:val="28"/>
        </w:rPr>
        <w:t>2020 год: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дотации согласно приложению 1</w:t>
      </w:r>
      <w:r w:rsidR="00C8014D" w:rsidRPr="00C8014D">
        <w:rPr>
          <w:sz w:val="28"/>
          <w:szCs w:val="28"/>
        </w:rPr>
        <w:t>4</w:t>
      </w:r>
      <w:r w:rsidRPr="00C8014D">
        <w:rPr>
          <w:sz w:val="28"/>
          <w:szCs w:val="28"/>
        </w:rPr>
        <w:t xml:space="preserve"> к настоящему </w:t>
      </w:r>
      <w:r w:rsidR="00C8014D" w:rsidRP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E5B33">
        <w:rPr>
          <w:sz w:val="28"/>
          <w:szCs w:val="28"/>
        </w:rPr>
        <w:t>(таблицы 1–2);</w:t>
      </w:r>
      <w:r w:rsidRPr="00C8014D">
        <w:rPr>
          <w:sz w:val="28"/>
          <w:szCs w:val="28"/>
        </w:rPr>
        <w:t xml:space="preserve"> 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субсидии согласно приложению 1</w:t>
      </w:r>
      <w:r w:rsidR="00C8014D">
        <w:rPr>
          <w:sz w:val="28"/>
          <w:szCs w:val="28"/>
        </w:rPr>
        <w:t>5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E5B33">
        <w:rPr>
          <w:sz w:val="28"/>
          <w:szCs w:val="28"/>
        </w:rPr>
        <w:t>(таблицы 1–</w:t>
      </w:r>
      <w:r w:rsidR="00AE5B33" w:rsidRPr="00AE5B33">
        <w:rPr>
          <w:sz w:val="28"/>
          <w:szCs w:val="28"/>
        </w:rPr>
        <w:t>5</w:t>
      </w:r>
      <w:r w:rsidRPr="00AE5B33">
        <w:rPr>
          <w:sz w:val="28"/>
          <w:szCs w:val="28"/>
        </w:rPr>
        <w:t>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субвенции согласно приложению 1</w:t>
      </w:r>
      <w:r w:rsidR="00C8014D">
        <w:rPr>
          <w:sz w:val="28"/>
          <w:szCs w:val="28"/>
        </w:rPr>
        <w:t>6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E5B33">
        <w:rPr>
          <w:sz w:val="28"/>
          <w:szCs w:val="28"/>
        </w:rPr>
        <w:t>(таблицы 1–</w:t>
      </w:r>
      <w:r w:rsidR="00E8140B" w:rsidRPr="00AE5B33">
        <w:rPr>
          <w:sz w:val="28"/>
          <w:szCs w:val="28"/>
        </w:rPr>
        <w:t>3</w:t>
      </w:r>
      <w:r w:rsidRPr="00AE5B33">
        <w:rPr>
          <w:sz w:val="28"/>
          <w:szCs w:val="28"/>
        </w:rPr>
        <w:t>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иные межбюджетные трансферты согласно приложению </w:t>
      </w:r>
      <w:r w:rsidR="00C8014D">
        <w:rPr>
          <w:sz w:val="28"/>
          <w:szCs w:val="28"/>
        </w:rPr>
        <w:t>17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 xml:space="preserve">решению </w:t>
      </w:r>
      <w:r w:rsidRPr="00AE5B33">
        <w:rPr>
          <w:sz w:val="28"/>
          <w:szCs w:val="28"/>
        </w:rPr>
        <w:t>(таблица 1);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на 2021 и 2022 годы: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дотации согласно приложению </w:t>
      </w:r>
      <w:r w:rsidR="00C8014D">
        <w:rPr>
          <w:sz w:val="28"/>
          <w:szCs w:val="28"/>
        </w:rPr>
        <w:t>18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258D4">
        <w:rPr>
          <w:sz w:val="28"/>
          <w:szCs w:val="28"/>
        </w:rPr>
        <w:t>(таблица 1</w:t>
      </w:r>
      <w:r w:rsidR="00E8140B" w:rsidRPr="00A258D4">
        <w:rPr>
          <w:sz w:val="28"/>
          <w:szCs w:val="28"/>
        </w:rPr>
        <w:t>-2</w:t>
      </w:r>
      <w:r w:rsidRPr="00A258D4">
        <w:rPr>
          <w:sz w:val="28"/>
          <w:szCs w:val="28"/>
        </w:rPr>
        <w:t>);</w:t>
      </w:r>
      <w:r w:rsidRPr="00C8014D">
        <w:rPr>
          <w:sz w:val="28"/>
          <w:szCs w:val="28"/>
        </w:rPr>
        <w:t xml:space="preserve"> 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субсидии согласно приложению </w:t>
      </w:r>
      <w:r w:rsidR="00DC7E0C">
        <w:rPr>
          <w:sz w:val="28"/>
          <w:szCs w:val="28"/>
        </w:rPr>
        <w:t xml:space="preserve">19 </w:t>
      </w:r>
      <w:r w:rsidRPr="00C8014D">
        <w:rPr>
          <w:sz w:val="28"/>
          <w:szCs w:val="28"/>
        </w:rPr>
        <w:t xml:space="preserve">к настоящему </w:t>
      </w:r>
      <w:r w:rsidR="00DC7E0C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258D4">
        <w:rPr>
          <w:sz w:val="28"/>
          <w:szCs w:val="28"/>
        </w:rPr>
        <w:t>(таблицы 1–</w:t>
      </w:r>
      <w:r w:rsidR="00E8140B" w:rsidRPr="00A258D4">
        <w:rPr>
          <w:sz w:val="28"/>
          <w:szCs w:val="28"/>
        </w:rPr>
        <w:t>3</w:t>
      </w:r>
      <w:r w:rsidRPr="00A258D4">
        <w:rPr>
          <w:sz w:val="28"/>
          <w:szCs w:val="28"/>
        </w:rPr>
        <w:t>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субвенции согласно приложению 2</w:t>
      </w:r>
      <w:r w:rsidR="00DC7E0C">
        <w:rPr>
          <w:sz w:val="28"/>
          <w:szCs w:val="28"/>
        </w:rPr>
        <w:t>0</w:t>
      </w:r>
      <w:r w:rsidRPr="00C8014D">
        <w:rPr>
          <w:sz w:val="28"/>
          <w:szCs w:val="28"/>
        </w:rPr>
        <w:t xml:space="preserve"> к настоящему </w:t>
      </w:r>
      <w:r w:rsidR="00DC7E0C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258D4">
        <w:rPr>
          <w:sz w:val="28"/>
          <w:szCs w:val="28"/>
        </w:rPr>
        <w:t>(таблицы 1–2);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иные межбюджетные трансферты согласно приложению 2</w:t>
      </w:r>
      <w:r w:rsidR="0040536C">
        <w:rPr>
          <w:sz w:val="28"/>
          <w:szCs w:val="28"/>
        </w:rPr>
        <w:t>1</w:t>
      </w:r>
      <w:r w:rsidRPr="00C8014D">
        <w:rPr>
          <w:sz w:val="28"/>
          <w:szCs w:val="28"/>
        </w:rPr>
        <w:t xml:space="preserve"> к настоящему </w:t>
      </w:r>
      <w:r w:rsidR="0040536C" w:rsidRPr="00A258D4">
        <w:rPr>
          <w:sz w:val="28"/>
          <w:szCs w:val="28"/>
        </w:rPr>
        <w:t>решению</w:t>
      </w:r>
      <w:r w:rsidRPr="00A258D4">
        <w:rPr>
          <w:sz w:val="28"/>
          <w:szCs w:val="28"/>
        </w:rPr>
        <w:t xml:space="preserve"> (таблица 1).</w:t>
      </w:r>
    </w:p>
    <w:p w:rsidR="00D7760B" w:rsidRPr="00290D96" w:rsidRDefault="00D7760B" w:rsidP="00195838">
      <w:pPr>
        <w:rPr>
          <w:color w:val="FF0000"/>
          <w:sz w:val="28"/>
          <w:szCs w:val="28"/>
        </w:rPr>
      </w:pPr>
    </w:p>
    <w:p w:rsidR="00AB7540" w:rsidRPr="00597FA1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597FA1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Статья </w:t>
      </w:r>
      <w:r w:rsidR="00EE242D">
        <w:rPr>
          <w:rFonts w:ascii="Times New Roman" w:hAnsi="Times New Roman" w:cs="Times New Roman"/>
          <w:bCs/>
          <w:color w:val="000000"/>
          <w:sz w:val="28"/>
          <w:szCs w:val="26"/>
        </w:rPr>
        <w:t>9</w:t>
      </w:r>
      <w:r w:rsidRPr="00597FA1">
        <w:rPr>
          <w:rFonts w:ascii="Times New Roman" w:hAnsi="Times New Roman" w:cs="Times New Roman"/>
          <w:bCs/>
          <w:color w:val="000000"/>
          <w:sz w:val="28"/>
          <w:szCs w:val="26"/>
        </w:rPr>
        <w:t>.</w:t>
      </w:r>
      <w:r w:rsidRPr="00597FA1">
        <w:rPr>
          <w:rFonts w:ascii="Times New Roman" w:hAnsi="Times New Roman" w:cs="Times New Roman"/>
          <w:bCs/>
          <w:color w:val="000000"/>
          <w:sz w:val="28"/>
          <w:szCs w:val="26"/>
        </w:rPr>
        <w:tab/>
      </w:r>
      <w:r w:rsidRPr="00597FA1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Источники внутреннего финансирования дефицита бюджета </w:t>
      </w:r>
      <w:proofErr w:type="spellStart"/>
      <w:r w:rsidRPr="00597FA1">
        <w:rPr>
          <w:rFonts w:ascii="Times New Roman" w:hAnsi="Times New Roman" w:cs="Times New Roman"/>
          <w:b/>
          <w:color w:val="000000"/>
          <w:sz w:val="28"/>
          <w:szCs w:val="26"/>
        </w:rPr>
        <w:t>Алатырского</w:t>
      </w:r>
      <w:proofErr w:type="spellEnd"/>
      <w:r w:rsidRPr="00597FA1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района</w:t>
      </w:r>
    </w:p>
    <w:p w:rsidR="00AB7540" w:rsidRPr="00597FA1" w:rsidRDefault="00AB7540" w:rsidP="00AB7540">
      <w:pPr>
        <w:ind w:firstLine="709"/>
        <w:jc w:val="both"/>
        <w:rPr>
          <w:color w:val="000000"/>
          <w:sz w:val="28"/>
          <w:szCs w:val="26"/>
        </w:rPr>
      </w:pPr>
    </w:p>
    <w:p w:rsidR="00AB7540" w:rsidRDefault="00AB7540" w:rsidP="00AB7540">
      <w:pPr>
        <w:ind w:firstLine="709"/>
        <w:jc w:val="both"/>
        <w:rPr>
          <w:color w:val="000000"/>
          <w:sz w:val="28"/>
        </w:rPr>
      </w:pPr>
      <w:r w:rsidRPr="00597FA1">
        <w:rPr>
          <w:color w:val="000000"/>
          <w:sz w:val="28"/>
          <w:szCs w:val="26"/>
        </w:rPr>
        <w:t xml:space="preserve">Утвердить источники внутреннего финансирования дефицита </w:t>
      </w:r>
      <w:r w:rsidRPr="00597FA1">
        <w:rPr>
          <w:color w:val="000000"/>
          <w:sz w:val="28"/>
        </w:rPr>
        <w:t xml:space="preserve">бюджета </w:t>
      </w:r>
      <w:proofErr w:type="spellStart"/>
      <w:r w:rsidRPr="00597FA1">
        <w:rPr>
          <w:color w:val="000000"/>
          <w:sz w:val="28"/>
        </w:rPr>
        <w:t>Алатырского</w:t>
      </w:r>
      <w:proofErr w:type="spellEnd"/>
      <w:r w:rsidRPr="00597FA1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>:</w:t>
      </w:r>
    </w:p>
    <w:p w:rsidR="00AB7540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597FA1">
        <w:rPr>
          <w:color w:val="000000"/>
          <w:sz w:val="28"/>
          <w:szCs w:val="26"/>
        </w:rPr>
        <w:t xml:space="preserve">на </w:t>
      </w:r>
      <w:r w:rsidR="00D04243">
        <w:rPr>
          <w:color w:val="000000"/>
          <w:sz w:val="28"/>
          <w:szCs w:val="26"/>
        </w:rPr>
        <w:t xml:space="preserve">  </w:t>
      </w:r>
      <w:r w:rsidRPr="00597FA1">
        <w:rPr>
          <w:color w:val="000000"/>
          <w:sz w:val="28"/>
          <w:szCs w:val="26"/>
        </w:rPr>
        <w:t>20</w:t>
      </w:r>
      <w:r w:rsidR="00365CC1">
        <w:rPr>
          <w:color w:val="000000"/>
          <w:sz w:val="28"/>
          <w:szCs w:val="26"/>
        </w:rPr>
        <w:t>20</w:t>
      </w:r>
      <w:r w:rsidRPr="00597FA1">
        <w:rPr>
          <w:color w:val="000000"/>
          <w:sz w:val="28"/>
          <w:szCs w:val="26"/>
        </w:rPr>
        <w:t xml:space="preserve"> год </w:t>
      </w:r>
      <w:r w:rsidRPr="009D7190">
        <w:rPr>
          <w:color w:val="000000"/>
          <w:sz w:val="28"/>
          <w:szCs w:val="26"/>
        </w:rPr>
        <w:t xml:space="preserve">согласно </w:t>
      </w:r>
      <w:r w:rsidRPr="00321057">
        <w:rPr>
          <w:color w:val="000000"/>
          <w:sz w:val="28"/>
          <w:szCs w:val="26"/>
        </w:rPr>
        <w:t xml:space="preserve">приложению </w:t>
      </w:r>
      <w:r w:rsidR="00365CC1">
        <w:rPr>
          <w:color w:val="000000"/>
          <w:sz w:val="28"/>
          <w:szCs w:val="26"/>
        </w:rPr>
        <w:t>22</w:t>
      </w:r>
      <w:r w:rsidRPr="00321057">
        <w:rPr>
          <w:color w:val="000000"/>
          <w:sz w:val="28"/>
          <w:szCs w:val="26"/>
        </w:rPr>
        <w:t xml:space="preserve"> к</w:t>
      </w:r>
      <w:r w:rsidRPr="00597FA1">
        <w:rPr>
          <w:color w:val="000000"/>
          <w:sz w:val="28"/>
          <w:szCs w:val="26"/>
        </w:rPr>
        <w:t xml:space="preserve"> настоящему решению</w:t>
      </w:r>
      <w:r>
        <w:rPr>
          <w:color w:val="000000"/>
          <w:sz w:val="28"/>
          <w:szCs w:val="26"/>
        </w:rPr>
        <w:t>;</w:t>
      </w:r>
    </w:p>
    <w:p w:rsidR="00AB7540" w:rsidRPr="00597FA1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</w:t>
      </w:r>
      <w:r w:rsidR="00D04243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20</w:t>
      </w:r>
      <w:r w:rsidR="001D54FB">
        <w:rPr>
          <w:color w:val="000000"/>
          <w:sz w:val="28"/>
          <w:szCs w:val="26"/>
        </w:rPr>
        <w:t>2</w:t>
      </w:r>
      <w:r w:rsidR="00365CC1">
        <w:rPr>
          <w:color w:val="000000"/>
          <w:sz w:val="28"/>
          <w:szCs w:val="26"/>
        </w:rPr>
        <w:t>1</w:t>
      </w:r>
      <w:r>
        <w:rPr>
          <w:color w:val="000000"/>
          <w:sz w:val="28"/>
          <w:szCs w:val="26"/>
        </w:rPr>
        <w:t xml:space="preserve"> и 20</w:t>
      </w:r>
      <w:r w:rsidR="00D04243">
        <w:rPr>
          <w:color w:val="000000"/>
          <w:sz w:val="28"/>
          <w:szCs w:val="26"/>
        </w:rPr>
        <w:t>2</w:t>
      </w:r>
      <w:r w:rsidR="00365CC1">
        <w:rPr>
          <w:color w:val="000000"/>
          <w:sz w:val="28"/>
          <w:szCs w:val="26"/>
        </w:rPr>
        <w:t>2</w:t>
      </w:r>
      <w:r>
        <w:rPr>
          <w:color w:val="000000"/>
          <w:sz w:val="28"/>
          <w:szCs w:val="26"/>
        </w:rPr>
        <w:t xml:space="preserve"> годы </w:t>
      </w:r>
      <w:r w:rsidRPr="009D7190">
        <w:rPr>
          <w:color w:val="000000"/>
          <w:sz w:val="28"/>
          <w:szCs w:val="26"/>
        </w:rPr>
        <w:t xml:space="preserve">согласно </w:t>
      </w:r>
      <w:r w:rsidRPr="00321057">
        <w:rPr>
          <w:color w:val="000000"/>
          <w:sz w:val="28"/>
          <w:szCs w:val="26"/>
        </w:rPr>
        <w:t xml:space="preserve">приложению </w:t>
      </w:r>
      <w:r w:rsidR="00365CC1">
        <w:rPr>
          <w:color w:val="000000"/>
          <w:sz w:val="28"/>
          <w:szCs w:val="26"/>
        </w:rPr>
        <w:t>23</w:t>
      </w:r>
      <w:r>
        <w:rPr>
          <w:color w:val="000000"/>
          <w:sz w:val="28"/>
          <w:szCs w:val="26"/>
        </w:rPr>
        <w:t xml:space="preserve"> к настоящему решению.</w:t>
      </w:r>
    </w:p>
    <w:p w:rsidR="00AB7540" w:rsidRPr="00877275" w:rsidRDefault="00AB7540" w:rsidP="00AB7540">
      <w:pPr>
        <w:rPr>
          <w:sz w:val="28"/>
          <w:highlight w:val="yellow"/>
        </w:rPr>
      </w:pPr>
    </w:p>
    <w:p w:rsidR="00AB7540" w:rsidRPr="003F5245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lastRenderedPageBreak/>
        <w:t>Статья 1</w:t>
      </w:r>
      <w:r w:rsidR="00EE242D">
        <w:rPr>
          <w:rFonts w:ascii="Times New Roman" w:hAnsi="Times New Roman" w:cs="Times New Roman"/>
          <w:bCs/>
          <w:color w:val="000000"/>
          <w:sz w:val="28"/>
          <w:szCs w:val="26"/>
        </w:rPr>
        <w:t>0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>.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ab/>
      </w:r>
      <w:r w:rsidRPr="003F5245">
        <w:rPr>
          <w:rFonts w:ascii="Times New Roman" w:hAnsi="Times New Roman" w:cs="Times New Roman"/>
          <w:b/>
          <w:bCs/>
          <w:color w:val="000000"/>
          <w:sz w:val="28"/>
          <w:szCs w:val="26"/>
        </w:rPr>
        <w:t>Муниципальные</w:t>
      </w:r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внутренние заимствования </w:t>
      </w:r>
      <w:proofErr w:type="spellStart"/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>Алатырского</w:t>
      </w:r>
      <w:proofErr w:type="spellEnd"/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района </w:t>
      </w: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3F5245">
        <w:rPr>
          <w:color w:val="000000"/>
          <w:sz w:val="28"/>
          <w:szCs w:val="26"/>
        </w:rPr>
        <w:t xml:space="preserve">Утвердить Программу муниципальных внутренних заимствований </w:t>
      </w:r>
      <w:proofErr w:type="spellStart"/>
      <w:r w:rsidRPr="003F5245">
        <w:rPr>
          <w:color w:val="000000"/>
          <w:sz w:val="28"/>
          <w:szCs w:val="26"/>
        </w:rPr>
        <w:t>Алатырского</w:t>
      </w:r>
      <w:proofErr w:type="spellEnd"/>
      <w:r w:rsidRPr="003F5245">
        <w:rPr>
          <w:color w:val="000000"/>
          <w:sz w:val="28"/>
          <w:szCs w:val="26"/>
        </w:rPr>
        <w:t xml:space="preserve"> района:</w:t>
      </w: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3F5245">
        <w:rPr>
          <w:color w:val="000000"/>
          <w:sz w:val="28"/>
          <w:szCs w:val="26"/>
        </w:rPr>
        <w:t>на 20</w:t>
      </w:r>
      <w:r w:rsidR="001C328C">
        <w:rPr>
          <w:color w:val="000000"/>
          <w:sz w:val="28"/>
          <w:szCs w:val="26"/>
        </w:rPr>
        <w:t>20</w:t>
      </w:r>
      <w:r w:rsidRPr="003F5245">
        <w:rPr>
          <w:color w:val="000000"/>
          <w:sz w:val="28"/>
          <w:szCs w:val="26"/>
        </w:rPr>
        <w:t xml:space="preserve"> год </w:t>
      </w:r>
      <w:r w:rsidRPr="009D7190">
        <w:rPr>
          <w:color w:val="000000"/>
          <w:sz w:val="28"/>
          <w:szCs w:val="26"/>
        </w:rPr>
        <w:t xml:space="preserve">согласно </w:t>
      </w:r>
      <w:r w:rsidRPr="004D0965">
        <w:rPr>
          <w:color w:val="000000"/>
          <w:sz w:val="28"/>
          <w:szCs w:val="26"/>
        </w:rPr>
        <w:t xml:space="preserve">приложению </w:t>
      </w:r>
      <w:r w:rsidR="001C328C">
        <w:rPr>
          <w:color w:val="000000"/>
          <w:sz w:val="28"/>
          <w:szCs w:val="26"/>
        </w:rPr>
        <w:t>24</w:t>
      </w:r>
      <w:r w:rsidRPr="009D7190">
        <w:rPr>
          <w:color w:val="000000"/>
          <w:sz w:val="28"/>
          <w:szCs w:val="26"/>
        </w:rPr>
        <w:t xml:space="preserve"> к настоящему</w:t>
      </w:r>
      <w:r w:rsidRPr="003F5245">
        <w:rPr>
          <w:color w:val="000000"/>
          <w:sz w:val="28"/>
          <w:szCs w:val="26"/>
        </w:rPr>
        <w:t xml:space="preserve"> решению;</w:t>
      </w: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3F5245">
        <w:rPr>
          <w:color w:val="000000"/>
          <w:sz w:val="28"/>
          <w:szCs w:val="26"/>
        </w:rPr>
        <w:t>на 20</w:t>
      </w:r>
      <w:r w:rsidR="001D54FB">
        <w:rPr>
          <w:color w:val="000000"/>
          <w:sz w:val="28"/>
          <w:szCs w:val="26"/>
        </w:rPr>
        <w:t>2</w:t>
      </w:r>
      <w:r w:rsidR="001C328C">
        <w:rPr>
          <w:color w:val="000000"/>
          <w:sz w:val="28"/>
          <w:szCs w:val="26"/>
        </w:rPr>
        <w:t>1</w:t>
      </w:r>
      <w:r w:rsidRPr="003F5245">
        <w:rPr>
          <w:color w:val="000000"/>
          <w:sz w:val="28"/>
          <w:szCs w:val="26"/>
        </w:rPr>
        <w:t xml:space="preserve"> и 20</w:t>
      </w:r>
      <w:r w:rsidR="00D04243">
        <w:rPr>
          <w:color w:val="000000"/>
          <w:sz w:val="28"/>
          <w:szCs w:val="26"/>
        </w:rPr>
        <w:t>2</w:t>
      </w:r>
      <w:r w:rsidR="001C328C">
        <w:rPr>
          <w:color w:val="000000"/>
          <w:sz w:val="28"/>
          <w:szCs w:val="26"/>
        </w:rPr>
        <w:t>2</w:t>
      </w:r>
      <w:r w:rsidRPr="003F5245">
        <w:rPr>
          <w:color w:val="000000"/>
          <w:sz w:val="28"/>
          <w:szCs w:val="26"/>
        </w:rPr>
        <w:t xml:space="preserve"> год</w:t>
      </w:r>
      <w:r w:rsidR="001C328C">
        <w:rPr>
          <w:color w:val="000000"/>
          <w:sz w:val="28"/>
          <w:szCs w:val="26"/>
        </w:rPr>
        <w:t>ы</w:t>
      </w:r>
      <w:r w:rsidRPr="003F5245">
        <w:rPr>
          <w:color w:val="000000"/>
          <w:sz w:val="28"/>
          <w:szCs w:val="26"/>
        </w:rPr>
        <w:t xml:space="preserve"> </w:t>
      </w:r>
      <w:r w:rsidRPr="009D7190">
        <w:rPr>
          <w:color w:val="000000"/>
          <w:sz w:val="28"/>
          <w:szCs w:val="26"/>
        </w:rPr>
        <w:t xml:space="preserve">согласно </w:t>
      </w:r>
      <w:r w:rsidRPr="004D0965">
        <w:rPr>
          <w:color w:val="000000"/>
          <w:sz w:val="28"/>
          <w:szCs w:val="26"/>
        </w:rPr>
        <w:t xml:space="preserve">приложению </w:t>
      </w:r>
      <w:r w:rsidR="001C328C">
        <w:rPr>
          <w:color w:val="000000"/>
          <w:sz w:val="28"/>
          <w:szCs w:val="26"/>
        </w:rPr>
        <w:t>25</w:t>
      </w:r>
      <w:r w:rsidRPr="009D7190">
        <w:rPr>
          <w:color w:val="000000"/>
          <w:sz w:val="28"/>
          <w:szCs w:val="26"/>
        </w:rPr>
        <w:t xml:space="preserve"> к настоящему</w:t>
      </w:r>
      <w:r w:rsidRPr="003F5245">
        <w:rPr>
          <w:color w:val="000000"/>
          <w:sz w:val="28"/>
          <w:szCs w:val="26"/>
        </w:rPr>
        <w:t xml:space="preserve"> решению.</w:t>
      </w:r>
    </w:p>
    <w:p w:rsidR="00AB7540" w:rsidRPr="00625271" w:rsidRDefault="00AB7540" w:rsidP="00AB7540">
      <w:pPr>
        <w:pStyle w:val="ConsPlusNormal"/>
        <w:spacing w:line="276" w:lineRule="auto"/>
        <w:ind w:firstLine="540"/>
        <w:jc w:val="both"/>
      </w:pPr>
      <w:proofErr w:type="gramStart"/>
      <w:r w:rsidRPr="00625271"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625271">
        <w:t>Алатырского</w:t>
      </w:r>
      <w:proofErr w:type="spellEnd"/>
      <w:r w:rsidRPr="00625271">
        <w:t xml:space="preserve"> района не утверждается в составе источников внутреннего финансирования дефицита бюджета </w:t>
      </w:r>
      <w:proofErr w:type="spellStart"/>
      <w:r w:rsidRPr="00625271">
        <w:t>Алатырского</w:t>
      </w:r>
      <w:proofErr w:type="spellEnd"/>
      <w:r w:rsidRPr="00625271">
        <w:t xml:space="preserve"> района на 20</w:t>
      </w:r>
      <w:r w:rsidR="001C328C">
        <w:t>20</w:t>
      </w:r>
      <w:r w:rsidRPr="00625271">
        <w:t xml:space="preserve"> год на плановый период 20</w:t>
      </w:r>
      <w:r w:rsidR="001D54FB">
        <w:t>2</w:t>
      </w:r>
      <w:r w:rsidR="001C328C">
        <w:t>1</w:t>
      </w:r>
      <w:r w:rsidRPr="00625271">
        <w:t xml:space="preserve"> и 20</w:t>
      </w:r>
      <w:r w:rsidR="00D04243">
        <w:t>2</w:t>
      </w:r>
      <w:r w:rsidR="001C328C">
        <w:t>2</w:t>
      </w:r>
      <w:r w:rsidRPr="00625271">
        <w:t xml:space="preserve"> годов и в сводной бюджетной росписи бюджета  </w:t>
      </w:r>
      <w:proofErr w:type="spellStart"/>
      <w:r w:rsidRPr="00625271">
        <w:t>Алатырского</w:t>
      </w:r>
      <w:proofErr w:type="spellEnd"/>
      <w:r w:rsidRPr="00625271">
        <w:t xml:space="preserve"> района на 20</w:t>
      </w:r>
      <w:r w:rsidR="001C328C">
        <w:t>20</w:t>
      </w:r>
      <w:r w:rsidRPr="00625271">
        <w:t xml:space="preserve"> год на плановый период 20</w:t>
      </w:r>
      <w:r w:rsidR="001D54FB">
        <w:t>2</w:t>
      </w:r>
      <w:r w:rsidR="001C328C">
        <w:t>1</w:t>
      </w:r>
      <w:r w:rsidRPr="00625271">
        <w:t xml:space="preserve"> и 20</w:t>
      </w:r>
      <w:r w:rsidR="00D04243">
        <w:t>2</w:t>
      </w:r>
      <w:r w:rsidR="001C328C">
        <w:t>2</w:t>
      </w:r>
      <w:r w:rsidRPr="00625271">
        <w:t xml:space="preserve"> годов.</w:t>
      </w:r>
      <w:proofErr w:type="gramEnd"/>
    </w:p>
    <w:p w:rsidR="00AB7540" w:rsidRPr="003F5245" w:rsidRDefault="00AB7540" w:rsidP="00AB7540">
      <w:pPr>
        <w:pStyle w:val="a8"/>
        <w:ind w:left="2040" w:hanging="1331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AB7540" w:rsidRPr="003F5245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>Статья 1</w:t>
      </w:r>
      <w:r w:rsidR="00EE242D">
        <w:rPr>
          <w:rFonts w:ascii="Times New Roman" w:hAnsi="Times New Roman" w:cs="Times New Roman"/>
          <w:bCs/>
          <w:color w:val="000000"/>
          <w:sz w:val="28"/>
          <w:szCs w:val="26"/>
        </w:rPr>
        <w:t>1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>.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ab/>
      </w:r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Предоставление муниципальных гарантий </w:t>
      </w:r>
      <w:proofErr w:type="spellStart"/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>Алатырского</w:t>
      </w:r>
      <w:proofErr w:type="spellEnd"/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района в валюте Российской Федерации</w:t>
      </w:r>
    </w:p>
    <w:p w:rsidR="00AB7540" w:rsidRPr="003F5245" w:rsidRDefault="00AB7540" w:rsidP="00AB7540">
      <w:pPr>
        <w:pStyle w:val="21"/>
        <w:rPr>
          <w:szCs w:val="26"/>
        </w:rPr>
      </w:pPr>
    </w:p>
    <w:p w:rsidR="00D97AEE" w:rsidRDefault="00AB7540" w:rsidP="00AB7540">
      <w:pPr>
        <w:pStyle w:val="21"/>
      </w:pPr>
      <w:r w:rsidRPr="003F5245">
        <w:t xml:space="preserve">Утвердить Программу муниципальных гарантий </w:t>
      </w:r>
      <w:proofErr w:type="spellStart"/>
      <w:r w:rsidRPr="003F5245">
        <w:t>Алатырского</w:t>
      </w:r>
      <w:proofErr w:type="spellEnd"/>
      <w:r w:rsidRPr="003F5245">
        <w:t xml:space="preserve"> района в валюте Российской Федерации</w:t>
      </w:r>
      <w:r w:rsidR="00D97AEE">
        <w:t>:</w:t>
      </w:r>
    </w:p>
    <w:p w:rsidR="00AB7540" w:rsidRPr="004D0965" w:rsidRDefault="00AB7540" w:rsidP="00AB7540">
      <w:pPr>
        <w:pStyle w:val="21"/>
        <w:rPr>
          <w:szCs w:val="26"/>
        </w:rPr>
      </w:pPr>
      <w:r w:rsidRPr="003F5245">
        <w:t xml:space="preserve"> н</w:t>
      </w:r>
      <w:r w:rsidRPr="003F5245">
        <w:rPr>
          <w:szCs w:val="26"/>
        </w:rPr>
        <w:t>а 20</w:t>
      </w:r>
      <w:r w:rsidR="002143C8">
        <w:rPr>
          <w:szCs w:val="26"/>
        </w:rPr>
        <w:t>20</w:t>
      </w:r>
      <w:r w:rsidRPr="003F5245">
        <w:rPr>
          <w:szCs w:val="26"/>
        </w:rPr>
        <w:t xml:space="preserve"> год </w:t>
      </w:r>
      <w:r w:rsidRPr="004D0965">
        <w:rPr>
          <w:szCs w:val="26"/>
        </w:rPr>
        <w:t xml:space="preserve">согласно приложению </w:t>
      </w:r>
      <w:r w:rsidR="002143C8">
        <w:rPr>
          <w:szCs w:val="26"/>
        </w:rPr>
        <w:t>26</w:t>
      </w:r>
      <w:r w:rsidRPr="004D0965">
        <w:rPr>
          <w:szCs w:val="26"/>
        </w:rPr>
        <w:t xml:space="preserve"> к настоя</w:t>
      </w:r>
      <w:r w:rsidR="00D97AEE" w:rsidRPr="004D0965">
        <w:rPr>
          <w:szCs w:val="26"/>
        </w:rPr>
        <w:t>щему решению;</w:t>
      </w:r>
    </w:p>
    <w:p w:rsidR="00AB7540" w:rsidRPr="004D0965" w:rsidRDefault="00D97AEE" w:rsidP="00AB7540">
      <w:pPr>
        <w:ind w:firstLine="709"/>
        <w:jc w:val="both"/>
        <w:rPr>
          <w:color w:val="000000"/>
          <w:sz w:val="28"/>
          <w:szCs w:val="26"/>
        </w:rPr>
      </w:pPr>
      <w:r w:rsidRPr="004D0965">
        <w:rPr>
          <w:color w:val="000000"/>
          <w:sz w:val="28"/>
          <w:szCs w:val="26"/>
        </w:rPr>
        <w:t xml:space="preserve"> на 20</w:t>
      </w:r>
      <w:r w:rsidR="008E46E9">
        <w:rPr>
          <w:color w:val="000000"/>
          <w:sz w:val="28"/>
          <w:szCs w:val="26"/>
        </w:rPr>
        <w:t>2</w:t>
      </w:r>
      <w:r w:rsidR="002143C8">
        <w:rPr>
          <w:color w:val="000000"/>
          <w:sz w:val="28"/>
          <w:szCs w:val="26"/>
        </w:rPr>
        <w:t>1</w:t>
      </w:r>
      <w:r w:rsidRPr="004D0965">
        <w:rPr>
          <w:color w:val="000000"/>
          <w:sz w:val="28"/>
          <w:szCs w:val="26"/>
        </w:rPr>
        <w:t xml:space="preserve"> и 202</w:t>
      </w:r>
      <w:r w:rsidR="002143C8">
        <w:rPr>
          <w:color w:val="000000"/>
          <w:sz w:val="28"/>
          <w:szCs w:val="26"/>
        </w:rPr>
        <w:t>2</w:t>
      </w:r>
      <w:r w:rsidRPr="004D0965">
        <w:rPr>
          <w:color w:val="000000"/>
          <w:sz w:val="28"/>
          <w:szCs w:val="26"/>
        </w:rPr>
        <w:t xml:space="preserve"> год</w:t>
      </w:r>
      <w:r w:rsidR="002143C8">
        <w:rPr>
          <w:color w:val="000000"/>
          <w:sz w:val="28"/>
          <w:szCs w:val="26"/>
        </w:rPr>
        <w:t>ы</w:t>
      </w:r>
      <w:r w:rsidRPr="004D0965">
        <w:rPr>
          <w:color w:val="000000"/>
          <w:sz w:val="28"/>
          <w:szCs w:val="26"/>
        </w:rPr>
        <w:t xml:space="preserve"> согласно приложению  </w:t>
      </w:r>
      <w:r w:rsidR="0098511C" w:rsidRPr="004D0965">
        <w:rPr>
          <w:color w:val="000000"/>
          <w:sz w:val="28"/>
          <w:szCs w:val="26"/>
        </w:rPr>
        <w:t>2</w:t>
      </w:r>
      <w:r w:rsidR="002143C8">
        <w:rPr>
          <w:color w:val="000000"/>
          <w:sz w:val="28"/>
          <w:szCs w:val="26"/>
        </w:rPr>
        <w:t>7</w:t>
      </w:r>
      <w:r w:rsidRPr="004D0965">
        <w:rPr>
          <w:color w:val="000000"/>
          <w:sz w:val="28"/>
          <w:szCs w:val="26"/>
        </w:rPr>
        <w:t xml:space="preserve"> к настоящему решению.</w:t>
      </w:r>
    </w:p>
    <w:p w:rsidR="00AB7540" w:rsidRPr="00877275" w:rsidRDefault="00AB7540" w:rsidP="00AB7540">
      <w:pPr>
        <w:ind w:firstLine="709"/>
        <w:jc w:val="both"/>
        <w:rPr>
          <w:sz w:val="28"/>
          <w:highlight w:val="yellow"/>
        </w:rPr>
      </w:pPr>
    </w:p>
    <w:p w:rsidR="00AB7540" w:rsidRPr="00BC267F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8"/>
        </w:rPr>
      </w:pPr>
      <w:r w:rsidRPr="0066098F">
        <w:rPr>
          <w:rFonts w:ascii="Times New Roman" w:hAnsi="Times New Roman" w:cs="Times New Roman"/>
          <w:bCs/>
          <w:sz w:val="28"/>
        </w:rPr>
        <w:t>Статья 1</w:t>
      </w:r>
      <w:r w:rsidR="00EE242D" w:rsidRPr="0066098F">
        <w:rPr>
          <w:rFonts w:ascii="Times New Roman" w:hAnsi="Times New Roman" w:cs="Times New Roman"/>
          <w:bCs/>
          <w:sz w:val="28"/>
        </w:rPr>
        <w:t>2</w:t>
      </w:r>
      <w:r w:rsidRPr="0066098F">
        <w:rPr>
          <w:rFonts w:ascii="Times New Roman" w:hAnsi="Times New Roman" w:cs="Times New Roman"/>
          <w:bCs/>
          <w:sz w:val="28"/>
        </w:rPr>
        <w:t>.</w:t>
      </w:r>
      <w:r w:rsidRPr="0066098F">
        <w:rPr>
          <w:rFonts w:ascii="Times New Roman" w:hAnsi="Times New Roman" w:cs="Times New Roman"/>
          <w:bCs/>
          <w:sz w:val="28"/>
        </w:rPr>
        <w:tab/>
      </w:r>
      <w:r w:rsidRPr="0066098F">
        <w:rPr>
          <w:rFonts w:ascii="Times New Roman" w:hAnsi="Times New Roman" w:cs="Times New Roman"/>
          <w:b/>
          <w:sz w:val="28"/>
        </w:rPr>
        <w:t>Особенности</w:t>
      </w:r>
      <w:r w:rsidRPr="00BC267F">
        <w:rPr>
          <w:rFonts w:ascii="Times New Roman" w:hAnsi="Times New Roman" w:cs="Times New Roman"/>
          <w:b/>
          <w:color w:val="000000"/>
          <w:sz w:val="28"/>
        </w:rPr>
        <w:t xml:space="preserve"> исполнения бюджета </w:t>
      </w:r>
      <w:proofErr w:type="spellStart"/>
      <w:r w:rsidRPr="00BC267F">
        <w:rPr>
          <w:rFonts w:ascii="Times New Roman" w:hAnsi="Times New Roman" w:cs="Times New Roman"/>
          <w:b/>
          <w:color w:val="000000"/>
          <w:sz w:val="28"/>
        </w:rPr>
        <w:t>Алатырского</w:t>
      </w:r>
      <w:proofErr w:type="spellEnd"/>
      <w:r w:rsidRPr="00BC267F">
        <w:rPr>
          <w:rFonts w:ascii="Times New Roman" w:hAnsi="Times New Roman" w:cs="Times New Roman"/>
          <w:b/>
          <w:color w:val="000000"/>
          <w:sz w:val="28"/>
        </w:rPr>
        <w:t xml:space="preserve"> района </w:t>
      </w:r>
    </w:p>
    <w:p w:rsidR="00AB7540" w:rsidRPr="00BC267F" w:rsidRDefault="00AB7540" w:rsidP="00AB7540">
      <w:pPr>
        <w:pStyle w:val="2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</w:p>
    <w:p w:rsidR="00AB7540" w:rsidRPr="00BC267F" w:rsidRDefault="00AB7540" w:rsidP="00AB7540">
      <w:pPr>
        <w:pStyle w:val="2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267F">
        <w:rPr>
          <w:color w:val="000000"/>
          <w:sz w:val="28"/>
        </w:rPr>
        <w:t>1.</w:t>
      </w:r>
      <w:r w:rsidRPr="00BC267F">
        <w:rPr>
          <w:color w:val="000000"/>
          <w:sz w:val="28"/>
          <w:lang w:val="en-US"/>
        </w:rPr>
        <w:t> </w:t>
      </w:r>
      <w:proofErr w:type="gramStart"/>
      <w:r w:rsidRPr="00BC267F">
        <w:rPr>
          <w:color w:val="000000"/>
          <w:sz w:val="28"/>
        </w:rPr>
        <w:t>Установить, что Ф</w:t>
      </w:r>
      <w:r w:rsidRPr="00BC267F">
        <w:rPr>
          <w:sz w:val="28"/>
          <w:szCs w:val="28"/>
        </w:rPr>
        <w:t xml:space="preserve">инансовый отдел администрации </w:t>
      </w:r>
      <w:proofErr w:type="spellStart"/>
      <w:r w:rsidRPr="00BC267F">
        <w:rPr>
          <w:sz w:val="28"/>
          <w:szCs w:val="28"/>
        </w:rPr>
        <w:t>Алатырского</w:t>
      </w:r>
      <w:proofErr w:type="spellEnd"/>
      <w:r w:rsidRPr="00BC267F">
        <w:rPr>
          <w:sz w:val="28"/>
          <w:szCs w:val="28"/>
        </w:rPr>
        <w:t xml:space="preserve"> </w:t>
      </w:r>
      <w:r w:rsidR="006F1F7B">
        <w:rPr>
          <w:sz w:val="28"/>
          <w:szCs w:val="28"/>
        </w:rPr>
        <w:t xml:space="preserve">района </w:t>
      </w:r>
      <w:r w:rsidRPr="00BC267F">
        <w:rPr>
          <w:sz w:val="28"/>
          <w:szCs w:val="28"/>
        </w:rPr>
        <w:t xml:space="preserve">вправе направлять доходы, фактически полученные при исполнении </w:t>
      </w:r>
      <w:r w:rsidRPr="00BC267F">
        <w:rPr>
          <w:color w:val="000000"/>
          <w:sz w:val="28"/>
        </w:rPr>
        <w:t xml:space="preserve">бюджета </w:t>
      </w:r>
      <w:proofErr w:type="spellStart"/>
      <w:r w:rsidRPr="00BC267F">
        <w:rPr>
          <w:color w:val="000000"/>
          <w:sz w:val="28"/>
        </w:rPr>
        <w:t>Алатырского</w:t>
      </w:r>
      <w:proofErr w:type="spellEnd"/>
      <w:r w:rsidRPr="00BC267F">
        <w:rPr>
          <w:color w:val="000000"/>
          <w:sz w:val="28"/>
        </w:rPr>
        <w:t xml:space="preserve"> района</w:t>
      </w:r>
      <w:r w:rsidRPr="00BC267F">
        <w:rPr>
          <w:sz w:val="28"/>
          <w:szCs w:val="28"/>
        </w:rPr>
        <w:t xml:space="preserve">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Pr="00BC267F">
        <w:rPr>
          <w:sz w:val="28"/>
          <w:szCs w:val="28"/>
        </w:rPr>
        <w:t>Алатырского</w:t>
      </w:r>
      <w:proofErr w:type="spellEnd"/>
      <w:r w:rsidRPr="00BC267F">
        <w:rPr>
          <w:sz w:val="28"/>
          <w:szCs w:val="28"/>
        </w:rPr>
        <w:t xml:space="preserve"> района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иных</w:t>
      </w:r>
      <w:proofErr w:type="gramEnd"/>
      <w:r w:rsidRPr="00BC267F">
        <w:rPr>
          <w:sz w:val="28"/>
          <w:szCs w:val="28"/>
        </w:rPr>
        <w:t xml:space="preserve"> компенсационных выплат.</w:t>
      </w:r>
    </w:p>
    <w:p w:rsidR="00AB7540" w:rsidRPr="00BC267F" w:rsidRDefault="00AB7540" w:rsidP="00AB75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C267F">
        <w:rPr>
          <w:color w:val="000000"/>
          <w:sz w:val="28"/>
        </w:rPr>
        <w:t>2.</w:t>
      </w:r>
      <w:r w:rsidRPr="00BC267F">
        <w:rPr>
          <w:color w:val="000000"/>
          <w:sz w:val="28"/>
          <w:lang w:val="en-US"/>
        </w:rPr>
        <w:t> </w:t>
      </w:r>
      <w:proofErr w:type="gramStart"/>
      <w:r w:rsidRPr="00BC267F">
        <w:rPr>
          <w:color w:val="000000"/>
          <w:sz w:val="28"/>
        </w:rPr>
        <w:t xml:space="preserve">Установить, что в соответствии </w:t>
      </w:r>
      <w:r w:rsidRPr="00394527">
        <w:rPr>
          <w:color w:val="000000"/>
          <w:sz w:val="28"/>
        </w:rPr>
        <w:t>с пункт</w:t>
      </w:r>
      <w:r w:rsidR="00333A1C">
        <w:rPr>
          <w:color w:val="000000"/>
          <w:sz w:val="28"/>
        </w:rPr>
        <w:t>о</w:t>
      </w:r>
      <w:r w:rsidRPr="00394527">
        <w:rPr>
          <w:color w:val="000000"/>
          <w:sz w:val="28"/>
        </w:rPr>
        <w:t xml:space="preserve">м </w:t>
      </w:r>
      <w:r w:rsidR="00E474BE" w:rsidRPr="00394527">
        <w:rPr>
          <w:color w:val="000000"/>
          <w:sz w:val="28"/>
        </w:rPr>
        <w:t>8</w:t>
      </w:r>
      <w:r w:rsidRPr="00394527">
        <w:rPr>
          <w:color w:val="000000"/>
          <w:sz w:val="28"/>
        </w:rPr>
        <w:t xml:space="preserve"> статьи 217</w:t>
      </w:r>
      <w:r w:rsidRPr="00BC267F">
        <w:rPr>
          <w:color w:val="000000"/>
          <w:sz w:val="28"/>
        </w:rPr>
        <w:t xml:space="preserve"> Бюджетного кодекса Российской Федерации</w:t>
      </w:r>
      <w:r w:rsidR="00394527">
        <w:rPr>
          <w:color w:val="000000"/>
          <w:sz w:val="28"/>
        </w:rPr>
        <w:t xml:space="preserve">, </w:t>
      </w:r>
      <w:r w:rsidR="0033052A" w:rsidRPr="00E1510B">
        <w:rPr>
          <w:color w:val="000000"/>
          <w:sz w:val="28"/>
        </w:rPr>
        <w:t xml:space="preserve">абзацем </w:t>
      </w:r>
      <w:r w:rsidR="00E1510B" w:rsidRPr="00E1510B">
        <w:rPr>
          <w:color w:val="000000"/>
          <w:sz w:val="28"/>
        </w:rPr>
        <w:t>12</w:t>
      </w:r>
      <w:r w:rsidR="0033052A" w:rsidRPr="00E1510B">
        <w:rPr>
          <w:color w:val="000000"/>
          <w:sz w:val="28"/>
        </w:rPr>
        <w:t xml:space="preserve"> </w:t>
      </w:r>
      <w:r w:rsidR="00394527" w:rsidRPr="00E1510B">
        <w:rPr>
          <w:color w:val="000000"/>
          <w:sz w:val="28"/>
        </w:rPr>
        <w:t>пункта</w:t>
      </w:r>
      <w:r w:rsidR="0033052A" w:rsidRPr="00E1510B">
        <w:rPr>
          <w:color w:val="000000"/>
          <w:sz w:val="28"/>
        </w:rPr>
        <w:t xml:space="preserve"> </w:t>
      </w:r>
      <w:r w:rsidR="00E1510B" w:rsidRPr="00E1510B">
        <w:rPr>
          <w:color w:val="000000"/>
          <w:sz w:val="28"/>
        </w:rPr>
        <w:t>6</w:t>
      </w:r>
      <w:r w:rsidR="00394527" w:rsidRPr="00E1510B">
        <w:rPr>
          <w:color w:val="000000"/>
          <w:sz w:val="28"/>
        </w:rPr>
        <w:t xml:space="preserve"> статьи </w:t>
      </w:r>
      <w:r w:rsidR="0033052A" w:rsidRPr="00E1510B">
        <w:rPr>
          <w:color w:val="000000"/>
          <w:sz w:val="28"/>
        </w:rPr>
        <w:t>54</w:t>
      </w:r>
      <w:r w:rsidRPr="00E1510B">
        <w:rPr>
          <w:color w:val="000000"/>
          <w:sz w:val="28"/>
        </w:rPr>
        <w:t xml:space="preserve"> </w:t>
      </w:r>
      <w:r w:rsidR="003B62F6" w:rsidRPr="00E1510B">
        <w:rPr>
          <w:sz w:val="28"/>
          <w:szCs w:val="28"/>
        </w:rPr>
        <w:t>Решения Собрания депутатов от 22 февраля 2013</w:t>
      </w:r>
      <w:r w:rsidR="004C3434">
        <w:rPr>
          <w:sz w:val="28"/>
          <w:szCs w:val="28"/>
        </w:rPr>
        <w:t xml:space="preserve"> </w:t>
      </w:r>
      <w:r w:rsidR="003B62F6" w:rsidRPr="00D65CB2">
        <w:rPr>
          <w:sz w:val="28"/>
          <w:szCs w:val="28"/>
        </w:rPr>
        <w:t>г. № 20/06</w:t>
      </w:r>
      <w:r w:rsidR="003B62F6" w:rsidRPr="00641A20">
        <w:rPr>
          <w:color w:val="000000"/>
          <w:sz w:val="28"/>
        </w:rPr>
        <w:t xml:space="preserve"> </w:t>
      </w:r>
      <w:r w:rsidR="003B62F6">
        <w:rPr>
          <w:color w:val="000000"/>
          <w:sz w:val="28"/>
        </w:rPr>
        <w:t xml:space="preserve"> </w:t>
      </w:r>
      <w:r w:rsidR="003B62F6" w:rsidRPr="00D65CB2">
        <w:rPr>
          <w:sz w:val="28"/>
          <w:szCs w:val="28"/>
        </w:rPr>
        <w:t>«</w:t>
      </w:r>
      <w:r w:rsidR="003B62F6">
        <w:rPr>
          <w:sz w:val="28"/>
          <w:szCs w:val="28"/>
        </w:rPr>
        <w:t>О</w:t>
      </w:r>
      <w:r w:rsidR="003B62F6" w:rsidRPr="00D65CB2">
        <w:rPr>
          <w:sz w:val="28"/>
          <w:szCs w:val="28"/>
        </w:rPr>
        <w:t xml:space="preserve"> регулировании бюджетных правоотношений в  </w:t>
      </w:r>
      <w:proofErr w:type="spellStart"/>
      <w:r w:rsidR="003B62F6" w:rsidRPr="00D65CB2">
        <w:rPr>
          <w:sz w:val="28"/>
          <w:szCs w:val="28"/>
        </w:rPr>
        <w:t>Алатырском</w:t>
      </w:r>
      <w:proofErr w:type="spellEnd"/>
      <w:r w:rsidR="003B62F6" w:rsidRPr="00D65CB2">
        <w:rPr>
          <w:sz w:val="28"/>
          <w:szCs w:val="28"/>
        </w:rPr>
        <w:t xml:space="preserve"> рай</w:t>
      </w:r>
      <w:r w:rsidR="003B62F6">
        <w:rPr>
          <w:sz w:val="28"/>
          <w:szCs w:val="28"/>
        </w:rPr>
        <w:t xml:space="preserve">оне» </w:t>
      </w:r>
      <w:r w:rsidRPr="00BC267F">
        <w:rPr>
          <w:color w:val="000000"/>
          <w:sz w:val="28"/>
        </w:rPr>
        <w:t>основани</w:t>
      </w:r>
      <w:r w:rsidR="003B62F6">
        <w:rPr>
          <w:color w:val="000000"/>
          <w:sz w:val="28"/>
        </w:rPr>
        <w:t>ями</w:t>
      </w:r>
      <w:r w:rsidRPr="00BC267F">
        <w:rPr>
          <w:color w:val="000000"/>
          <w:sz w:val="28"/>
        </w:rPr>
        <w:t xml:space="preserve"> для внесения в показатели сводной бюджетной росписи бюджета </w:t>
      </w:r>
      <w:proofErr w:type="spellStart"/>
      <w:r w:rsidRPr="00BC267F">
        <w:rPr>
          <w:color w:val="000000"/>
          <w:sz w:val="28"/>
        </w:rPr>
        <w:t>Алатырского</w:t>
      </w:r>
      <w:proofErr w:type="spellEnd"/>
      <w:r w:rsidRPr="00BC267F">
        <w:rPr>
          <w:color w:val="000000"/>
          <w:sz w:val="28"/>
        </w:rPr>
        <w:t xml:space="preserve"> района изменений, связанных с особенностями исполнения бюджета </w:t>
      </w:r>
      <w:proofErr w:type="spellStart"/>
      <w:r w:rsidRPr="00BC267F">
        <w:rPr>
          <w:color w:val="000000"/>
          <w:sz w:val="28"/>
        </w:rPr>
        <w:t>Алатырского</w:t>
      </w:r>
      <w:proofErr w:type="spellEnd"/>
      <w:r w:rsidRPr="00BC267F">
        <w:rPr>
          <w:color w:val="000000"/>
          <w:sz w:val="28"/>
        </w:rPr>
        <w:t xml:space="preserve"> района и перераспределением бюджетных ассигнований между</w:t>
      </w:r>
      <w:proofErr w:type="gramEnd"/>
      <w:r w:rsidRPr="00BC267F">
        <w:rPr>
          <w:color w:val="000000"/>
          <w:sz w:val="28"/>
        </w:rPr>
        <w:t xml:space="preserve"> главными распорядителями средств бюджета </w:t>
      </w:r>
      <w:proofErr w:type="spellStart"/>
      <w:r w:rsidRPr="00BC267F">
        <w:rPr>
          <w:color w:val="000000"/>
          <w:sz w:val="28"/>
        </w:rPr>
        <w:t>Алатырского</w:t>
      </w:r>
      <w:proofErr w:type="spellEnd"/>
      <w:r w:rsidRPr="00BC267F">
        <w:rPr>
          <w:color w:val="000000"/>
          <w:sz w:val="28"/>
        </w:rPr>
        <w:t xml:space="preserve"> района, являются:</w:t>
      </w:r>
    </w:p>
    <w:p w:rsidR="00AB7540" w:rsidRPr="00BC267F" w:rsidRDefault="00AB7540" w:rsidP="00AB75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C267F">
        <w:rPr>
          <w:color w:val="000000"/>
          <w:sz w:val="28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975CD9" w:rsidRPr="00975CD9" w:rsidRDefault="00AB7540" w:rsidP="00975CD9">
      <w:pPr>
        <w:ind w:firstLine="709"/>
        <w:jc w:val="both"/>
        <w:rPr>
          <w:sz w:val="28"/>
          <w:szCs w:val="28"/>
        </w:rPr>
      </w:pPr>
      <w:r w:rsidRPr="009F1CBC">
        <w:rPr>
          <w:color w:val="000000"/>
          <w:sz w:val="28"/>
        </w:rPr>
        <w:t xml:space="preserve">распределение зарезервированных в составе утвержденных </w:t>
      </w:r>
      <w:r w:rsidRPr="00C2481E">
        <w:rPr>
          <w:color w:val="000000"/>
          <w:sz w:val="28"/>
        </w:rPr>
        <w:t xml:space="preserve">статьей </w:t>
      </w:r>
      <w:r w:rsidR="00380DCC">
        <w:rPr>
          <w:color w:val="000000"/>
          <w:sz w:val="28"/>
        </w:rPr>
        <w:t>6</w:t>
      </w:r>
      <w:r w:rsidRPr="009F1CBC">
        <w:rPr>
          <w:color w:val="000000"/>
          <w:sz w:val="28"/>
        </w:rPr>
        <w:t xml:space="preserve"> настоящего решения бюджетных ассигнований, предусмотренных</w:t>
      </w:r>
      <w:r w:rsidR="00975CD9">
        <w:rPr>
          <w:color w:val="000000"/>
          <w:sz w:val="28"/>
        </w:rPr>
        <w:t xml:space="preserve"> на 20</w:t>
      </w:r>
      <w:r w:rsidR="00380DCC">
        <w:rPr>
          <w:color w:val="000000"/>
          <w:sz w:val="28"/>
        </w:rPr>
        <w:t>20</w:t>
      </w:r>
      <w:r w:rsidR="00975CD9">
        <w:rPr>
          <w:color w:val="000000"/>
          <w:sz w:val="28"/>
        </w:rPr>
        <w:t xml:space="preserve"> год и </w:t>
      </w:r>
      <w:r w:rsidR="00975CD9">
        <w:rPr>
          <w:color w:val="000000"/>
          <w:sz w:val="28"/>
        </w:rPr>
        <w:lastRenderedPageBreak/>
        <w:t>плановый период 20</w:t>
      </w:r>
      <w:r w:rsidR="00C2481E">
        <w:rPr>
          <w:color w:val="000000"/>
          <w:sz w:val="28"/>
        </w:rPr>
        <w:t>2</w:t>
      </w:r>
      <w:r w:rsidR="00380DCC">
        <w:rPr>
          <w:color w:val="000000"/>
          <w:sz w:val="28"/>
        </w:rPr>
        <w:t>1</w:t>
      </w:r>
      <w:r w:rsidR="00975CD9">
        <w:rPr>
          <w:color w:val="000000"/>
          <w:sz w:val="28"/>
        </w:rPr>
        <w:t xml:space="preserve"> и 202</w:t>
      </w:r>
      <w:r w:rsidR="00380DCC">
        <w:rPr>
          <w:color w:val="000000"/>
          <w:sz w:val="28"/>
        </w:rPr>
        <w:t>2</w:t>
      </w:r>
      <w:r w:rsidR="00975CD9">
        <w:rPr>
          <w:color w:val="000000"/>
          <w:sz w:val="28"/>
        </w:rPr>
        <w:t xml:space="preserve"> годов по </w:t>
      </w:r>
      <w:r w:rsidR="00975CD9" w:rsidRPr="00975CD9">
        <w:rPr>
          <w:color w:val="000000"/>
          <w:sz w:val="28"/>
          <w:szCs w:val="28"/>
        </w:rPr>
        <w:t>подразделу</w:t>
      </w:r>
      <w:r w:rsidRPr="00975CD9">
        <w:rPr>
          <w:sz w:val="28"/>
          <w:szCs w:val="28"/>
        </w:rPr>
        <w:t xml:space="preserve"> 0111 </w:t>
      </w:r>
      <w:r w:rsidRPr="00975CD9">
        <w:rPr>
          <w:color w:val="000000"/>
          <w:sz w:val="28"/>
          <w:szCs w:val="28"/>
        </w:rPr>
        <w:t>"</w:t>
      </w:r>
      <w:r w:rsidRPr="00975CD9">
        <w:rPr>
          <w:sz w:val="28"/>
          <w:szCs w:val="28"/>
        </w:rPr>
        <w:t>Резервные фонды</w:t>
      </w:r>
      <w:r w:rsidRPr="00975CD9">
        <w:rPr>
          <w:color w:val="000000"/>
          <w:sz w:val="28"/>
          <w:szCs w:val="28"/>
        </w:rPr>
        <w:t>"</w:t>
      </w:r>
      <w:r w:rsidRPr="00975CD9">
        <w:rPr>
          <w:sz w:val="28"/>
          <w:szCs w:val="28"/>
        </w:rPr>
        <w:t xml:space="preserve"> раздела 0100 </w:t>
      </w:r>
      <w:r w:rsidRPr="00975CD9">
        <w:rPr>
          <w:color w:val="000000"/>
          <w:sz w:val="28"/>
          <w:szCs w:val="28"/>
        </w:rPr>
        <w:t>"</w:t>
      </w:r>
      <w:r w:rsidRPr="00975CD9">
        <w:rPr>
          <w:sz w:val="28"/>
          <w:szCs w:val="28"/>
        </w:rPr>
        <w:t>О</w:t>
      </w:r>
      <w:r w:rsidRPr="00975CD9">
        <w:rPr>
          <w:bCs/>
          <w:sz w:val="28"/>
          <w:szCs w:val="28"/>
        </w:rPr>
        <w:t>бщегосударственные вопросы</w:t>
      </w:r>
      <w:r w:rsidRPr="00975CD9">
        <w:rPr>
          <w:color w:val="000000"/>
          <w:sz w:val="28"/>
          <w:szCs w:val="28"/>
        </w:rPr>
        <w:t>"</w:t>
      </w:r>
      <w:r w:rsidRPr="00975CD9">
        <w:rPr>
          <w:bCs/>
          <w:sz w:val="28"/>
          <w:szCs w:val="28"/>
        </w:rPr>
        <w:t xml:space="preserve"> </w:t>
      </w:r>
      <w:r w:rsidRPr="00975CD9">
        <w:rPr>
          <w:color w:val="000000"/>
          <w:sz w:val="28"/>
          <w:szCs w:val="28"/>
        </w:rPr>
        <w:t xml:space="preserve">классификации расходов бюджетов </w:t>
      </w:r>
      <w:r w:rsidRPr="00975CD9">
        <w:rPr>
          <w:sz w:val="28"/>
          <w:szCs w:val="28"/>
        </w:rPr>
        <w:t>на финансирование мероприятий, предусмотренных</w:t>
      </w:r>
      <w:r w:rsidR="00975CD9" w:rsidRPr="00975CD9">
        <w:rPr>
          <w:sz w:val="28"/>
          <w:szCs w:val="28"/>
        </w:rPr>
        <w:t>:</w:t>
      </w:r>
    </w:p>
    <w:p w:rsidR="00AB7540" w:rsidRPr="00975CD9" w:rsidRDefault="00AB7540" w:rsidP="00975CD9">
      <w:pPr>
        <w:ind w:firstLine="709"/>
        <w:jc w:val="both"/>
        <w:rPr>
          <w:sz w:val="28"/>
          <w:szCs w:val="28"/>
        </w:rPr>
      </w:pPr>
      <w:r w:rsidRPr="00975CD9">
        <w:rPr>
          <w:sz w:val="28"/>
          <w:szCs w:val="28"/>
        </w:rPr>
        <w:t xml:space="preserve"> </w:t>
      </w:r>
      <w:proofErr w:type="gramStart"/>
      <w:r w:rsidR="00937AE2" w:rsidRPr="00937AE2">
        <w:rPr>
          <w:sz w:val="28"/>
          <w:szCs w:val="28"/>
        </w:rPr>
        <w:t>П</w:t>
      </w:r>
      <w:r w:rsidRPr="00937AE2">
        <w:rPr>
          <w:sz w:val="28"/>
          <w:szCs w:val="28"/>
        </w:rPr>
        <w:t>орядк</w:t>
      </w:r>
      <w:r w:rsidR="00937AE2" w:rsidRPr="00937AE2">
        <w:rPr>
          <w:sz w:val="28"/>
          <w:szCs w:val="28"/>
        </w:rPr>
        <w:t xml:space="preserve">ом использования бюджетных ассигнований резервного фонда администрации </w:t>
      </w:r>
      <w:proofErr w:type="spellStart"/>
      <w:r w:rsidR="00937AE2" w:rsidRPr="00937AE2">
        <w:rPr>
          <w:sz w:val="28"/>
          <w:szCs w:val="28"/>
        </w:rPr>
        <w:t>Алатырского</w:t>
      </w:r>
      <w:proofErr w:type="spellEnd"/>
      <w:r w:rsidR="00937AE2" w:rsidRPr="00937AE2">
        <w:rPr>
          <w:sz w:val="28"/>
          <w:szCs w:val="28"/>
        </w:rPr>
        <w:t xml:space="preserve"> района</w:t>
      </w:r>
      <w:r w:rsidRPr="00937AE2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937AE2" w:rsidRPr="00937AE2">
        <w:rPr>
          <w:sz w:val="28"/>
          <w:szCs w:val="28"/>
        </w:rPr>
        <w:t>Алатырского</w:t>
      </w:r>
      <w:proofErr w:type="spellEnd"/>
      <w:r w:rsidR="00937AE2" w:rsidRPr="00937AE2">
        <w:rPr>
          <w:sz w:val="28"/>
          <w:szCs w:val="28"/>
        </w:rPr>
        <w:t xml:space="preserve"> района </w:t>
      </w:r>
      <w:r w:rsidRPr="00937AE2">
        <w:rPr>
          <w:sz w:val="28"/>
          <w:szCs w:val="28"/>
        </w:rPr>
        <w:t xml:space="preserve">от </w:t>
      </w:r>
      <w:r w:rsidR="00097DB7" w:rsidRPr="00937AE2">
        <w:rPr>
          <w:sz w:val="28"/>
          <w:szCs w:val="28"/>
        </w:rPr>
        <w:t>1</w:t>
      </w:r>
      <w:r w:rsidR="00937AE2" w:rsidRPr="00937AE2">
        <w:rPr>
          <w:sz w:val="28"/>
          <w:szCs w:val="28"/>
        </w:rPr>
        <w:t>6</w:t>
      </w:r>
      <w:r w:rsidR="00097DB7" w:rsidRPr="00937AE2">
        <w:rPr>
          <w:sz w:val="28"/>
          <w:szCs w:val="28"/>
        </w:rPr>
        <w:t xml:space="preserve"> </w:t>
      </w:r>
      <w:r w:rsidR="00937AE2" w:rsidRPr="00937AE2">
        <w:rPr>
          <w:sz w:val="28"/>
          <w:szCs w:val="28"/>
        </w:rPr>
        <w:t>апреля</w:t>
      </w:r>
      <w:r w:rsidRPr="00937AE2">
        <w:rPr>
          <w:sz w:val="28"/>
          <w:szCs w:val="28"/>
        </w:rPr>
        <w:t xml:space="preserve"> 20</w:t>
      </w:r>
      <w:r w:rsidR="00097DB7" w:rsidRPr="00937AE2">
        <w:rPr>
          <w:sz w:val="28"/>
          <w:szCs w:val="28"/>
        </w:rPr>
        <w:t>1</w:t>
      </w:r>
      <w:r w:rsidR="00937AE2" w:rsidRPr="00937AE2">
        <w:rPr>
          <w:sz w:val="28"/>
          <w:szCs w:val="28"/>
        </w:rPr>
        <w:t>8</w:t>
      </w:r>
      <w:r w:rsidRPr="00937AE2">
        <w:rPr>
          <w:sz w:val="28"/>
          <w:szCs w:val="28"/>
        </w:rPr>
        <w:t xml:space="preserve"> года № </w:t>
      </w:r>
      <w:r w:rsidR="00937AE2" w:rsidRPr="00937AE2">
        <w:rPr>
          <w:sz w:val="28"/>
          <w:szCs w:val="28"/>
        </w:rPr>
        <w:t>107</w:t>
      </w:r>
      <w:r w:rsidRPr="00937AE2">
        <w:rPr>
          <w:sz w:val="28"/>
          <w:szCs w:val="28"/>
        </w:rPr>
        <w:t xml:space="preserve"> </w:t>
      </w:r>
      <w:r w:rsidRPr="00937AE2">
        <w:rPr>
          <w:color w:val="000000"/>
          <w:sz w:val="28"/>
          <w:szCs w:val="28"/>
        </w:rPr>
        <w:t>"</w:t>
      </w:r>
      <w:r w:rsidRPr="00937AE2">
        <w:rPr>
          <w:sz w:val="28"/>
          <w:szCs w:val="28"/>
        </w:rPr>
        <w:t xml:space="preserve">Об утверждении </w:t>
      </w:r>
      <w:r w:rsidR="00937AE2" w:rsidRPr="00937AE2">
        <w:rPr>
          <w:sz w:val="28"/>
          <w:szCs w:val="28"/>
        </w:rPr>
        <w:t xml:space="preserve">Порядка использования бюджетных ассигнований резервного фонда администрации </w:t>
      </w:r>
      <w:proofErr w:type="spellStart"/>
      <w:r w:rsidR="00937AE2" w:rsidRPr="00937AE2">
        <w:rPr>
          <w:sz w:val="28"/>
          <w:szCs w:val="28"/>
        </w:rPr>
        <w:t>Алатырского</w:t>
      </w:r>
      <w:proofErr w:type="spellEnd"/>
      <w:r w:rsidR="00937AE2" w:rsidRPr="00937AE2">
        <w:rPr>
          <w:sz w:val="28"/>
          <w:szCs w:val="28"/>
        </w:rPr>
        <w:t xml:space="preserve"> района Чувашской Республики»</w:t>
      </w:r>
      <w:r w:rsidRPr="00975CD9">
        <w:rPr>
          <w:color w:val="000000"/>
          <w:sz w:val="28"/>
          <w:szCs w:val="28"/>
        </w:rPr>
        <w:t xml:space="preserve"> на 20</w:t>
      </w:r>
      <w:r w:rsidR="00380DCC">
        <w:rPr>
          <w:color w:val="000000"/>
          <w:sz w:val="28"/>
          <w:szCs w:val="28"/>
        </w:rPr>
        <w:t>20</w:t>
      </w:r>
      <w:r w:rsidR="004D0965">
        <w:rPr>
          <w:color w:val="000000"/>
          <w:sz w:val="28"/>
          <w:szCs w:val="28"/>
        </w:rPr>
        <w:t xml:space="preserve"> год в сумме </w:t>
      </w:r>
      <w:r w:rsidR="004D0965" w:rsidRPr="001B207C">
        <w:rPr>
          <w:color w:val="000000"/>
          <w:sz w:val="28"/>
          <w:szCs w:val="28"/>
        </w:rPr>
        <w:t>200</w:t>
      </w:r>
      <w:r w:rsidR="001B207C" w:rsidRPr="001B207C">
        <w:rPr>
          <w:color w:val="000000"/>
          <w:sz w:val="28"/>
          <w:szCs w:val="28"/>
        </w:rPr>
        <w:t> </w:t>
      </w:r>
      <w:r w:rsidR="004D0965" w:rsidRPr="001B207C">
        <w:rPr>
          <w:color w:val="000000"/>
          <w:sz w:val="28"/>
          <w:szCs w:val="28"/>
        </w:rPr>
        <w:t>000</w:t>
      </w:r>
      <w:r w:rsidR="001B207C" w:rsidRPr="001B207C">
        <w:rPr>
          <w:color w:val="000000"/>
          <w:sz w:val="28"/>
          <w:szCs w:val="28"/>
        </w:rPr>
        <w:t>,00</w:t>
      </w:r>
      <w:r w:rsidR="004D0965">
        <w:rPr>
          <w:color w:val="000000"/>
          <w:sz w:val="28"/>
          <w:szCs w:val="28"/>
        </w:rPr>
        <w:t xml:space="preserve"> рублей, на 20</w:t>
      </w:r>
      <w:r w:rsidR="00C2481E">
        <w:rPr>
          <w:color w:val="000000"/>
          <w:sz w:val="28"/>
          <w:szCs w:val="28"/>
        </w:rPr>
        <w:t>2</w:t>
      </w:r>
      <w:r w:rsidR="00380DCC">
        <w:rPr>
          <w:color w:val="000000"/>
          <w:sz w:val="28"/>
          <w:szCs w:val="28"/>
        </w:rPr>
        <w:t>1</w:t>
      </w:r>
      <w:r w:rsidR="004D0965">
        <w:rPr>
          <w:color w:val="000000"/>
          <w:sz w:val="28"/>
          <w:szCs w:val="28"/>
        </w:rPr>
        <w:t xml:space="preserve"> год в сумме </w:t>
      </w:r>
      <w:r w:rsidR="001B207C">
        <w:rPr>
          <w:color w:val="000000"/>
          <w:sz w:val="28"/>
          <w:szCs w:val="28"/>
        </w:rPr>
        <w:t>200 000,00</w:t>
      </w:r>
      <w:r w:rsidR="004D0965">
        <w:rPr>
          <w:color w:val="000000"/>
          <w:sz w:val="28"/>
          <w:szCs w:val="28"/>
        </w:rPr>
        <w:t xml:space="preserve"> рублей, на 202</w:t>
      </w:r>
      <w:r w:rsidR="00380DCC">
        <w:rPr>
          <w:color w:val="000000"/>
          <w:sz w:val="28"/>
          <w:szCs w:val="28"/>
        </w:rPr>
        <w:t>2</w:t>
      </w:r>
      <w:r w:rsidRPr="00975CD9">
        <w:rPr>
          <w:color w:val="000000"/>
          <w:sz w:val="28"/>
          <w:szCs w:val="28"/>
        </w:rPr>
        <w:t xml:space="preserve"> год в сумме</w:t>
      </w:r>
      <w:r w:rsidR="004D0965">
        <w:rPr>
          <w:color w:val="000000"/>
          <w:sz w:val="28"/>
          <w:szCs w:val="28"/>
        </w:rPr>
        <w:t xml:space="preserve"> </w:t>
      </w:r>
      <w:r w:rsidR="001B207C">
        <w:rPr>
          <w:color w:val="000000"/>
          <w:sz w:val="28"/>
          <w:szCs w:val="28"/>
        </w:rPr>
        <w:t>200 000,00</w:t>
      </w:r>
      <w:r w:rsidRPr="00975CD9">
        <w:rPr>
          <w:color w:val="000000"/>
          <w:sz w:val="28"/>
          <w:szCs w:val="28"/>
        </w:rPr>
        <w:t xml:space="preserve"> рублей</w:t>
      </w:r>
      <w:r w:rsidR="004D0965">
        <w:rPr>
          <w:color w:val="000000"/>
          <w:sz w:val="28"/>
          <w:szCs w:val="28"/>
        </w:rPr>
        <w:t>.</w:t>
      </w:r>
      <w:proofErr w:type="gramEnd"/>
    </w:p>
    <w:p w:rsidR="00AB7540" w:rsidRPr="00DC0945" w:rsidRDefault="0089204C" w:rsidP="00AB7540">
      <w:pPr>
        <w:ind w:firstLine="709"/>
        <w:jc w:val="both"/>
        <w:rPr>
          <w:sz w:val="28"/>
          <w:szCs w:val="28"/>
        </w:rPr>
      </w:pPr>
      <w:r w:rsidRPr="008872AC">
        <w:rPr>
          <w:sz w:val="28"/>
          <w:szCs w:val="28"/>
        </w:rPr>
        <w:t>3</w:t>
      </w:r>
      <w:r w:rsidR="00AB7540" w:rsidRPr="008872AC">
        <w:rPr>
          <w:sz w:val="28"/>
          <w:szCs w:val="28"/>
        </w:rPr>
        <w:t>.</w:t>
      </w:r>
      <w:r w:rsidR="008576EB">
        <w:rPr>
          <w:sz w:val="28"/>
          <w:szCs w:val="28"/>
        </w:rPr>
        <w:t xml:space="preserve"> </w:t>
      </w:r>
      <w:r w:rsidR="00AB7540" w:rsidRPr="00DC0945">
        <w:rPr>
          <w:sz w:val="28"/>
          <w:szCs w:val="28"/>
        </w:rPr>
        <w:t xml:space="preserve">Установить, что не использованные по состоянию на 1 января </w:t>
      </w:r>
      <w:r w:rsidR="00AB7540" w:rsidRPr="003A0B4F">
        <w:rPr>
          <w:sz w:val="28"/>
          <w:szCs w:val="28"/>
        </w:rPr>
        <w:t>20</w:t>
      </w:r>
      <w:r w:rsidR="00380DCC" w:rsidRPr="003A0B4F">
        <w:rPr>
          <w:sz w:val="28"/>
          <w:szCs w:val="28"/>
        </w:rPr>
        <w:t>20</w:t>
      </w:r>
      <w:r w:rsidR="00AB7540" w:rsidRPr="003A0B4F">
        <w:rPr>
          <w:sz w:val="28"/>
          <w:szCs w:val="28"/>
        </w:rPr>
        <w:t> года</w:t>
      </w:r>
      <w:r w:rsidR="00AB7540" w:rsidRPr="00DC0945">
        <w:rPr>
          <w:sz w:val="28"/>
          <w:szCs w:val="28"/>
        </w:rPr>
        <w:t xml:space="preserve"> остатки межбюджетных трансфертов, предоставленных из республиканского бюджета Чувашской Республики бюджету </w:t>
      </w:r>
      <w:proofErr w:type="spellStart"/>
      <w:r w:rsidR="00AB7540" w:rsidRPr="00DC0945">
        <w:rPr>
          <w:sz w:val="28"/>
          <w:szCs w:val="28"/>
        </w:rPr>
        <w:t>Алатырского</w:t>
      </w:r>
      <w:proofErr w:type="spellEnd"/>
      <w:r w:rsidR="00AB7540" w:rsidRPr="00DC0945">
        <w:rPr>
          <w:sz w:val="28"/>
          <w:szCs w:val="28"/>
        </w:rPr>
        <w:t xml:space="preserve"> района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течение первых 15 рабочих дней </w:t>
      </w:r>
      <w:r w:rsidR="00AB7540" w:rsidRPr="003A0B4F">
        <w:rPr>
          <w:sz w:val="28"/>
          <w:szCs w:val="28"/>
        </w:rPr>
        <w:t>20</w:t>
      </w:r>
      <w:r w:rsidR="00380DCC" w:rsidRPr="003A0B4F">
        <w:rPr>
          <w:sz w:val="28"/>
          <w:szCs w:val="28"/>
        </w:rPr>
        <w:t>20</w:t>
      </w:r>
      <w:r w:rsidR="00AB7540" w:rsidRPr="003A0B4F">
        <w:rPr>
          <w:sz w:val="28"/>
          <w:szCs w:val="28"/>
        </w:rPr>
        <w:t> года.</w:t>
      </w:r>
    </w:p>
    <w:p w:rsidR="00AB7540" w:rsidRPr="00877275" w:rsidRDefault="00AB7540" w:rsidP="00AB7540">
      <w:pPr>
        <w:ind w:firstLine="709"/>
        <w:jc w:val="both"/>
        <w:rPr>
          <w:sz w:val="28"/>
          <w:szCs w:val="28"/>
          <w:highlight w:val="yellow"/>
        </w:rPr>
      </w:pPr>
    </w:p>
    <w:p w:rsidR="00AB7540" w:rsidRPr="00AB47BB" w:rsidRDefault="00AB7540" w:rsidP="00AB7540">
      <w:pPr>
        <w:ind w:left="2160" w:hanging="1440"/>
        <w:jc w:val="both"/>
        <w:rPr>
          <w:b/>
          <w:color w:val="000000"/>
          <w:sz w:val="28"/>
          <w:szCs w:val="28"/>
        </w:rPr>
      </w:pPr>
      <w:r w:rsidRPr="00AB47BB">
        <w:rPr>
          <w:bCs/>
          <w:color w:val="000000"/>
          <w:sz w:val="28"/>
          <w:szCs w:val="28"/>
        </w:rPr>
        <w:t>Статья 1</w:t>
      </w:r>
      <w:r w:rsidR="00EE242D">
        <w:rPr>
          <w:bCs/>
          <w:color w:val="000000"/>
          <w:sz w:val="28"/>
          <w:szCs w:val="28"/>
        </w:rPr>
        <w:t>3</w:t>
      </w:r>
      <w:r w:rsidRPr="00AB47BB">
        <w:rPr>
          <w:bCs/>
          <w:color w:val="000000"/>
          <w:sz w:val="28"/>
          <w:szCs w:val="28"/>
        </w:rPr>
        <w:t>.</w:t>
      </w:r>
      <w:r w:rsidRPr="00AB47BB">
        <w:rPr>
          <w:bCs/>
          <w:color w:val="000000"/>
          <w:sz w:val="28"/>
          <w:szCs w:val="28"/>
        </w:rPr>
        <w:tab/>
      </w:r>
      <w:r w:rsidRPr="00AB47BB">
        <w:rPr>
          <w:b/>
          <w:sz w:val="28"/>
          <w:szCs w:val="28"/>
        </w:rPr>
        <w:t xml:space="preserve">Предоставление </w:t>
      </w:r>
      <w:r w:rsidRPr="00AB47BB">
        <w:rPr>
          <w:b/>
          <w:color w:val="000000"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казенными учреждениями, в 20</w:t>
      </w:r>
      <w:r w:rsidR="002E27A0">
        <w:rPr>
          <w:b/>
          <w:color w:val="000000"/>
          <w:sz w:val="28"/>
          <w:szCs w:val="28"/>
        </w:rPr>
        <w:t>20</w:t>
      </w:r>
      <w:r w:rsidRPr="00AB47BB">
        <w:rPr>
          <w:b/>
          <w:color w:val="000000"/>
          <w:sz w:val="28"/>
          <w:szCs w:val="28"/>
        </w:rPr>
        <w:t xml:space="preserve"> году</w:t>
      </w:r>
    </w:p>
    <w:p w:rsidR="00AB7540" w:rsidRPr="00AB47BB" w:rsidRDefault="00AB7540" w:rsidP="00AB754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1D90" w:rsidRDefault="00C21D90" w:rsidP="00C21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40"/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 в 20</w:t>
      </w:r>
      <w:r w:rsidR="002E27A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предоставляются субсидии в случаях, порядке, на условиях и в размерах, установленных или определяемых в порядке, установленном настоящим решением и принимаемыми в соответствии с ним нормативными правовыми актами администрации </w:t>
      </w:r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района:</w:t>
      </w:r>
    </w:p>
    <w:p w:rsidR="00C21D90" w:rsidRDefault="00C21D90" w:rsidP="00C21D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 </w:t>
      </w:r>
      <w:r>
        <w:rPr>
          <w:color w:val="000000"/>
          <w:sz w:val="28"/>
          <w:szCs w:val="28"/>
        </w:rPr>
        <w:t>на возмещение</w:t>
      </w:r>
      <w:bookmarkStart w:id="4" w:name="sub_230"/>
      <w:r>
        <w:rPr>
          <w:color w:val="000000"/>
          <w:sz w:val="28"/>
          <w:szCs w:val="28"/>
        </w:rPr>
        <w:t>:</w:t>
      </w:r>
    </w:p>
    <w:p w:rsidR="00C21D90" w:rsidRDefault="00C21D90" w:rsidP="00C21D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1.1. части затрат в форме предоставления грантов:</w:t>
      </w:r>
    </w:p>
    <w:bookmarkEnd w:id="4"/>
    <w:p w:rsidR="00C21D90" w:rsidRDefault="00C21D90" w:rsidP="00C21D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начинающим субъектам малого предпринимательства на создание собственного бизнеса;</w:t>
      </w:r>
    </w:p>
    <w:p w:rsidR="00C21D90" w:rsidRDefault="00C21D90" w:rsidP="00C21D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молодым гражданам на поддержку проектов в с</w:t>
      </w:r>
      <w:r w:rsidR="00E54C46">
        <w:rPr>
          <w:color w:val="000000"/>
          <w:sz w:val="28"/>
          <w:szCs w:val="28"/>
        </w:rPr>
        <w:t>фере малого предпринимательства.</w:t>
      </w:r>
    </w:p>
    <w:p w:rsidR="00184374" w:rsidRDefault="00184374" w:rsidP="00C21D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3"/>
    <w:p w:rsidR="00AB7540" w:rsidRPr="00AB47BB" w:rsidRDefault="00AB7540" w:rsidP="00AB7540">
      <w:pPr>
        <w:autoSpaceDE w:val="0"/>
        <w:autoSpaceDN w:val="0"/>
        <w:adjustRightInd w:val="0"/>
        <w:ind w:left="2040" w:hanging="1331"/>
        <w:jc w:val="both"/>
        <w:rPr>
          <w:b/>
          <w:bCs/>
          <w:sz w:val="28"/>
          <w:szCs w:val="28"/>
        </w:rPr>
      </w:pPr>
      <w:r w:rsidRPr="00AB47BB">
        <w:rPr>
          <w:bCs/>
          <w:sz w:val="28"/>
          <w:szCs w:val="28"/>
        </w:rPr>
        <w:t>Статья 1</w:t>
      </w:r>
      <w:r w:rsidR="00EE242D">
        <w:rPr>
          <w:bCs/>
          <w:sz w:val="28"/>
          <w:szCs w:val="28"/>
        </w:rPr>
        <w:t>4</w:t>
      </w:r>
      <w:r w:rsidRPr="00AB47BB">
        <w:rPr>
          <w:bCs/>
          <w:sz w:val="28"/>
          <w:szCs w:val="28"/>
        </w:rPr>
        <w:t>.</w:t>
      </w:r>
      <w:r w:rsidRPr="00AB47BB">
        <w:rPr>
          <w:bCs/>
          <w:sz w:val="28"/>
          <w:szCs w:val="28"/>
        </w:rPr>
        <w:tab/>
      </w:r>
      <w:r w:rsidRPr="00AB47BB">
        <w:rPr>
          <w:b/>
          <w:bCs/>
          <w:sz w:val="28"/>
          <w:szCs w:val="28"/>
        </w:rPr>
        <w:t xml:space="preserve">Предоставление субсидий бюджетным и автономным учреждениям </w:t>
      </w:r>
      <w:proofErr w:type="spellStart"/>
      <w:r w:rsidRPr="00AB47BB">
        <w:rPr>
          <w:b/>
          <w:bCs/>
          <w:sz w:val="28"/>
          <w:szCs w:val="28"/>
        </w:rPr>
        <w:t>Алатырского</w:t>
      </w:r>
      <w:proofErr w:type="spellEnd"/>
      <w:r w:rsidRPr="00AB47BB">
        <w:rPr>
          <w:b/>
          <w:bCs/>
          <w:sz w:val="28"/>
          <w:szCs w:val="28"/>
        </w:rPr>
        <w:t xml:space="preserve"> района</w:t>
      </w:r>
    </w:p>
    <w:p w:rsidR="00AB7540" w:rsidRPr="00AB47BB" w:rsidRDefault="00AB7540" w:rsidP="00AB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540" w:rsidRDefault="00AB7540" w:rsidP="00AB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BB">
        <w:rPr>
          <w:sz w:val="28"/>
          <w:szCs w:val="28"/>
        </w:rPr>
        <w:t xml:space="preserve">Из </w:t>
      </w:r>
      <w:r w:rsidRPr="00AB47BB">
        <w:rPr>
          <w:color w:val="000000"/>
          <w:sz w:val="28"/>
        </w:rPr>
        <w:t xml:space="preserve">бюджета </w:t>
      </w:r>
      <w:proofErr w:type="spellStart"/>
      <w:r w:rsidRPr="00AB47BB">
        <w:rPr>
          <w:color w:val="000000"/>
          <w:sz w:val="28"/>
        </w:rPr>
        <w:t>Алатырского</w:t>
      </w:r>
      <w:proofErr w:type="spellEnd"/>
      <w:r w:rsidRPr="00AB47BB">
        <w:rPr>
          <w:color w:val="000000"/>
          <w:sz w:val="28"/>
        </w:rPr>
        <w:t xml:space="preserve"> района</w:t>
      </w:r>
      <w:r w:rsidRPr="00AB47BB">
        <w:rPr>
          <w:sz w:val="28"/>
          <w:szCs w:val="28"/>
        </w:rPr>
        <w:t xml:space="preserve"> бюджетным и автономным учреждениям </w:t>
      </w:r>
      <w:proofErr w:type="spellStart"/>
      <w:r w:rsidRPr="00AB47BB">
        <w:rPr>
          <w:sz w:val="28"/>
          <w:szCs w:val="28"/>
        </w:rPr>
        <w:t>Алатырского</w:t>
      </w:r>
      <w:proofErr w:type="spellEnd"/>
      <w:r w:rsidRPr="00AB47BB">
        <w:rPr>
          <w:sz w:val="28"/>
          <w:szCs w:val="28"/>
        </w:rPr>
        <w:t xml:space="preserve"> района предоставляются субсидии в соответствии со статьей </w:t>
      </w:r>
      <w:r w:rsidR="002E27A0" w:rsidRPr="00DD3937">
        <w:rPr>
          <w:sz w:val="28"/>
          <w:szCs w:val="28"/>
        </w:rPr>
        <w:t>78</w:t>
      </w:r>
      <w:r w:rsidR="002E27A0" w:rsidRPr="00DD3937">
        <w:rPr>
          <w:sz w:val="28"/>
          <w:szCs w:val="28"/>
          <w:vertAlign w:val="superscript"/>
        </w:rPr>
        <w:t>1</w:t>
      </w:r>
      <w:r w:rsidRPr="00AB47BB">
        <w:rPr>
          <w:sz w:val="28"/>
          <w:szCs w:val="28"/>
        </w:rPr>
        <w:t xml:space="preserve"> Бюджетного кодекса Российской Федерации.</w:t>
      </w:r>
    </w:p>
    <w:p w:rsidR="00AB7540" w:rsidRDefault="00AB7540" w:rsidP="00AB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540" w:rsidRDefault="00AB7540" w:rsidP="00AB7540">
      <w:pPr>
        <w:autoSpaceDE w:val="0"/>
        <w:autoSpaceDN w:val="0"/>
        <w:adjustRightInd w:val="0"/>
        <w:spacing w:line="232" w:lineRule="auto"/>
        <w:ind w:left="2040" w:hanging="133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 1</w:t>
      </w:r>
      <w:r w:rsidR="00EE242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Выплаты на государственную поддержку семьи и детей </w:t>
      </w:r>
    </w:p>
    <w:p w:rsidR="00AB7540" w:rsidRDefault="00AB7540" w:rsidP="00AB7540">
      <w:pPr>
        <w:pStyle w:val="ConsPlusNormal"/>
        <w:tabs>
          <w:tab w:val="left" w:pos="567"/>
        </w:tabs>
        <w:spacing w:line="232" w:lineRule="auto"/>
        <w:ind w:firstLine="709"/>
        <w:jc w:val="both"/>
      </w:pPr>
    </w:p>
    <w:p w:rsidR="00AB7540" w:rsidRPr="00E54C46" w:rsidRDefault="00AB7540" w:rsidP="00AB7540">
      <w:pPr>
        <w:pStyle w:val="ConsPlusNormal"/>
        <w:tabs>
          <w:tab w:val="left" w:pos="567"/>
        </w:tabs>
        <w:spacing w:line="232" w:lineRule="auto"/>
        <w:ind w:firstLine="709"/>
        <w:jc w:val="both"/>
      </w:pPr>
      <w:r w:rsidRPr="00E54C46">
        <w:t xml:space="preserve">Направить средства бюджета </w:t>
      </w:r>
      <w:proofErr w:type="spellStart"/>
      <w:r w:rsidRPr="00E54C46">
        <w:t>Алатырского</w:t>
      </w:r>
      <w:proofErr w:type="spellEnd"/>
      <w:r w:rsidRPr="00E54C46">
        <w:t xml:space="preserve"> района на осуществление выплат на государственную поддержку семьи и детей в порядке, размерах и на условиях, </w:t>
      </w:r>
      <w:r w:rsidRPr="00E54C46">
        <w:lastRenderedPageBreak/>
        <w:t xml:space="preserve">которые установлены нормативными правовыми актами Кабинета Министров Чувашской Республики, нормативными правовыми актами </w:t>
      </w:r>
      <w:proofErr w:type="spellStart"/>
      <w:r w:rsidRPr="00E54C46">
        <w:t>Алатырского</w:t>
      </w:r>
      <w:proofErr w:type="spellEnd"/>
      <w:r w:rsidRPr="00E54C46">
        <w:t xml:space="preserve"> района:</w:t>
      </w:r>
    </w:p>
    <w:p w:rsidR="00AB7540" w:rsidRPr="00E54C46" w:rsidRDefault="00AB7540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C46">
        <w:rPr>
          <w:sz w:val="28"/>
          <w:szCs w:val="28"/>
        </w:rPr>
        <w:t>1) 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бюджета;</w:t>
      </w:r>
    </w:p>
    <w:p w:rsidR="00AB7540" w:rsidRPr="00E54C46" w:rsidRDefault="00AB7540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C46">
        <w:rPr>
          <w:sz w:val="28"/>
          <w:szCs w:val="28"/>
        </w:rPr>
        <w:t>2) на обеспечение отдыха и оздоровления детей, в том числе детей, находящихся в трудной жизненной ситуации;</w:t>
      </w:r>
    </w:p>
    <w:p w:rsidR="00AB7540" w:rsidRPr="00E54C46" w:rsidRDefault="00AB7540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C46">
        <w:rPr>
          <w:sz w:val="28"/>
          <w:szCs w:val="28"/>
        </w:rPr>
        <w:t xml:space="preserve">3) на назначение и выплату единовременного денежного пособия гражданам, усыновившим (удочерившим) ребенка (детей) на территории </w:t>
      </w:r>
      <w:proofErr w:type="spellStart"/>
      <w:r w:rsidR="00E444E5" w:rsidRPr="00E54C46">
        <w:rPr>
          <w:sz w:val="28"/>
          <w:szCs w:val="28"/>
        </w:rPr>
        <w:t>Алатырского</w:t>
      </w:r>
      <w:proofErr w:type="spellEnd"/>
      <w:r w:rsidR="00E444E5" w:rsidRPr="00E54C46">
        <w:rPr>
          <w:sz w:val="28"/>
          <w:szCs w:val="28"/>
        </w:rPr>
        <w:t xml:space="preserve"> района</w:t>
      </w:r>
      <w:r w:rsidR="00C040DD" w:rsidRPr="00E54C46">
        <w:rPr>
          <w:sz w:val="28"/>
          <w:szCs w:val="28"/>
        </w:rPr>
        <w:t xml:space="preserve"> </w:t>
      </w:r>
      <w:r w:rsidRPr="00E54C46">
        <w:rPr>
          <w:sz w:val="28"/>
          <w:szCs w:val="28"/>
        </w:rPr>
        <w:t>за счет субвенции, предоставляемой из республиканского бюджета;</w:t>
      </w:r>
    </w:p>
    <w:p w:rsidR="00AB7540" w:rsidRPr="00E54C46" w:rsidRDefault="00AB7540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C46">
        <w:rPr>
          <w:sz w:val="28"/>
          <w:szCs w:val="28"/>
        </w:rPr>
        <w:t xml:space="preserve">4) на выплату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proofErr w:type="spellStart"/>
      <w:r w:rsidR="00E444E5" w:rsidRPr="00E54C46">
        <w:rPr>
          <w:sz w:val="28"/>
          <w:szCs w:val="28"/>
        </w:rPr>
        <w:t>Алатырского</w:t>
      </w:r>
      <w:proofErr w:type="spellEnd"/>
      <w:r w:rsidR="00E444E5" w:rsidRPr="00E54C46">
        <w:rPr>
          <w:sz w:val="28"/>
          <w:szCs w:val="28"/>
        </w:rPr>
        <w:t xml:space="preserve"> района</w:t>
      </w:r>
      <w:r w:rsidRPr="00E54C46">
        <w:rPr>
          <w:sz w:val="28"/>
          <w:szCs w:val="28"/>
        </w:rPr>
        <w:t xml:space="preserve"> за счет субвенции, предоставляемой из республиканского бюджета;</w:t>
      </w:r>
    </w:p>
    <w:p w:rsidR="00AB7540" w:rsidRDefault="002850CE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7540" w:rsidRPr="00712612">
        <w:rPr>
          <w:sz w:val="28"/>
          <w:szCs w:val="28"/>
        </w:rPr>
        <w:t>) на улучшение жилищных условий граждан, проживающих</w:t>
      </w:r>
      <w:r w:rsidR="00712612" w:rsidRPr="00712612">
        <w:rPr>
          <w:sz w:val="28"/>
          <w:szCs w:val="28"/>
        </w:rPr>
        <w:t xml:space="preserve"> </w:t>
      </w:r>
      <w:r w:rsidR="00AB7540" w:rsidRPr="00712612">
        <w:rPr>
          <w:sz w:val="28"/>
          <w:szCs w:val="28"/>
        </w:rPr>
        <w:t>в сельской местности;</w:t>
      </w:r>
    </w:p>
    <w:p w:rsidR="002850CE" w:rsidRDefault="002850CE" w:rsidP="00285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2612">
        <w:rPr>
          <w:sz w:val="28"/>
          <w:szCs w:val="28"/>
        </w:rPr>
        <w:t>)</w:t>
      </w:r>
      <w:r w:rsidRPr="00712612">
        <w:rPr>
          <w:sz w:val="23"/>
          <w:szCs w:val="23"/>
        </w:rPr>
        <w:t xml:space="preserve">  </w:t>
      </w:r>
      <w:r w:rsidRPr="00712612">
        <w:rPr>
          <w:sz w:val="28"/>
          <w:szCs w:val="28"/>
        </w:rPr>
        <w:t xml:space="preserve">на обеспечение жилыми помещениями по договорам социального найма категорий граждан, указанных в </w:t>
      </w:r>
      <w:hyperlink r:id="rId8" w:history="1">
        <w:r w:rsidRPr="00712612">
          <w:rPr>
            <w:sz w:val="28"/>
            <w:szCs w:val="28"/>
          </w:rPr>
          <w:t>пункт</w:t>
        </w:r>
        <w:r w:rsidR="005B27D9">
          <w:rPr>
            <w:sz w:val="28"/>
            <w:szCs w:val="28"/>
          </w:rPr>
          <w:t>ах</w:t>
        </w:r>
        <w:r w:rsidRPr="00712612">
          <w:rPr>
            <w:sz w:val="28"/>
            <w:szCs w:val="28"/>
          </w:rPr>
          <w:t xml:space="preserve"> </w:t>
        </w:r>
        <w:r w:rsidRPr="007C1DBD">
          <w:rPr>
            <w:sz w:val="28"/>
            <w:szCs w:val="28"/>
          </w:rPr>
          <w:t>3</w:t>
        </w:r>
        <w:r w:rsidR="005B27D9" w:rsidRPr="007C1DBD">
          <w:rPr>
            <w:sz w:val="28"/>
            <w:szCs w:val="28"/>
          </w:rPr>
          <w:t xml:space="preserve"> и 6</w:t>
        </w:r>
        <w:r w:rsidRPr="00712612">
          <w:rPr>
            <w:sz w:val="28"/>
            <w:szCs w:val="28"/>
          </w:rPr>
          <w:t xml:space="preserve"> части 1 статьи 11</w:t>
        </w:r>
      </w:hyperlink>
      <w:r w:rsidRPr="00712612">
        <w:rPr>
          <w:sz w:val="28"/>
          <w:szCs w:val="28"/>
        </w:rPr>
        <w:t xml:space="preserve"> Закона Чувашской Республики от 17 октября 2005 года № 42 "О регулировании жилищных отношений" и состоящих на учете в качестве нуждающихся в жилых помещениях</w:t>
      </w:r>
      <w:r>
        <w:rPr>
          <w:sz w:val="28"/>
          <w:szCs w:val="28"/>
        </w:rPr>
        <w:t>;</w:t>
      </w:r>
    </w:p>
    <w:p w:rsidR="002850CE" w:rsidRDefault="002850CE" w:rsidP="002850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2612">
        <w:rPr>
          <w:sz w:val="28"/>
          <w:szCs w:val="28"/>
        </w:rPr>
        <w:t>) на предоставление социальных выплат молодым семьям на  приобретение (строительство)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850CE" w:rsidRDefault="002850CE" w:rsidP="002850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712612">
        <w:rPr>
          <w:sz w:val="28"/>
          <w:szCs w:val="28"/>
        </w:rPr>
        <w:t xml:space="preserve">)  </w:t>
      </w:r>
      <w:r w:rsidRPr="00DD3937">
        <w:rPr>
          <w:sz w:val="28"/>
          <w:szCs w:val="28"/>
        </w:rPr>
        <w:t>на предоставление жилых помещений детям-сиротам и детям, ос</w:t>
      </w:r>
      <w:r w:rsidRPr="00DD3937">
        <w:rPr>
          <w:sz w:val="28"/>
          <w:szCs w:val="28"/>
        </w:rPr>
        <w:softHyphen/>
        <w:t>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 w:rsidRPr="00712612">
        <w:rPr>
          <w:sz w:val="28"/>
          <w:szCs w:val="28"/>
        </w:rPr>
        <w:t xml:space="preserve"> за счет субвенции, предоставляемой из федеральн</w:t>
      </w:r>
      <w:r>
        <w:rPr>
          <w:sz w:val="28"/>
          <w:szCs w:val="28"/>
        </w:rPr>
        <w:t>ого и республиканского бюджетов.</w:t>
      </w:r>
      <w:proofErr w:type="gramEnd"/>
    </w:p>
    <w:p w:rsidR="002850CE" w:rsidRPr="00712612" w:rsidRDefault="002850CE" w:rsidP="002850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4A4" w:rsidRDefault="002764A4" w:rsidP="002764A4">
      <w:pPr>
        <w:ind w:firstLine="709"/>
        <w:jc w:val="both"/>
        <w:rPr>
          <w:sz w:val="28"/>
          <w:szCs w:val="28"/>
        </w:rPr>
      </w:pPr>
    </w:p>
    <w:p w:rsidR="002764A4" w:rsidRDefault="002764A4" w:rsidP="002764A4">
      <w:pPr>
        <w:ind w:firstLine="709"/>
        <w:jc w:val="both"/>
        <w:rPr>
          <w:sz w:val="28"/>
          <w:szCs w:val="28"/>
        </w:rPr>
      </w:pPr>
    </w:p>
    <w:p w:rsidR="00AB7540" w:rsidRDefault="00AB7540" w:rsidP="0027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района- </w:t>
      </w:r>
    </w:p>
    <w:p w:rsidR="00AB7540" w:rsidRDefault="00AB7540" w:rsidP="00AB754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E37D0" w:rsidRDefault="00AB7540" w:rsidP="007441CA">
      <w:proofErr w:type="spellStart"/>
      <w:r>
        <w:rPr>
          <w:sz w:val="28"/>
          <w:szCs w:val="28"/>
        </w:rPr>
        <w:t>Алатырского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А.Ю.Смирнов</w:t>
      </w:r>
    </w:p>
    <w:sectPr w:rsidR="005E37D0" w:rsidSect="007042B7">
      <w:headerReference w:type="even" r:id="rId9"/>
      <w:headerReference w:type="default" r:id="rId10"/>
      <w:pgSz w:w="11906" w:h="16838" w:code="9"/>
      <w:pgMar w:top="426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0B" w:rsidRDefault="00AF2C0B" w:rsidP="004303C4">
      <w:r>
        <w:separator/>
      </w:r>
    </w:p>
  </w:endnote>
  <w:endnote w:type="continuationSeparator" w:id="0">
    <w:p w:rsidR="00AF2C0B" w:rsidRDefault="00AF2C0B" w:rsidP="0043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0B" w:rsidRDefault="00AF2C0B" w:rsidP="004303C4">
      <w:r>
        <w:separator/>
      </w:r>
    </w:p>
  </w:footnote>
  <w:footnote w:type="continuationSeparator" w:id="0">
    <w:p w:rsidR="00AF2C0B" w:rsidRDefault="00AF2C0B" w:rsidP="00430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0B" w:rsidRDefault="00C6030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F2C0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F2C0B">
      <w:rPr>
        <w:rStyle w:val="ad"/>
        <w:noProof/>
      </w:rPr>
      <w:t>30</w:t>
    </w:r>
    <w:r>
      <w:rPr>
        <w:rStyle w:val="ad"/>
      </w:rPr>
      <w:fldChar w:fldCharType="end"/>
    </w:r>
  </w:p>
  <w:p w:rsidR="00AF2C0B" w:rsidRDefault="00AF2C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0B" w:rsidRDefault="00C6030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F2C0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15A55">
      <w:rPr>
        <w:rStyle w:val="ad"/>
        <w:noProof/>
      </w:rPr>
      <w:t>4</w:t>
    </w:r>
    <w:r>
      <w:rPr>
        <w:rStyle w:val="ad"/>
      </w:rPr>
      <w:fldChar w:fldCharType="end"/>
    </w:r>
  </w:p>
  <w:p w:rsidR="00AF2C0B" w:rsidRDefault="00AF2C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3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0"/>
  </w:num>
  <w:num w:numId="21">
    <w:abstractNumId w:val="18"/>
  </w:num>
  <w:num w:numId="22">
    <w:abstractNumId w:val="14"/>
  </w:num>
  <w:num w:numId="23">
    <w:abstractNumId w:val="34"/>
  </w:num>
  <w:num w:numId="24">
    <w:abstractNumId w:val="13"/>
  </w:num>
  <w:num w:numId="25">
    <w:abstractNumId w:val="29"/>
  </w:num>
  <w:num w:numId="26">
    <w:abstractNumId w:val="31"/>
  </w:num>
  <w:num w:numId="27">
    <w:abstractNumId w:val="26"/>
  </w:num>
  <w:num w:numId="28">
    <w:abstractNumId w:val="5"/>
  </w:num>
  <w:num w:numId="29">
    <w:abstractNumId w:val="8"/>
  </w:num>
  <w:num w:numId="30">
    <w:abstractNumId w:val="32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6E"/>
    <w:rsid w:val="000005D6"/>
    <w:rsid w:val="0000177C"/>
    <w:rsid w:val="00003373"/>
    <w:rsid w:val="00030CAA"/>
    <w:rsid w:val="00032166"/>
    <w:rsid w:val="00063070"/>
    <w:rsid w:val="000716F7"/>
    <w:rsid w:val="000830E5"/>
    <w:rsid w:val="00094F43"/>
    <w:rsid w:val="00095276"/>
    <w:rsid w:val="00097DB7"/>
    <w:rsid w:val="000C016E"/>
    <w:rsid w:val="000C18C3"/>
    <w:rsid w:val="000D35FD"/>
    <w:rsid w:val="000E68BB"/>
    <w:rsid w:val="00124654"/>
    <w:rsid w:val="00132576"/>
    <w:rsid w:val="00161DF1"/>
    <w:rsid w:val="00166EF2"/>
    <w:rsid w:val="00182DA8"/>
    <w:rsid w:val="00184374"/>
    <w:rsid w:val="00184DE7"/>
    <w:rsid w:val="00193153"/>
    <w:rsid w:val="00195838"/>
    <w:rsid w:val="001B1348"/>
    <w:rsid w:val="001B207C"/>
    <w:rsid w:val="001C328C"/>
    <w:rsid w:val="001D54FB"/>
    <w:rsid w:val="001E365A"/>
    <w:rsid w:val="00200999"/>
    <w:rsid w:val="002143C8"/>
    <w:rsid w:val="00234B86"/>
    <w:rsid w:val="00254840"/>
    <w:rsid w:val="002556B8"/>
    <w:rsid w:val="002764A4"/>
    <w:rsid w:val="002850CE"/>
    <w:rsid w:val="00290D96"/>
    <w:rsid w:val="00294A5B"/>
    <w:rsid w:val="00296A58"/>
    <w:rsid w:val="002A06FC"/>
    <w:rsid w:val="002E27A0"/>
    <w:rsid w:val="002E6647"/>
    <w:rsid w:val="00302D72"/>
    <w:rsid w:val="003038BD"/>
    <w:rsid w:val="003061B5"/>
    <w:rsid w:val="00321057"/>
    <w:rsid w:val="0033052A"/>
    <w:rsid w:val="00332D4E"/>
    <w:rsid w:val="00333A1C"/>
    <w:rsid w:val="00340649"/>
    <w:rsid w:val="0036241B"/>
    <w:rsid w:val="00365CC1"/>
    <w:rsid w:val="00380DCC"/>
    <w:rsid w:val="00393B32"/>
    <w:rsid w:val="00394527"/>
    <w:rsid w:val="003A0B4F"/>
    <w:rsid w:val="003A4559"/>
    <w:rsid w:val="003B2804"/>
    <w:rsid w:val="003B62F6"/>
    <w:rsid w:val="003E2ED0"/>
    <w:rsid w:val="003E5A70"/>
    <w:rsid w:val="0040536C"/>
    <w:rsid w:val="00415AD4"/>
    <w:rsid w:val="004303C4"/>
    <w:rsid w:val="0045025A"/>
    <w:rsid w:val="004748EC"/>
    <w:rsid w:val="004807B2"/>
    <w:rsid w:val="00493CF5"/>
    <w:rsid w:val="004A05E9"/>
    <w:rsid w:val="004A4587"/>
    <w:rsid w:val="004C1C41"/>
    <w:rsid w:val="004C3434"/>
    <w:rsid w:val="004C425F"/>
    <w:rsid w:val="004D0965"/>
    <w:rsid w:val="00501FC2"/>
    <w:rsid w:val="00513AD0"/>
    <w:rsid w:val="005257C4"/>
    <w:rsid w:val="00527741"/>
    <w:rsid w:val="00530E53"/>
    <w:rsid w:val="00543496"/>
    <w:rsid w:val="00552772"/>
    <w:rsid w:val="00555B11"/>
    <w:rsid w:val="00583DD2"/>
    <w:rsid w:val="0059088D"/>
    <w:rsid w:val="0059602E"/>
    <w:rsid w:val="005A0EFC"/>
    <w:rsid w:val="005B1AD2"/>
    <w:rsid w:val="005B27D9"/>
    <w:rsid w:val="005E37D0"/>
    <w:rsid w:val="005E388F"/>
    <w:rsid w:val="005F06FA"/>
    <w:rsid w:val="006076B1"/>
    <w:rsid w:val="00620327"/>
    <w:rsid w:val="00632CBF"/>
    <w:rsid w:val="0065465C"/>
    <w:rsid w:val="0066098F"/>
    <w:rsid w:val="006619DF"/>
    <w:rsid w:val="00662C77"/>
    <w:rsid w:val="00680FE3"/>
    <w:rsid w:val="00686D17"/>
    <w:rsid w:val="006C1CF4"/>
    <w:rsid w:val="006C216D"/>
    <w:rsid w:val="006E0CDB"/>
    <w:rsid w:val="006E2E64"/>
    <w:rsid w:val="006F117C"/>
    <w:rsid w:val="006F1F7B"/>
    <w:rsid w:val="00701C88"/>
    <w:rsid w:val="007042B7"/>
    <w:rsid w:val="00710745"/>
    <w:rsid w:val="00712612"/>
    <w:rsid w:val="007441CA"/>
    <w:rsid w:val="007522B9"/>
    <w:rsid w:val="00766163"/>
    <w:rsid w:val="00773A58"/>
    <w:rsid w:val="00794394"/>
    <w:rsid w:val="007A15D1"/>
    <w:rsid w:val="007A331A"/>
    <w:rsid w:val="007A4D45"/>
    <w:rsid w:val="007B128B"/>
    <w:rsid w:val="007C1DBD"/>
    <w:rsid w:val="007E63C1"/>
    <w:rsid w:val="008025D9"/>
    <w:rsid w:val="00807EF3"/>
    <w:rsid w:val="00823A4A"/>
    <w:rsid w:val="0085113B"/>
    <w:rsid w:val="008576EB"/>
    <w:rsid w:val="008872AC"/>
    <w:rsid w:val="0089204C"/>
    <w:rsid w:val="008A014A"/>
    <w:rsid w:val="008B2F0F"/>
    <w:rsid w:val="008C307F"/>
    <w:rsid w:val="008E4673"/>
    <w:rsid w:val="008E46E9"/>
    <w:rsid w:val="008E4DD3"/>
    <w:rsid w:val="008E6F18"/>
    <w:rsid w:val="00937AE2"/>
    <w:rsid w:val="00942D6B"/>
    <w:rsid w:val="00975CD9"/>
    <w:rsid w:val="0098511C"/>
    <w:rsid w:val="00995E68"/>
    <w:rsid w:val="009A3DEA"/>
    <w:rsid w:val="009C5C76"/>
    <w:rsid w:val="009D6C3E"/>
    <w:rsid w:val="009F6303"/>
    <w:rsid w:val="00A03350"/>
    <w:rsid w:val="00A03EB5"/>
    <w:rsid w:val="00A03FE4"/>
    <w:rsid w:val="00A2520C"/>
    <w:rsid w:val="00A258D4"/>
    <w:rsid w:val="00A260D6"/>
    <w:rsid w:val="00A325A8"/>
    <w:rsid w:val="00A40C1E"/>
    <w:rsid w:val="00A42F19"/>
    <w:rsid w:val="00A84F6D"/>
    <w:rsid w:val="00AA7958"/>
    <w:rsid w:val="00AB7540"/>
    <w:rsid w:val="00AC13BE"/>
    <w:rsid w:val="00AD5A54"/>
    <w:rsid w:val="00AE5B33"/>
    <w:rsid w:val="00AE72C0"/>
    <w:rsid w:val="00AF0E21"/>
    <w:rsid w:val="00AF2C0B"/>
    <w:rsid w:val="00B257FE"/>
    <w:rsid w:val="00B3089A"/>
    <w:rsid w:val="00B44769"/>
    <w:rsid w:val="00B54AD9"/>
    <w:rsid w:val="00B555DF"/>
    <w:rsid w:val="00B771FA"/>
    <w:rsid w:val="00B87410"/>
    <w:rsid w:val="00BA6F42"/>
    <w:rsid w:val="00BE216E"/>
    <w:rsid w:val="00BE48FD"/>
    <w:rsid w:val="00BF257E"/>
    <w:rsid w:val="00BF567D"/>
    <w:rsid w:val="00C040DD"/>
    <w:rsid w:val="00C07764"/>
    <w:rsid w:val="00C21D90"/>
    <w:rsid w:val="00C2481E"/>
    <w:rsid w:val="00C34B1B"/>
    <w:rsid w:val="00C54EE7"/>
    <w:rsid w:val="00C6030B"/>
    <w:rsid w:val="00C75755"/>
    <w:rsid w:val="00C8014D"/>
    <w:rsid w:val="00C85A13"/>
    <w:rsid w:val="00C94355"/>
    <w:rsid w:val="00C94906"/>
    <w:rsid w:val="00CA7E58"/>
    <w:rsid w:val="00CC2CA5"/>
    <w:rsid w:val="00CD3347"/>
    <w:rsid w:val="00CE24DD"/>
    <w:rsid w:val="00CF0CD6"/>
    <w:rsid w:val="00D04243"/>
    <w:rsid w:val="00D135FF"/>
    <w:rsid w:val="00D14B15"/>
    <w:rsid w:val="00D3082E"/>
    <w:rsid w:val="00D55D37"/>
    <w:rsid w:val="00D56AD4"/>
    <w:rsid w:val="00D7760B"/>
    <w:rsid w:val="00D83C2B"/>
    <w:rsid w:val="00D97AEE"/>
    <w:rsid w:val="00DA1BBC"/>
    <w:rsid w:val="00DA797A"/>
    <w:rsid w:val="00DB1427"/>
    <w:rsid w:val="00DC5FFE"/>
    <w:rsid w:val="00DC7E0C"/>
    <w:rsid w:val="00DD540D"/>
    <w:rsid w:val="00DD5DBB"/>
    <w:rsid w:val="00DD5FC1"/>
    <w:rsid w:val="00DE152E"/>
    <w:rsid w:val="00DE164B"/>
    <w:rsid w:val="00E07A3A"/>
    <w:rsid w:val="00E1305C"/>
    <w:rsid w:val="00E1510B"/>
    <w:rsid w:val="00E20EAB"/>
    <w:rsid w:val="00E444E5"/>
    <w:rsid w:val="00E474BE"/>
    <w:rsid w:val="00E522E5"/>
    <w:rsid w:val="00E54C46"/>
    <w:rsid w:val="00E70F01"/>
    <w:rsid w:val="00E7542E"/>
    <w:rsid w:val="00E8140B"/>
    <w:rsid w:val="00E927A9"/>
    <w:rsid w:val="00EA13A1"/>
    <w:rsid w:val="00EA47BF"/>
    <w:rsid w:val="00EB7563"/>
    <w:rsid w:val="00ED20C8"/>
    <w:rsid w:val="00EE242D"/>
    <w:rsid w:val="00EE6D91"/>
    <w:rsid w:val="00F064A4"/>
    <w:rsid w:val="00F15A55"/>
    <w:rsid w:val="00F202D4"/>
    <w:rsid w:val="00F22444"/>
    <w:rsid w:val="00F250EC"/>
    <w:rsid w:val="00F67FEF"/>
    <w:rsid w:val="00F70E0B"/>
    <w:rsid w:val="00FA2F46"/>
    <w:rsid w:val="00FA6DD8"/>
    <w:rsid w:val="00FB1830"/>
    <w:rsid w:val="00FD10B9"/>
    <w:rsid w:val="00FD60FB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0949.110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AE86-E05A-4FF5-930D-B633941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207</cp:revision>
  <cp:lastPrinted>2017-11-09T10:23:00Z</cp:lastPrinted>
  <dcterms:created xsi:type="dcterms:W3CDTF">2017-09-28T07:04:00Z</dcterms:created>
  <dcterms:modified xsi:type="dcterms:W3CDTF">2019-10-30T11:27:00Z</dcterms:modified>
</cp:coreProperties>
</file>