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62" w:rsidRPr="003D40F9" w:rsidRDefault="00053B62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 xml:space="preserve">Приложение </w:t>
      </w:r>
      <w:r w:rsidR="00322ECD" w:rsidRPr="00E10721">
        <w:rPr>
          <w:rFonts w:ascii="Times New Roman" w:hAnsi="Times New Roman"/>
          <w:iCs/>
          <w:color w:val="000000"/>
        </w:rPr>
        <w:t>9</w:t>
      </w:r>
      <w:r w:rsidR="00A9288C">
        <w:rPr>
          <w:rFonts w:ascii="Times New Roman" w:hAnsi="Times New Roman"/>
          <w:vertAlign w:val="superscript"/>
        </w:rPr>
        <w:t>3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405BD9" w:rsidRPr="00405BD9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</w:t>
      </w:r>
    </w:p>
    <w:p w:rsidR="000F5A0D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405BD9" w:rsidRPr="007D10AC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9578EA" w:rsidRPr="00E10721">
        <w:rPr>
          <w:rFonts w:ascii="Times New Roman" w:hAnsi="Times New Roman"/>
          <w:iCs/>
          <w:color w:val="000000"/>
        </w:rPr>
        <w:t>2</w:t>
      </w:r>
      <w:r w:rsidR="00405BD9" w:rsidRPr="007D10AC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F5A0D" w:rsidRPr="003D40F9" w:rsidRDefault="000F5A0D" w:rsidP="000F5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5A0D" w:rsidRPr="00930824" w:rsidRDefault="000F5A0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821503" w:rsidRPr="0093082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распределения бюджетных ассигнований по целевым статьям (муниципальным программам Батыревского района  и непрограммным направлениям  деятельности),  группам (группам и подгруппам) видов расходов, разделам, подразделам классификации расходов бюджета  Батыревского района 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,п</w:t>
      </w:r>
      <w:proofErr w:type="gramEnd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редусмотренного  приложен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B311D" w:rsidRPr="00930824">
        <w:rPr>
          <w:rFonts w:ascii="Times New Roman" w:hAnsi="Times New Roman"/>
          <w:b/>
          <w:sz w:val="24"/>
          <w:szCs w:val="24"/>
        </w:rPr>
        <w:t>9</w:t>
      </w:r>
      <w:r w:rsidR="007B311D" w:rsidRPr="0093082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9288C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9288C" w:rsidRPr="00930824">
        <w:rPr>
          <w:rFonts w:ascii="Times New Roman" w:hAnsi="Times New Roman"/>
          <w:b/>
          <w:sz w:val="24"/>
          <w:szCs w:val="24"/>
        </w:rPr>
        <w:t>9</w:t>
      </w:r>
      <w:r w:rsidR="00A9288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к Решению Собрания депутатов Батыревского района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О бюджете  Батыревского района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8B77A1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плановый период 20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83759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годов»</w:t>
      </w:r>
    </w:p>
    <w:p w:rsidR="002D2305" w:rsidRDefault="002D2305" w:rsidP="002D2305">
      <w:pPr>
        <w:pStyle w:val="ConsPlusNormal"/>
        <w:jc w:val="center"/>
        <w:rPr>
          <w:sz w:val="24"/>
          <w:szCs w:val="24"/>
        </w:rPr>
      </w:pPr>
    </w:p>
    <w:p w:rsidR="002D2305" w:rsidRDefault="002D2305" w:rsidP="002D230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2D2305" w:rsidRDefault="002D2305" w:rsidP="002D230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09.08.2019 N32/2)</w:t>
      </w:r>
    </w:p>
    <w:p w:rsidR="00CB45C7" w:rsidRDefault="00CB45C7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804" w:type="dxa"/>
        <w:tblLook w:val="04A0"/>
      </w:tblPr>
      <w:tblGrid>
        <w:gridCol w:w="1016"/>
        <w:gridCol w:w="3544"/>
        <w:gridCol w:w="1328"/>
        <w:gridCol w:w="820"/>
        <w:gridCol w:w="820"/>
        <w:gridCol w:w="716"/>
        <w:gridCol w:w="1560"/>
      </w:tblGrid>
      <w:tr w:rsidR="004758B1" w:rsidRPr="004758B1" w:rsidTr="00140E19">
        <w:trPr>
          <w:trHeight w:val="161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4758B1" w:rsidRPr="00184536" w:rsidRDefault="00A86646" w:rsidP="00A86646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4758B1" w:rsidRPr="004758B1" w:rsidTr="00140E19">
        <w:trPr>
          <w:trHeight w:val="27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E16A6" w:rsidRPr="001B7050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F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72 </w:t>
            </w:r>
            <w:r w:rsidR="00BF6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</w:t>
            </w:r>
            <w:r w:rsidRPr="001B7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BF6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B7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17,25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B7050" w:rsidRPr="001B70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2A12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8 191 700,00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B7050" w:rsidRPr="001B70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2A12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8 740 500,00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2A12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8 691 700,00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0276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B02763" w:rsidRPr="000003D8" w:rsidRDefault="00B02763" w:rsidP="00B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 по использованию объектов </w:t>
            </w:r>
            <w:r w:rsidRPr="000003D8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B02763" w:rsidRPr="000003D8" w:rsidRDefault="00B02763" w:rsidP="00B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lastRenderedPageBreak/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0003D8" w:rsidRDefault="00B02763" w:rsidP="00B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B02763" w:rsidRPr="000003D8" w:rsidRDefault="00B02763" w:rsidP="00B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02763" w:rsidRPr="00BE16A6" w:rsidRDefault="002A12A6" w:rsidP="00B0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-52 700,00</w:t>
            </w:r>
          </w:p>
        </w:tc>
      </w:tr>
      <w:tr w:rsidR="00B0276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02763" w:rsidRPr="00BE16A6" w:rsidRDefault="00F918E0" w:rsidP="00B0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02763" w:rsidRPr="00BE16A6" w:rsidRDefault="002A12A6" w:rsidP="00B0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-52 700,00</w:t>
            </w:r>
          </w:p>
        </w:tc>
      </w:tr>
      <w:tr w:rsidR="00B0276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02763" w:rsidRPr="00BE16A6" w:rsidRDefault="00F918E0" w:rsidP="00B0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385 069,77</w:t>
            </w:r>
          </w:p>
        </w:tc>
      </w:tr>
      <w:tr w:rsidR="00F918E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18E0" w:rsidRPr="00BE16A6" w:rsidRDefault="00F918E0" w:rsidP="00F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385 069,77</w:t>
            </w:r>
          </w:p>
        </w:tc>
      </w:tr>
      <w:tr w:rsidR="00F918E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18E0" w:rsidRPr="00BE16A6" w:rsidRDefault="00F918E0" w:rsidP="00F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385 069,77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A12A6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-437 769,77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A12A6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-437 769,77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A12A6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-437 769,77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3BED" w:rsidRPr="00096589" w:rsidRDefault="002E3BED" w:rsidP="002E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"Обеспечение населения Чувашской Республики качественной питьевой водой" муниципальной программы </w:t>
            </w: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A130000000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-1 087 309,61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-787 309,61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17 201 131,69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4 206 340,00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</w:t>
            </w: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-17 988 441,30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-4 993 649,61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</w:t>
            </w: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А220000000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</w:t>
            </w: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760453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0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760453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0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5 982 800,00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6 764 000,00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27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35 599 761,38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27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35 599 761,38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-225 434,00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-3 262 274,96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-3 262 274,96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-3 262 274,96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3 271 200,96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3 271 200,96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3 271 200,96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35 519 800,00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-2 067 822,78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-2 067 822,78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-2 067 822,78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9 248 522,78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9 248 522,78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9 248 522,78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13 961 749,88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13 961 749,88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13 961 749,88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14 377 350,12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14 377 350,12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14 377 350,12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-289 764,62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11590E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-53 016,40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-53 016,40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-53 016,40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53 016,40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53 016,40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53 016,40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(текущий) ремонт объектов муниципальных </w:t>
            </w: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-1 213 473,00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-1 213 473,00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-10 326,00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-1 203 147,00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133 473,00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133 473,00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10 326,00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123 147,00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3 021 953,08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78 (в рамках создания новых мест в общеобразовательных организациях, расположенных в сельской местности </w:t>
            </w: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поселках городского типа)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F9662D">
        <w:trPr>
          <w:trHeight w:val="2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F9662D">
        <w:trPr>
          <w:trHeight w:val="22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F9662D">
        <w:trPr>
          <w:trHeight w:val="232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F9662D">
        <w:trPr>
          <w:trHeight w:val="253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F9662D">
        <w:trPr>
          <w:trHeight w:val="319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27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-137,00</w:t>
            </w:r>
          </w:p>
        </w:tc>
      </w:tr>
      <w:tr w:rsidR="00760453" w:rsidRPr="00BE16A6" w:rsidTr="00F9662D">
        <w:trPr>
          <w:trHeight w:val="26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-137,00</w:t>
            </w:r>
          </w:p>
        </w:tc>
      </w:tr>
      <w:tr w:rsidR="00760453" w:rsidRPr="00BE16A6" w:rsidTr="00F9662D">
        <w:trPr>
          <w:trHeight w:val="284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C7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7 888 274,00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C7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C7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21 074,00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-24 641,68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-24 641,68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-37 383,00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12 741,32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45 715,68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45 715,68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8 332,68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D0240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6 689 200,00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D0240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7B311D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7B311D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- 6 710 100,00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BE6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9 000 000,00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E6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9 000 000,00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920E11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920E11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920E11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920E11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920E11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920E11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3 403 000,00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3 175 800,00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3 175 800,00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DC0E79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1 076 600</w:t>
            </w:r>
            <w:r w:rsidR="00EA0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DC0E79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2 099 200</w:t>
            </w:r>
            <w:r w:rsidR="007F0C1C"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-13</w:t>
            </w: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3 708,52</w:t>
            </w:r>
          </w:p>
        </w:tc>
      </w:tr>
      <w:tr w:rsidR="007F0C1C" w:rsidRPr="00BE16A6" w:rsidTr="00753AF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F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91F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0C1C" w:rsidRPr="00591FC7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FC7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F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F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753AF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F0C1C" w:rsidRPr="000003D8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</w:t>
            </w:r>
            <w:r w:rsidRPr="000003D8">
              <w:rPr>
                <w:rFonts w:ascii="Times New Roman" w:hAnsi="Times New Roman"/>
                <w:sz w:val="20"/>
                <w:szCs w:val="20"/>
              </w:rPr>
              <w:lastRenderedPageBreak/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Ч320100000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753AF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F0C1C" w:rsidRPr="000003D8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284702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284702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D533E5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C23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0C1C" w:rsidRPr="00C23A5F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D533E5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F0C1C" w:rsidRPr="00C23A5F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D533E5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F0C1C" w:rsidRPr="00831BE6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D533E5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F0C1C" w:rsidRPr="00831BE6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</w:tbl>
    <w:p w:rsidR="00C509C8" w:rsidRDefault="00C509C8" w:rsidP="00265EB8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sectPr w:rsidR="00C509C8" w:rsidSect="00C7440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31D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36AA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365A"/>
    <w:rsid w:val="001644FA"/>
    <w:rsid w:val="001646BB"/>
    <w:rsid w:val="001646F6"/>
    <w:rsid w:val="00164857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2CEA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28A"/>
    <w:rsid w:val="001F5BFD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230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7210"/>
    <w:rsid w:val="003C7458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D96"/>
    <w:rsid w:val="003F3B2D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9716E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AE0"/>
    <w:rsid w:val="005543EC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1060"/>
    <w:rsid w:val="00591864"/>
    <w:rsid w:val="00591A69"/>
    <w:rsid w:val="00591FC7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404E"/>
    <w:rsid w:val="005D658B"/>
    <w:rsid w:val="005E14DB"/>
    <w:rsid w:val="005E31C8"/>
    <w:rsid w:val="005E3540"/>
    <w:rsid w:val="005E35F1"/>
    <w:rsid w:val="005E38DB"/>
    <w:rsid w:val="005E6BFF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2F4D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2E7E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36963"/>
    <w:rsid w:val="007417BC"/>
    <w:rsid w:val="00741C77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763"/>
    <w:rsid w:val="00754655"/>
    <w:rsid w:val="00755D0A"/>
    <w:rsid w:val="00755E27"/>
    <w:rsid w:val="00760453"/>
    <w:rsid w:val="00760A78"/>
    <w:rsid w:val="007610C2"/>
    <w:rsid w:val="007619E8"/>
    <w:rsid w:val="00761E43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9DC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551B"/>
    <w:rsid w:val="008D5619"/>
    <w:rsid w:val="008D644E"/>
    <w:rsid w:val="008D7739"/>
    <w:rsid w:val="008E0143"/>
    <w:rsid w:val="008E0580"/>
    <w:rsid w:val="008E0CB5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689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29B6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5FC3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1942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4D58"/>
    <w:rsid w:val="00C7535A"/>
    <w:rsid w:val="00C75D73"/>
    <w:rsid w:val="00C75E8B"/>
    <w:rsid w:val="00C76098"/>
    <w:rsid w:val="00C76BDF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527"/>
    <w:rsid w:val="00E56891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29D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EB5"/>
    <w:rsid w:val="00FD1EA5"/>
    <w:rsid w:val="00FD2EC9"/>
    <w:rsid w:val="00FD3BB1"/>
    <w:rsid w:val="00FD3FAC"/>
    <w:rsid w:val="00FD45E3"/>
    <w:rsid w:val="00FD4831"/>
    <w:rsid w:val="00FD48E6"/>
    <w:rsid w:val="00FD4A29"/>
    <w:rsid w:val="00FD5BB4"/>
    <w:rsid w:val="00FD7714"/>
    <w:rsid w:val="00FE0336"/>
    <w:rsid w:val="00FE0500"/>
    <w:rsid w:val="00FE10BD"/>
    <w:rsid w:val="00FE19D5"/>
    <w:rsid w:val="00FE22EE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A50F-A938-4213-939A-5C9500AB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6626</Words>
  <Characters>37772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725</cp:revision>
  <cp:lastPrinted>2020-04-10T06:47:00Z</cp:lastPrinted>
  <dcterms:created xsi:type="dcterms:W3CDTF">2018-12-05T14:29:00Z</dcterms:created>
  <dcterms:modified xsi:type="dcterms:W3CDTF">2020-04-28T07:16:00Z</dcterms:modified>
</cp:coreProperties>
</file>