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2B" w:rsidRPr="00DC2219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DC2219">
        <w:rPr>
          <w:rFonts w:ascii="Times New Roman" w:hAnsi="Times New Roman" w:cs="Times New Roman"/>
          <w:sz w:val="28"/>
          <w:szCs w:val="28"/>
        </w:rPr>
        <w:t>Утвержден</w:t>
      </w:r>
    </w:p>
    <w:p w:rsidR="00DC2219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 w:rsidRPr="00DC2219">
        <w:rPr>
          <w:rFonts w:ascii="Times New Roman" w:hAnsi="Times New Roman" w:cs="Times New Roman"/>
          <w:sz w:val="28"/>
          <w:szCs w:val="28"/>
        </w:rPr>
        <w:t xml:space="preserve">Общественным советом </w:t>
      </w:r>
      <w:r>
        <w:rPr>
          <w:rFonts w:ascii="Times New Roman" w:hAnsi="Times New Roman" w:cs="Times New Roman"/>
          <w:sz w:val="28"/>
          <w:szCs w:val="28"/>
        </w:rPr>
        <w:t xml:space="preserve">при Министерстве юстиции и имущественных отношений Чувашской Республики </w:t>
      </w:r>
    </w:p>
    <w:p w:rsidR="00DC2219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494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4947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2020 г.</w:t>
      </w:r>
    </w:p>
    <w:p w:rsidR="00DC2219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DC2219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DC2219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DC2219" w:rsidRPr="00DC2219" w:rsidRDefault="00DC2219" w:rsidP="00DC2219">
      <w:pPr>
        <w:spacing w:after="0" w:line="240" w:lineRule="auto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045A08" w:rsidRDefault="00DC2219" w:rsidP="00652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65249F" w:rsidRPr="0065249F">
        <w:rPr>
          <w:rFonts w:ascii="Times New Roman" w:hAnsi="Times New Roman" w:cs="Times New Roman"/>
          <w:b/>
          <w:sz w:val="28"/>
          <w:szCs w:val="28"/>
        </w:rPr>
        <w:t xml:space="preserve"> об организации </w:t>
      </w:r>
      <w:proofErr w:type="gramStart"/>
      <w:r w:rsidR="0065249F" w:rsidRPr="0065249F">
        <w:rPr>
          <w:rFonts w:ascii="Times New Roman" w:hAnsi="Times New Roman" w:cs="Times New Roman"/>
          <w:b/>
          <w:sz w:val="28"/>
          <w:szCs w:val="28"/>
        </w:rPr>
        <w:t>системы внутреннего обеспечения соответствия деятельности Министерства юстиции</w:t>
      </w:r>
      <w:proofErr w:type="gramEnd"/>
      <w:r w:rsidR="0065249F" w:rsidRPr="0065249F">
        <w:rPr>
          <w:rFonts w:ascii="Times New Roman" w:hAnsi="Times New Roman" w:cs="Times New Roman"/>
          <w:b/>
          <w:sz w:val="28"/>
          <w:szCs w:val="28"/>
        </w:rPr>
        <w:t xml:space="preserve"> и имущественных отношений Чувашской Республики требованиям антимонопольного законодательства</w:t>
      </w:r>
    </w:p>
    <w:p w:rsidR="0065249F" w:rsidRDefault="0065249F" w:rsidP="00652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49F" w:rsidRDefault="0065249F" w:rsidP="00F5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426D7E">
        <w:rPr>
          <w:rFonts w:ascii="Times New Roman" w:hAnsi="Times New Roman" w:cs="Times New Roman"/>
          <w:sz w:val="28"/>
          <w:szCs w:val="28"/>
        </w:rPr>
        <w:t xml:space="preserve">Национального плана развития конкуренции в Российской Федерации </w:t>
      </w:r>
      <w:r w:rsidR="00FA31E1">
        <w:rPr>
          <w:rFonts w:ascii="Times New Roman" w:hAnsi="Times New Roman" w:cs="Times New Roman"/>
          <w:sz w:val="28"/>
          <w:szCs w:val="28"/>
        </w:rPr>
        <w:t xml:space="preserve">на 2018-2020 годы, утвержденного Указом Президента Российской Федерации от 21 декабря 2017 г. № 618 «Об основных направлениях государственной политики по развитию конкуренции», и в соответствии с распоряжением Правительства Российской Федерации </w:t>
      </w:r>
      <w:r w:rsidR="006E5169">
        <w:rPr>
          <w:rFonts w:ascii="Times New Roman" w:hAnsi="Times New Roman" w:cs="Times New Roman"/>
          <w:sz w:val="28"/>
          <w:szCs w:val="28"/>
        </w:rPr>
        <w:t>от 18 октября 2018 г. № 2258-р о</w:t>
      </w:r>
      <w:r w:rsidR="00FA31E1">
        <w:rPr>
          <w:rFonts w:ascii="Times New Roman" w:hAnsi="Times New Roman" w:cs="Times New Roman"/>
          <w:sz w:val="28"/>
          <w:szCs w:val="28"/>
        </w:rPr>
        <w:t>б утверждении методических рекомендаций по созданию и организации федеральными органами исполнительной власти системы внутреннего</w:t>
      </w:r>
      <w:proofErr w:type="gramEnd"/>
      <w:r w:rsidR="00FA3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1E1">
        <w:rPr>
          <w:rFonts w:ascii="Times New Roman" w:hAnsi="Times New Roman" w:cs="Times New Roman"/>
          <w:sz w:val="28"/>
          <w:szCs w:val="28"/>
        </w:rPr>
        <w:t>обеспечения соответствия требованиям антимонопольного</w:t>
      </w:r>
      <w:r w:rsidR="006E5169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827D4F">
        <w:rPr>
          <w:rFonts w:ascii="Times New Roman" w:hAnsi="Times New Roman" w:cs="Times New Roman"/>
          <w:sz w:val="28"/>
          <w:szCs w:val="28"/>
        </w:rPr>
        <w:t>, распоряжением</w:t>
      </w:r>
      <w:r w:rsidR="00FA31E1">
        <w:rPr>
          <w:rFonts w:ascii="Times New Roman" w:hAnsi="Times New Roman" w:cs="Times New Roman"/>
          <w:sz w:val="28"/>
          <w:szCs w:val="28"/>
        </w:rPr>
        <w:t xml:space="preserve"> Главы Чувашской Республики </w:t>
      </w:r>
      <w:r w:rsidR="006574DA">
        <w:rPr>
          <w:rFonts w:ascii="Times New Roman" w:hAnsi="Times New Roman" w:cs="Times New Roman"/>
          <w:sz w:val="28"/>
          <w:szCs w:val="28"/>
        </w:rPr>
        <w:t>от 9 ноября 2016 г. № 425-рг об утверждении плана мероприятий («дорожной карты») по содействию развитию конкуренции в Чувашской Республике и целевых показателей эффективности его выпо</w:t>
      </w:r>
      <w:r w:rsidR="00827D4F">
        <w:rPr>
          <w:rFonts w:ascii="Times New Roman" w:hAnsi="Times New Roman" w:cs="Times New Roman"/>
          <w:sz w:val="28"/>
          <w:szCs w:val="28"/>
        </w:rPr>
        <w:t>лнения, постановлением</w:t>
      </w:r>
      <w:r w:rsidR="006574DA"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 Республики от 13 августа 2016 г. № 422 «Вопросы Министерства юстиции и имущественных отношений Чувашской Республики» в Министерстве юстиции и имущественных отношений Чувашкой</w:t>
      </w:r>
      <w:proofErr w:type="gramEnd"/>
      <w:r w:rsidR="006574DA">
        <w:rPr>
          <w:rFonts w:ascii="Times New Roman" w:hAnsi="Times New Roman" w:cs="Times New Roman"/>
          <w:sz w:val="28"/>
          <w:szCs w:val="28"/>
        </w:rPr>
        <w:t xml:space="preserve"> Республики (далее</w:t>
      </w:r>
      <w:r w:rsidR="00F80804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B44593" w:rsidRPr="00B44593">
        <w:rPr>
          <w:rFonts w:ascii="Times New Roman" w:hAnsi="Times New Roman" w:cs="Times New Roman"/>
          <w:sz w:val="28"/>
          <w:szCs w:val="28"/>
        </w:rPr>
        <w:t xml:space="preserve"> </w:t>
      </w:r>
      <w:r w:rsidR="006574DA">
        <w:rPr>
          <w:rFonts w:ascii="Times New Roman" w:hAnsi="Times New Roman" w:cs="Times New Roman"/>
          <w:sz w:val="28"/>
          <w:szCs w:val="28"/>
        </w:rPr>
        <w:t xml:space="preserve">- Минюст Чувашии) внедрена система внутреннего обеспечения соответствия требованиям антимонопольного законодательства. </w:t>
      </w:r>
    </w:p>
    <w:p w:rsidR="006574DA" w:rsidRDefault="00827D4F" w:rsidP="00F5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вышеуказанных </w:t>
      </w:r>
      <w:r w:rsidR="006574DA">
        <w:rPr>
          <w:rFonts w:ascii="Times New Roman" w:hAnsi="Times New Roman" w:cs="Times New Roman"/>
          <w:sz w:val="28"/>
          <w:szCs w:val="28"/>
        </w:rPr>
        <w:t xml:space="preserve">актов в Минюсте Чувашии </w:t>
      </w:r>
      <w:proofErr w:type="gramStart"/>
      <w:r w:rsidR="006574DA">
        <w:rPr>
          <w:rFonts w:ascii="Times New Roman" w:hAnsi="Times New Roman" w:cs="Times New Roman"/>
          <w:sz w:val="28"/>
          <w:szCs w:val="28"/>
        </w:rPr>
        <w:t>принят</w:t>
      </w:r>
      <w:r w:rsidR="00B45F2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6574DA">
        <w:rPr>
          <w:rFonts w:ascii="Times New Roman" w:hAnsi="Times New Roman" w:cs="Times New Roman"/>
          <w:sz w:val="28"/>
          <w:szCs w:val="28"/>
        </w:rPr>
        <w:t>:</w:t>
      </w:r>
    </w:p>
    <w:p w:rsidR="006574DA" w:rsidRDefault="006574DA" w:rsidP="00F5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45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F57611">
        <w:rPr>
          <w:rFonts w:ascii="Times New Roman" w:hAnsi="Times New Roman" w:cs="Times New Roman"/>
          <w:sz w:val="28"/>
          <w:szCs w:val="28"/>
        </w:rPr>
        <w:t>каз от 14 февраля 2019 г. № 31-о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в Министерстве юстиции и имущественных отношений Чувашской Республики системы внутреннего обеспечения соответствия требованиям антимонопольного законодательства»;</w:t>
      </w:r>
    </w:p>
    <w:p w:rsidR="00F57611" w:rsidRPr="00827D4F" w:rsidRDefault="00B44593" w:rsidP="00F5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593">
        <w:rPr>
          <w:rFonts w:ascii="Times New Roman" w:hAnsi="Times New Roman" w:cs="Times New Roman"/>
          <w:sz w:val="28"/>
          <w:szCs w:val="28"/>
        </w:rPr>
        <w:tab/>
      </w:r>
      <w:r w:rsidR="00F57611">
        <w:rPr>
          <w:rFonts w:ascii="Times New Roman" w:hAnsi="Times New Roman" w:cs="Times New Roman"/>
          <w:sz w:val="28"/>
          <w:szCs w:val="28"/>
        </w:rPr>
        <w:t xml:space="preserve">приказ от 28 февраля 2019 г. № 52-о «Об утверждении Плана мероприятий по организации в Министерстве юстиции и имущественных отношений Чувашской Республики системы внутреннего соответствия обеспечения требованиям антимонопольного законодательства (антимонопольного </w:t>
      </w:r>
      <w:proofErr w:type="spellStart"/>
      <w:r w:rsidR="00F5761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57611">
        <w:rPr>
          <w:rFonts w:ascii="Times New Roman" w:hAnsi="Times New Roman" w:cs="Times New Roman"/>
          <w:sz w:val="28"/>
          <w:szCs w:val="28"/>
        </w:rPr>
        <w:t>)</w:t>
      </w:r>
      <w:r w:rsidR="00827D4F">
        <w:rPr>
          <w:rFonts w:ascii="Times New Roman" w:hAnsi="Times New Roman" w:cs="Times New Roman"/>
          <w:sz w:val="28"/>
          <w:szCs w:val="28"/>
        </w:rPr>
        <w:t>»</w:t>
      </w:r>
      <w:r w:rsidR="00F57611">
        <w:rPr>
          <w:rFonts w:ascii="Times New Roman" w:hAnsi="Times New Roman" w:cs="Times New Roman"/>
          <w:sz w:val="28"/>
          <w:szCs w:val="28"/>
        </w:rPr>
        <w:t>;</w:t>
      </w:r>
    </w:p>
    <w:p w:rsidR="00827946" w:rsidRPr="00827946" w:rsidRDefault="00827946" w:rsidP="00F57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4F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приказ от 7 марта 2019 г. № 62-о «Об утверждении ключевых показателей и Методики расчета ключевых показателей эффективности функционирования в Министерстве юстиции и имущественных отношений Чувашской Республики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574DA" w:rsidRDefault="00B44593" w:rsidP="00F57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31 мая 2019 г. № 108-о «Об утверждении карты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827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исков нарушения антимонопольного законодательства в Министерстве юстиции и имущественных отношений Чувашской Республики на 2019 год»;</w:t>
      </w:r>
    </w:p>
    <w:p w:rsidR="0065249F" w:rsidRPr="00AD2907" w:rsidRDefault="00F57611" w:rsidP="00832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="0065249F">
        <w:rPr>
          <w:rFonts w:ascii="Times New Roman" w:hAnsi="Times New Roman" w:cs="Times New Roman"/>
          <w:sz w:val="28"/>
          <w:szCs w:val="28"/>
        </w:rPr>
        <w:t xml:space="preserve"> предотвращения наступления рисков нарушения антимонопольного законодательства, а также прове</w:t>
      </w:r>
      <w:r w:rsidR="006E5169">
        <w:rPr>
          <w:rFonts w:ascii="Times New Roman" w:hAnsi="Times New Roman" w:cs="Times New Roman"/>
          <w:sz w:val="28"/>
          <w:szCs w:val="28"/>
        </w:rPr>
        <w:t xml:space="preserve">дения анализа </w:t>
      </w:r>
      <w:r w:rsidR="0065249F">
        <w:rPr>
          <w:rFonts w:ascii="Times New Roman" w:hAnsi="Times New Roman" w:cs="Times New Roman"/>
          <w:sz w:val="28"/>
          <w:szCs w:val="28"/>
        </w:rPr>
        <w:t xml:space="preserve"> целесообразности (нецелесообразности) внесения изменений в нормативные правовые акты (проекты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актов) Минюстом Чувашии сформирован и размещен на официальном сайте Минюста Чувашии в разделе «</w:t>
      </w:r>
      <w:r w:rsidR="00F43766">
        <w:rPr>
          <w:rFonts w:ascii="Times New Roman" w:hAnsi="Times New Roman" w:cs="Times New Roman"/>
          <w:sz w:val="28"/>
          <w:szCs w:val="28"/>
        </w:rPr>
        <w:t>Конкурентная политика» исчерпывающий перечень нормативных правовых актов Минюста Чувашии (далее – перечень актов) за 2018 год с уведомлением о начале сбора замечаний и пр</w:t>
      </w:r>
      <w:r w:rsidR="008522FB">
        <w:rPr>
          <w:rFonts w:ascii="Times New Roman" w:hAnsi="Times New Roman" w:cs="Times New Roman"/>
          <w:sz w:val="28"/>
          <w:szCs w:val="28"/>
        </w:rPr>
        <w:t>едложений организаций и</w:t>
      </w:r>
      <w:proofErr w:type="gramEnd"/>
      <w:r w:rsidR="008522F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80804">
        <w:rPr>
          <w:rFonts w:ascii="Times New Roman" w:hAnsi="Times New Roman" w:cs="Times New Roman"/>
          <w:sz w:val="28"/>
          <w:szCs w:val="28"/>
        </w:rPr>
        <w:t xml:space="preserve"> по данным актам</w:t>
      </w:r>
      <w:r w:rsidR="008522FB">
        <w:rPr>
          <w:rFonts w:ascii="Times New Roman" w:hAnsi="Times New Roman" w:cs="Times New Roman"/>
          <w:sz w:val="28"/>
          <w:szCs w:val="28"/>
        </w:rPr>
        <w:t>.</w:t>
      </w:r>
      <w:r w:rsidR="00F80804">
        <w:rPr>
          <w:rFonts w:ascii="Times New Roman" w:hAnsi="Times New Roman" w:cs="Times New Roman"/>
          <w:sz w:val="28"/>
          <w:szCs w:val="28"/>
        </w:rPr>
        <w:t xml:space="preserve"> Кроме того, все</w:t>
      </w:r>
      <w:r w:rsidR="008522FB">
        <w:rPr>
          <w:rFonts w:ascii="Times New Roman" w:hAnsi="Times New Roman" w:cs="Times New Roman"/>
          <w:sz w:val="28"/>
          <w:szCs w:val="28"/>
        </w:rPr>
        <w:t xml:space="preserve"> </w:t>
      </w:r>
      <w:r w:rsidR="00F80804">
        <w:rPr>
          <w:rFonts w:ascii="Times New Roman" w:hAnsi="Times New Roman" w:cs="Times New Roman"/>
          <w:sz w:val="28"/>
          <w:szCs w:val="28"/>
        </w:rPr>
        <w:t>п</w:t>
      </w:r>
      <w:r w:rsidR="008522FB">
        <w:rPr>
          <w:rFonts w:ascii="Times New Roman" w:hAnsi="Times New Roman" w:cs="Times New Roman"/>
          <w:sz w:val="28"/>
          <w:szCs w:val="28"/>
        </w:rPr>
        <w:t>роекты</w:t>
      </w:r>
      <w:r w:rsidR="00F43766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8522FB">
        <w:rPr>
          <w:rFonts w:ascii="Times New Roman" w:hAnsi="Times New Roman" w:cs="Times New Roman"/>
          <w:sz w:val="28"/>
          <w:szCs w:val="28"/>
        </w:rPr>
        <w:t>, разрабатываемые</w:t>
      </w:r>
      <w:r w:rsidR="00827D4F">
        <w:rPr>
          <w:rFonts w:ascii="Times New Roman" w:hAnsi="Times New Roman" w:cs="Times New Roman"/>
          <w:sz w:val="28"/>
          <w:szCs w:val="28"/>
        </w:rPr>
        <w:t xml:space="preserve"> Минюстом</w:t>
      </w:r>
      <w:r w:rsidR="00F43766">
        <w:rPr>
          <w:rFonts w:ascii="Times New Roman" w:hAnsi="Times New Roman" w:cs="Times New Roman"/>
          <w:sz w:val="28"/>
          <w:szCs w:val="28"/>
        </w:rPr>
        <w:t xml:space="preserve"> Чувашии</w:t>
      </w:r>
      <w:r w:rsidR="008522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32139">
        <w:rPr>
          <w:rFonts w:ascii="Times New Roman" w:hAnsi="Times New Roman" w:cs="Times New Roman"/>
          <w:sz w:val="28"/>
          <w:szCs w:val="28"/>
        </w:rPr>
        <w:t>проекты Минюста Чувашии</w:t>
      </w:r>
      <w:r w:rsidR="00AD2907">
        <w:rPr>
          <w:rFonts w:ascii="Times New Roman" w:hAnsi="Times New Roman" w:cs="Times New Roman"/>
          <w:sz w:val="28"/>
          <w:szCs w:val="28"/>
        </w:rPr>
        <w:t>)</w:t>
      </w:r>
      <w:r w:rsidR="00F80804">
        <w:rPr>
          <w:rFonts w:ascii="Times New Roman" w:hAnsi="Times New Roman" w:cs="Times New Roman"/>
          <w:sz w:val="28"/>
          <w:szCs w:val="28"/>
        </w:rPr>
        <w:t>,</w:t>
      </w:r>
      <w:r w:rsidR="00832139">
        <w:rPr>
          <w:rFonts w:ascii="Times New Roman" w:hAnsi="Times New Roman" w:cs="Times New Roman"/>
          <w:sz w:val="28"/>
          <w:szCs w:val="28"/>
        </w:rPr>
        <w:t xml:space="preserve"> </w:t>
      </w:r>
      <w:r w:rsidR="00AD2907">
        <w:rPr>
          <w:rFonts w:ascii="Times New Roman" w:hAnsi="Times New Roman" w:cs="Times New Roman"/>
          <w:sz w:val="28"/>
          <w:szCs w:val="28"/>
        </w:rPr>
        <w:t>размещаются</w:t>
      </w:r>
      <w:r w:rsidR="00AD2907" w:rsidRPr="00AD2907">
        <w:rPr>
          <w:rFonts w:ascii="Times New Roman" w:hAnsi="Times New Roman" w:cs="Times New Roman"/>
          <w:sz w:val="28"/>
          <w:szCs w:val="28"/>
        </w:rPr>
        <w:t xml:space="preserve"> </w:t>
      </w:r>
      <w:r w:rsidR="00AD2907">
        <w:rPr>
          <w:rFonts w:ascii="Times New Roman" w:hAnsi="Times New Roman" w:cs="Times New Roman"/>
          <w:sz w:val="28"/>
          <w:szCs w:val="28"/>
        </w:rPr>
        <w:t xml:space="preserve">на официальном сайте regulations.cap.ru в </w:t>
      </w:r>
      <w:r w:rsidR="00AF7D4B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="00AD290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F80804" w:rsidRDefault="008522FB" w:rsidP="00F4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2139">
        <w:rPr>
          <w:rFonts w:ascii="Times New Roman" w:hAnsi="Times New Roman" w:cs="Times New Roman"/>
          <w:sz w:val="28"/>
          <w:szCs w:val="28"/>
        </w:rPr>
        <w:t>При размещении указанных перечней актов и прое</w:t>
      </w:r>
      <w:r w:rsidR="00AD2907">
        <w:rPr>
          <w:rFonts w:ascii="Times New Roman" w:hAnsi="Times New Roman" w:cs="Times New Roman"/>
          <w:sz w:val="28"/>
          <w:szCs w:val="28"/>
        </w:rPr>
        <w:t>ктов Минюста Чувашии указывается</w:t>
      </w:r>
      <w:r w:rsidR="00832139">
        <w:rPr>
          <w:rFonts w:ascii="Times New Roman" w:hAnsi="Times New Roman" w:cs="Times New Roman"/>
          <w:sz w:val="28"/>
          <w:szCs w:val="28"/>
        </w:rPr>
        <w:t xml:space="preserve"> обоснование </w:t>
      </w:r>
      <w:r w:rsidR="00AF7D4B">
        <w:rPr>
          <w:rFonts w:ascii="Times New Roman" w:hAnsi="Times New Roman" w:cs="Times New Roman"/>
          <w:sz w:val="28"/>
          <w:szCs w:val="28"/>
        </w:rPr>
        <w:t>реализации предлагаемых решений</w:t>
      </w:r>
      <w:r w:rsidR="00832139">
        <w:rPr>
          <w:rFonts w:ascii="Times New Roman" w:hAnsi="Times New Roman" w:cs="Times New Roman"/>
          <w:sz w:val="28"/>
          <w:szCs w:val="28"/>
        </w:rPr>
        <w:t>, в том</w:t>
      </w:r>
      <w:r w:rsidR="00827D4F">
        <w:rPr>
          <w:rFonts w:ascii="Times New Roman" w:hAnsi="Times New Roman" w:cs="Times New Roman"/>
          <w:sz w:val="28"/>
          <w:szCs w:val="28"/>
        </w:rPr>
        <w:t xml:space="preserve"> числе их влияние на конкуренцию</w:t>
      </w:r>
      <w:r w:rsidR="00F80804">
        <w:rPr>
          <w:rFonts w:ascii="Times New Roman" w:hAnsi="Times New Roman" w:cs="Times New Roman"/>
          <w:sz w:val="28"/>
          <w:szCs w:val="28"/>
        </w:rPr>
        <w:t>.</w:t>
      </w:r>
    </w:p>
    <w:p w:rsidR="00992733" w:rsidRDefault="006E5169" w:rsidP="00DC2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е</w:t>
      </w:r>
      <w:r w:rsidR="00DC2219">
        <w:rPr>
          <w:rFonts w:ascii="Times New Roman" w:hAnsi="Times New Roman" w:cs="Times New Roman"/>
          <w:sz w:val="28"/>
          <w:szCs w:val="28"/>
        </w:rPr>
        <w:t xml:space="preserve">жеквартально на официальном сайте </w:t>
      </w:r>
      <w:r w:rsidR="00FA27AD">
        <w:rPr>
          <w:rFonts w:ascii="Times New Roman" w:hAnsi="Times New Roman" w:cs="Times New Roman"/>
          <w:sz w:val="28"/>
          <w:szCs w:val="28"/>
        </w:rPr>
        <w:t>Минюста Чувашии</w:t>
      </w:r>
      <w:r w:rsidR="00DC2219">
        <w:rPr>
          <w:rFonts w:ascii="Times New Roman" w:hAnsi="Times New Roman" w:cs="Times New Roman"/>
          <w:sz w:val="28"/>
          <w:szCs w:val="28"/>
        </w:rPr>
        <w:t xml:space="preserve"> размещалось уведомление </w:t>
      </w:r>
      <w:r w:rsidR="00832139">
        <w:rPr>
          <w:rFonts w:ascii="Times New Roman" w:hAnsi="Times New Roman" w:cs="Times New Roman"/>
          <w:sz w:val="28"/>
          <w:szCs w:val="28"/>
        </w:rPr>
        <w:t>о начале сбора замечаний и предложен</w:t>
      </w:r>
      <w:r w:rsidR="00992733">
        <w:rPr>
          <w:rFonts w:ascii="Times New Roman" w:hAnsi="Times New Roman" w:cs="Times New Roman"/>
          <w:sz w:val="28"/>
          <w:szCs w:val="28"/>
        </w:rPr>
        <w:t>ий организаций и граждан по перечню актов</w:t>
      </w:r>
      <w:r w:rsidR="00F8080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92733">
        <w:rPr>
          <w:rFonts w:ascii="Times New Roman" w:hAnsi="Times New Roman" w:cs="Times New Roman"/>
          <w:sz w:val="28"/>
          <w:szCs w:val="28"/>
        </w:rPr>
        <w:t>проек</w:t>
      </w:r>
      <w:r w:rsidR="00AF7D4B">
        <w:rPr>
          <w:rFonts w:ascii="Times New Roman" w:hAnsi="Times New Roman" w:cs="Times New Roman"/>
          <w:sz w:val="28"/>
          <w:szCs w:val="28"/>
        </w:rPr>
        <w:t>там Минюста Чувашии</w:t>
      </w:r>
      <w:r w:rsidR="00DC22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C2219">
        <w:rPr>
          <w:rFonts w:ascii="Times New Roman" w:hAnsi="Times New Roman" w:cs="Times New Roman"/>
          <w:sz w:val="28"/>
          <w:szCs w:val="28"/>
        </w:rPr>
        <w:t xml:space="preserve">редложений </w:t>
      </w:r>
      <w:r>
        <w:rPr>
          <w:rFonts w:ascii="Times New Roman" w:hAnsi="Times New Roman" w:cs="Times New Roman"/>
          <w:sz w:val="28"/>
          <w:szCs w:val="28"/>
        </w:rPr>
        <w:t xml:space="preserve">и замечаний </w:t>
      </w:r>
      <w:r w:rsidR="00DC2219">
        <w:rPr>
          <w:rFonts w:ascii="Times New Roman" w:hAnsi="Times New Roman" w:cs="Times New Roman"/>
          <w:sz w:val="28"/>
          <w:szCs w:val="28"/>
        </w:rPr>
        <w:t xml:space="preserve">от </w:t>
      </w:r>
      <w:r w:rsidR="00464B73">
        <w:rPr>
          <w:rFonts w:ascii="Times New Roman" w:hAnsi="Times New Roman" w:cs="Times New Roman"/>
          <w:sz w:val="28"/>
          <w:szCs w:val="28"/>
        </w:rPr>
        <w:t>организаций и граждан н</w:t>
      </w:r>
      <w:r w:rsidR="00DC2219">
        <w:rPr>
          <w:rFonts w:ascii="Times New Roman" w:hAnsi="Times New Roman" w:cs="Times New Roman"/>
          <w:sz w:val="28"/>
          <w:szCs w:val="28"/>
        </w:rPr>
        <w:t>е поступа</w:t>
      </w:r>
      <w:r w:rsidR="00AF7D4B">
        <w:rPr>
          <w:rFonts w:ascii="Times New Roman" w:hAnsi="Times New Roman" w:cs="Times New Roman"/>
          <w:sz w:val="28"/>
          <w:szCs w:val="28"/>
        </w:rPr>
        <w:t>ло</w:t>
      </w:r>
      <w:r w:rsidR="00992733">
        <w:rPr>
          <w:rFonts w:ascii="Times New Roman" w:hAnsi="Times New Roman" w:cs="Times New Roman"/>
          <w:sz w:val="28"/>
          <w:szCs w:val="28"/>
        </w:rPr>
        <w:t>.</w:t>
      </w:r>
    </w:p>
    <w:p w:rsidR="00832139" w:rsidRDefault="00992733" w:rsidP="00F4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проведенного анализа нормативных правовых актов (проектов нормативных правовых актов) Минюстом Чувашии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</w:p>
    <w:p w:rsidR="00BB33D1" w:rsidRDefault="0041645E" w:rsidP="00F4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Одновременно с этим</w:t>
      </w:r>
      <w:r w:rsidR="00BB33D1">
        <w:rPr>
          <w:rFonts w:ascii="Times New Roman" w:hAnsi="Times New Roman" w:cs="Times New Roman"/>
          <w:sz w:val="28"/>
          <w:szCs w:val="28"/>
        </w:rPr>
        <w:t xml:space="preserve"> Минюстом Чувашии проведен </w:t>
      </w:r>
      <w:r w:rsidR="00470AB3"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 w:rsidR="00B45F2F">
        <w:rPr>
          <w:rFonts w:ascii="Times New Roman" w:hAnsi="Times New Roman" w:cs="Times New Roman"/>
          <w:sz w:val="28"/>
          <w:szCs w:val="28"/>
        </w:rPr>
        <w:t xml:space="preserve">Минюста Чувашии </w:t>
      </w:r>
      <w:r w:rsidR="00B80E8B">
        <w:rPr>
          <w:rFonts w:ascii="Times New Roman" w:hAnsi="Times New Roman" w:cs="Times New Roman"/>
          <w:sz w:val="28"/>
          <w:szCs w:val="28"/>
        </w:rPr>
        <w:t xml:space="preserve">(Госкомимущества Чувашии) </w:t>
      </w:r>
      <w:r w:rsidR="00FA27AD">
        <w:rPr>
          <w:rFonts w:ascii="Times New Roman" w:hAnsi="Times New Roman" w:cs="Times New Roman"/>
          <w:sz w:val="28"/>
          <w:szCs w:val="28"/>
        </w:rPr>
        <w:t xml:space="preserve">за </w:t>
      </w:r>
      <w:r w:rsidR="00470AB3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>2016-2018 гг.</w:t>
      </w:r>
    </w:p>
    <w:p w:rsidR="00693E2D" w:rsidRDefault="00B45F2F" w:rsidP="00F4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показал, что за указанный период Управлением Федеральной антимонопольной службы по Чувашской Республике </w:t>
      </w:r>
      <w:r w:rsidR="00616578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>
        <w:rPr>
          <w:rFonts w:ascii="Times New Roman" w:hAnsi="Times New Roman" w:cs="Times New Roman"/>
          <w:sz w:val="28"/>
          <w:szCs w:val="28"/>
        </w:rPr>
        <w:t xml:space="preserve">было возбуждено 4 административных дела по вопросам применения и </w:t>
      </w:r>
      <w:r w:rsidR="00EC567B">
        <w:rPr>
          <w:rFonts w:ascii="Times New Roman" w:hAnsi="Times New Roman" w:cs="Times New Roman"/>
          <w:sz w:val="28"/>
          <w:szCs w:val="28"/>
        </w:rPr>
        <w:t>нарушения Минюстом Чувашии норм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r w:rsidR="0041645E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41645E" w:rsidRDefault="0041645E" w:rsidP="00F4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которых:</w:t>
      </w:r>
    </w:p>
    <w:p w:rsidR="00693E2D" w:rsidRDefault="00693E2D" w:rsidP="00416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C567B">
        <w:rPr>
          <w:rFonts w:ascii="Times New Roman" w:hAnsi="Times New Roman" w:cs="Times New Roman"/>
          <w:sz w:val="28"/>
          <w:szCs w:val="28"/>
        </w:rPr>
        <w:t xml:space="preserve"> административному делу</w:t>
      </w:r>
      <w:r w:rsidR="0061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64B73">
        <w:rPr>
          <w:rFonts w:ascii="Times New Roman" w:hAnsi="Times New Roman" w:cs="Times New Roman"/>
          <w:sz w:val="28"/>
          <w:szCs w:val="28"/>
        </w:rPr>
        <w:t xml:space="preserve"> А79-4645/2016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67B">
        <w:rPr>
          <w:rFonts w:ascii="Times New Roman" w:hAnsi="Times New Roman" w:cs="Times New Roman"/>
          <w:sz w:val="28"/>
          <w:szCs w:val="28"/>
        </w:rPr>
        <w:t xml:space="preserve">вступило в силу решение </w:t>
      </w:r>
      <w:r>
        <w:rPr>
          <w:rFonts w:ascii="Times New Roman" w:hAnsi="Times New Roman" w:cs="Times New Roman"/>
          <w:sz w:val="28"/>
          <w:szCs w:val="28"/>
        </w:rPr>
        <w:t xml:space="preserve">Арбитражного </w:t>
      </w:r>
      <w:r w:rsidR="00EC567B">
        <w:rPr>
          <w:rFonts w:ascii="Times New Roman" w:hAnsi="Times New Roman" w:cs="Times New Roman"/>
          <w:sz w:val="28"/>
          <w:szCs w:val="28"/>
        </w:rPr>
        <w:t xml:space="preserve">суда </w:t>
      </w:r>
      <w:r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="00EC567B">
        <w:rPr>
          <w:rFonts w:ascii="Times New Roman" w:hAnsi="Times New Roman" w:cs="Times New Roman"/>
          <w:sz w:val="28"/>
          <w:szCs w:val="28"/>
        </w:rPr>
        <w:t>о признании предупрежден</w:t>
      </w:r>
      <w:r>
        <w:rPr>
          <w:rFonts w:ascii="Times New Roman" w:hAnsi="Times New Roman" w:cs="Times New Roman"/>
          <w:sz w:val="28"/>
          <w:szCs w:val="28"/>
        </w:rPr>
        <w:t xml:space="preserve">ия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2335F" w:rsidRDefault="00693E2D" w:rsidP="00416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административном</w:t>
      </w:r>
      <w:r w:rsidR="00464B73">
        <w:rPr>
          <w:rFonts w:ascii="Times New Roman" w:hAnsi="Times New Roman" w:cs="Times New Roman"/>
          <w:sz w:val="28"/>
          <w:szCs w:val="28"/>
        </w:rPr>
        <w:t xml:space="preserve">у делу </w:t>
      </w:r>
      <w:r w:rsidR="0041645E">
        <w:rPr>
          <w:rFonts w:ascii="Times New Roman" w:hAnsi="Times New Roman" w:cs="Times New Roman"/>
          <w:sz w:val="28"/>
          <w:szCs w:val="28"/>
        </w:rPr>
        <w:t>№</w:t>
      </w:r>
      <w:r w:rsidR="00464B73">
        <w:rPr>
          <w:rFonts w:ascii="Times New Roman" w:hAnsi="Times New Roman" w:cs="Times New Roman"/>
          <w:sz w:val="28"/>
          <w:szCs w:val="28"/>
        </w:rPr>
        <w:t xml:space="preserve"> А79-7201/2018</w:t>
      </w:r>
      <w:r>
        <w:rPr>
          <w:rFonts w:ascii="Times New Roman" w:hAnsi="Times New Roman" w:cs="Times New Roman"/>
          <w:sz w:val="28"/>
          <w:szCs w:val="28"/>
        </w:rPr>
        <w:t xml:space="preserve"> решением Арбитражного суда Чувашской Республики предупреждение Управления </w:t>
      </w:r>
      <w:r w:rsidR="0002339A">
        <w:rPr>
          <w:rFonts w:ascii="Times New Roman" w:hAnsi="Times New Roman" w:cs="Times New Roman"/>
          <w:sz w:val="28"/>
          <w:szCs w:val="28"/>
        </w:rPr>
        <w:t xml:space="preserve">в адрес Минюста Чувашии </w:t>
      </w:r>
      <w:r>
        <w:rPr>
          <w:rFonts w:ascii="Times New Roman" w:hAnsi="Times New Roman" w:cs="Times New Roman"/>
          <w:sz w:val="28"/>
          <w:szCs w:val="28"/>
        </w:rPr>
        <w:t xml:space="preserve">признано недействительным. </w:t>
      </w:r>
      <w:r w:rsidR="0082335F">
        <w:rPr>
          <w:rFonts w:ascii="Times New Roman" w:hAnsi="Times New Roman" w:cs="Times New Roman"/>
          <w:sz w:val="28"/>
          <w:szCs w:val="28"/>
        </w:rPr>
        <w:t xml:space="preserve">Определением </w:t>
      </w:r>
      <w:r w:rsidR="0082335F">
        <w:rPr>
          <w:rFonts w:ascii="Times New Roman" w:hAnsi="Times New Roman" w:cs="Times New Roman"/>
          <w:sz w:val="28"/>
          <w:szCs w:val="28"/>
        </w:rPr>
        <w:lastRenderedPageBreak/>
        <w:t>Верховного Суда Российской Федерации от 11.07.2019 Управлению, ООО «</w:t>
      </w:r>
      <w:proofErr w:type="spellStart"/>
      <w:r w:rsidR="0082335F">
        <w:rPr>
          <w:rFonts w:ascii="Times New Roman" w:hAnsi="Times New Roman" w:cs="Times New Roman"/>
          <w:sz w:val="28"/>
          <w:szCs w:val="28"/>
        </w:rPr>
        <w:t>АККонд</w:t>
      </w:r>
      <w:proofErr w:type="spellEnd"/>
      <w:r w:rsidR="00464B73">
        <w:rPr>
          <w:rFonts w:ascii="Times New Roman" w:hAnsi="Times New Roman" w:cs="Times New Roman"/>
          <w:sz w:val="28"/>
          <w:szCs w:val="28"/>
        </w:rPr>
        <w:t xml:space="preserve"> </w:t>
      </w:r>
      <w:r w:rsidR="0082335F">
        <w:rPr>
          <w:rFonts w:ascii="Times New Roman" w:hAnsi="Times New Roman" w:cs="Times New Roman"/>
          <w:sz w:val="28"/>
          <w:szCs w:val="28"/>
        </w:rPr>
        <w:t>- торг» в передаче кассационной жалобы для рассмотрения в судебном заседании Судебной коллегии по экономическим спорам Верховного Суд</w:t>
      </w:r>
      <w:r w:rsidR="00FA27AD">
        <w:rPr>
          <w:rFonts w:ascii="Times New Roman" w:hAnsi="Times New Roman" w:cs="Times New Roman"/>
          <w:sz w:val="28"/>
          <w:szCs w:val="28"/>
        </w:rPr>
        <w:t>а Российской Федерации отказано;</w:t>
      </w:r>
    </w:p>
    <w:p w:rsidR="00693E2D" w:rsidRPr="00464B73" w:rsidRDefault="00693E2D" w:rsidP="00416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административному делу </w:t>
      </w:r>
      <w:r w:rsidR="0002339A">
        <w:rPr>
          <w:rFonts w:ascii="Times New Roman" w:hAnsi="Times New Roman" w:cs="Times New Roman"/>
          <w:sz w:val="28"/>
          <w:szCs w:val="28"/>
        </w:rPr>
        <w:t>№</w:t>
      </w:r>
      <w:r w:rsidR="0041645E">
        <w:rPr>
          <w:rFonts w:ascii="Times New Roman" w:hAnsi="Times New Roman" w:cs="Times New Roman"/>
          <w:sz w:val="28"/>
          <w:szCs w:val="28"/>
        </w:rPr>
        <w:t xml:space="preserve"> </w:t>
      </w:r>
      <w:r w:rsidR="0002339A">
        <w:rPr>
          <w:rFonts w:ascii="Times New Roman" w:hAnsi="Times New Roman" w:cs="Times New Roman"/>
          <w:sz w:val="28"/>
          <w:szCs w:val="28"/>
        </w:rPr>
        <w:t xml:space="preserve">15/05-АМЗ-2018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дела </w:t>
      </w:r>
      <w:r w:rsidR="0002339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>приостановлено до вступления в законную силу судебного акта  по заявлению Минюста Чувашии о признании незаконным предупреждения Управления;</w:t>
      </w:r>
    </w:p>
    <w:p w:rsidR="00EC567B" w:rsidRDefault="00693E2D" w:rsidP="00416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C567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административному делу </w:t>
      </w:r>
      <w:r w:rsidR="0002339A">
        <w:rPr>
          <w:rFonts w:ascii="Times New Roman" w:hAnsi="Times New Roman" w:cs="Times New Roman"/>
          <w:sz w:val="28"/>
          <w:szCs w:val="28"/>
        </w:rPr>
        <w:t>№ 8-Т-201</w:t>
      </w:r>
      <w:r w:rsidR="00464B73">
        <w:rPr>
          <w:rFonts w:ascii="Times New Roman" w:hAnsi="Times New Roman" w:cs="Times New Roman"/>
          <w:sz w:val="28"/>
          <w:szCs w:val="28"/>
        </w:rPr>
        <w:t>8</w:t>
      </w:r>
      <w:r w:rsidR="00023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Управления жалоба, на </w:t>
      </w:r>
      <w:r w:rsidR="00EC56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сновании которой возбуждалось дело</w:t>
      </w:r>
      <w:r w:rsidR="004164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признана</w:t>
      </w:r>
      <w:r w:rsidR="00EC5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 необоснованной</w:t>
      </w:r>
      <w:r w:rsidR="00EC5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219" w:rsidRDefault="00DC2219" w:rsidP="00416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04FDD">
        <w:rPr>
          <w:rFonts w:ascii="Times New Roman" w:hAnsi="Times New Roman" w:cs="Times New Roman"/>
          <w:sz w:val="28"/>
          <w:szCs w:val="28"/>
        </w:rPr>
        <w:t>2019 год Управлен</w:t>
      </w:r>
      <w:r w:rsidR="00464B73">
        <w:rPr>
          <w:rFonts w:ascii="Times New Roman" w:hAnsi="Times New Roman" w:cs="Times New Roman"/>
          <w:sz w:val="28"/>
          <w:szCs w:val="28"/>
        </w:rPr>
        <w:t>ием в адрес Минюста Чувашии предупреждений о прекращений действия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такого нарушения, предостережения о недопустимости совершения действий, которые могут привести к нарушению антимонопольного законодательства, не выдавалось.</w:t>
      </w:r>
      <w:proofErr w:type="gramEnd"/>
      <w:r w:rsidR="00464B73">
        <w:rPr>
          <w:rFonts w:ascii="Times New Roman" w:hAnsi="Times New Roman" w:cs="Times New Roman"/>
          <w:sz w:val="28"/>
          <w:szCs w:val="28"/>
        </w:rPr>
        <w:t xml:space="preserve"> Дела в отношении Минюста Чувашии не возбуждались.</w:t>
      </w:r>
    </w:p>
    <w:p w:rsidR="00336C1C" w:rsidRDefault="00336C1C" w:rsidP="00F4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правов</w:t>
      </w:r>
      <w:r w:rsidR="00CC64F8">
        <w:rPr>
          <w:rFonts w:ascii="Times New Roman" w:hAnsi="Times New Roman" w:cs="Times New Roman"/>
          <w:sz w:val="28"/>
          <w:szCs w:val="28"/>
        </w:rPr>
        <w:t>ые акты Минюста Чувашии, в которых Управлением выявлены нарушения антимонопольного зак</w:t>
      </w:r>
      <w:r w:rsidR="00704FDD">
        <w:rPr>
          <w:rFonts w:ascii="Times New Roman" w:hAnsi="Times New Roman" w:cs="Times New Roman"/>
          <w:sz w:val="28"/>
          <w:szCs w:val="28"/>
        </w:rPr>
        <w:t>онодательства в 2019 году</w:t>
      </w:r>
      <w:r w:rsidR="00CC64F8">
        <w:rPr>
          <w:rFonts w:ascii="Times New Roman" w:hAnsi="Times New Roman" w:cs="Times New Roman"/>
          <w:sz w:val="28"/>
          <w:szCs w:val="28"/>
        </w:rPr>
        <w:t>, в Минюсте Чувашии отсутствуют.</w:t>
      </w:r>
    </w:p>
    <w:p w:rsidR="00704FDD" w:rsidRDefault="00704FDD" w:rsidP="00F4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оценки эффективности внедрения и организации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Минюсте Чувашии проведена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достижения ключевых показателей эффективности реализации мероприятий </w:t>
      </w:r>
      <w:r w:rsidR="00575A8A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575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A8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75A8A">
        <w:rPr>
          <w:rFonts w:ascii="Times New Roman" w:hAnsi="Times New Roman" w:cs="Times New Roman"/>
          <w:sz w:val="28"/>
          <w:szCs w:val="28"/>
        </w:rPr>
        <w:t>.</w:t>
      </w:r>
    </w:p>
    <w:p w:rsidR="00575A8A" w:rsidRDefault="00575A8A" w:rsidP="00F4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от 7 марта 2019 г. № 62-о «Об утверждении ключевых показателей и Методики расчета ключевых показателей эффективности функционирования в Министерстве юстиции и имущественных отношений Чувашской Республики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определены 4 ключевых показателя, которые установлены в целях снижения рисков нарушения антимонопольного законодательства:</w:t>
      </w:r>
      <w:proofErr w:type="gramEnd"/>
    </w:p>
    <w:p w:rsidR="00A11387" w:rsidRPr="00134DE6" w:rsidRDefault="00A11387" w:rsidP="00134D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4B73">
        <w:rPr>
          <w:rFonts w:ascii="Times New Roman" w:hAnsi="Times New Roman" w:cs="Times New Roman"/>
          <w:sz w:val="28"/>
          <w:szCs w:val="28"/>
        </w:rPr>
        <w:t>)</w:t>
      </w:r>
      <w:r w:rsidRPr="00134DE6">
        <w:rPr>
          <w:rFonts w:ascii="Times New Roman" w:hAnsi="Times New Roman" w:cs="Times New Roman"/>
          <w:sz w:val="28"/>
          <w:szCs w:val="28"/>
        </w:rPr>
        <w:t xml:space="preserve"> </w:t>
      </w:r>
      <w:r w:rsidR="00464B7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34DE6">
        <w:rPr>
          <w:rFonts w:ascii="Times New Roman" w:eastAsia="Times New Roman" w:hAnsi="Times New Roman" w:cs="Times New Roman"/>
          <w:sz w:val="28"/>
          <w:szCs w:val="28"/>
        </w:rPr>
        <w:t>оэффициент снижения количества нарушений антимонопольного законодательства со стороны Минюста Чувашии</w:t>
      </w:r>
      <w:r w:rsidR="00464B73">
        <w:rPr>
          <w:rFonts w:ascii="Times New Roman" w:eastAsia="Times New Roman" w:hAnsi="Times New Roman" w:cs="Times New Roman"/>
          <w:sz w:val="28"/>
          <w:szCs w:val="28"/>
        </w:rPr>
        <w:t xml:space="preserve"> - в</w:t>
      </w:r>
      <w:r w:rsidR="004C14E6" w:rsidRPr="00134DE6">
        <w:rPr>
          <w:rFonts w:ascii="Times New Roman" w:eastAsia="Times New Roman" w:hAnsi="Times New Roman" w:cs="Times New Roman"/>
          <w:sz w:val="28"/>
          <w:szCs w:val="28"/>
        </w:rPr>
        <w:t xml:space="preserve">ыполнено </w:t>
      </w:r>
      <w:r w:rsidR="0082335F">
        <w:rPr>
          <w:rFonts w:ascii="Times New Roman" w:eastAsia="Times New Roman" w:hAnsi="Times New Roman" w:cs="Times New Roman"/>
          <w:sz w:val="28"/>
          <w:szCs w:val="28"/>
        </w:rPr>
        <w:t>(в 2019 г. вынесено- 0;</w:t>
      </w:r>
      <w:r w:rsidR="004C14E6" w:rsidRPr="00134DE6">
        <w:rPr>
          <w:rFonts w:ascii="Times New Roman" w:eastAsia="Times New Roman" w:hAnsi="Times New Roman" w:cs="Times New Roman"/>
          <w:sz w:val="28"/>
          <w:szCs w:val="28"/>
        </w:rPr>
        <w:t xml:space="preserve"> в 2018- </w:t>
      </w:r>
      <w:r w:rsidR="00464B73">
        <w:rPr>
          <w:rFonts w:ascii="Times New Roman" w:eastAsia="Times New Roman" w:hAnsi="Times New Roman" w:cs="Times New Roman"/>
          <w:sz w:val="28"/>
          <w:szCs w:val="28"/>
        </w:rPr>
        <w:t xml:space="preserve">3); </w:t>
      </w:r>
    </w:p>
    <w:p w:rsidR="00A11387" w:rsidRPr="00A11387" w:rsidRDefault="00464B73" w:rsidP="00134D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</w:t>
      </w:r>
      <w:r w:rsidR="00A11387" w:rsidRPr="00A11387">
        <w:rPr>
          <w:rFonts w:ascii="Times New Roman" w:eastAsia="Times New Roman" w:hAnsi="Times New Roman" w:cs="Times New Roman"/>
          <w:sz w:val="28"/>
          <w:szCs w:val="28"/>
        </w:rPr>
        <w:t xml:space="preserve">оля проектов нормативных правовых актов Чувашской Республики,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разработанных Минюстом Чувашии</w:t>
      </w:r>
      <w:r w:rsidR="00A11387" w:rsidRPr="00A11387">
        <w:rPr>
          <w:rFonts w:ascii="Times New Roman" w:eastAsia="Times New Roman" w:hAnsi="Times New Roman" w:cs="Times New Roman"/>
          <w:sz w:val="28"/>
          <w:szCs w:val="28"/>
        </w:rPr>
        <w:t xml:space="preserve"> по курируемым направлениям деятельности, и проектов ведомственных нормати</w:t>
      </w:r>
      <w:r>
        <w:rPr>
          <w:rFonts w:ascii="Times New Roman" w:eastAsia="Times New Roman" w:hAnsi="Times New Roman" w:cs="Times New Roman"/>
          <w:sz w:val="28"/>
          <w:szCs w:val="28"/>
        </w:rPr>
        <w:t>вных правовых актов Минюста Чувашии</w:t>
      </w:r>
      <w:r w:rsidR="00A11387" w:rsidRPr="00A11387">
        <w:rPr>
          <w:rFonts w:ascii="Times New Roman" w:eastAsia="Times New Roman" w:hAnsi="Times New Roman" w:cs="Times New Roman"/>
          <w:sz w:val="28"/>
          <w:szCs w:val="28"/>
        </w:rPr>
        <w:t>, в которых выявлены риски нарушения ан</w:t>
      </w:r>
      <w:r w:rsidR="004C14E6" w:rsidRPr="00134DE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имонопольного законодательства - выполнено</w:t>
      </w:r>
      <w:r w:rsidR="004C14E6" w:rsidRPr="00134DE6">
        <w:rPr>
          <w:rFonts w:ascii="Times New Roman" w:eastAsia="Times New Roman" w:hAnsi="Times New Roman" w:cs="Times New Roman"/>
          <w:sz w:val="28"/>
          <w:szCs w:val="28"/>
        </w:rPr>
        <w:t xml:space="preserve"> (в 2019 г. –</w:t>
      </w:r>
      <w:r w:rsidR="0082335F">
        <w:rPr>
          <w:rFonts w:ascii="Times New Roman" w:eastAsia="Times New Roman" w:hAnsi="Times New Roman" w:cs="Times New Roman"/>
          <w:sz w:val="28"/>
          <w:szCs w:val="28"/>
        </w:rPr>
        <w:t xml:space="preserve"> 0;</w:t>
      </w:r>
      <w:r w:rsidR="004C14E6" w:rsidRPr="00134DE6">
        <w:rPr>
          <w:rFonts w:ascii="Times New Roman" w:eastAsia="Times New Roman" w:hAnsi="Times New Roman" w:cs="Times New Roman"/>
          <w:sz w:val="28"/>
          <w:szCs w:val="28"/>
        </w:rPr>
        <w:t xml:space="preserve"> в 2018 - </w:t>
      </w:r>
      <w:r>
        <w:rPr>
          <w:rFonts w:ascii="Times New Roman" w:eastAsia="Times New Roman" w:hAnsi="Times New Roman" w:cs="Times New Roman"/>
          <w:sz w:val="28"/>
          <w:szCs w:val="28"/>
        </w:rPr>
        <w:t>0);</w:t>
      </w:r>
    </w:p>
    <w:p w:rsidR="00A11387" w:rsidRPr="00A11387" w:rsidRDefault="00464B73" w:rsidP="00134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</w:t>
      </w:r>
      <w:r w:rsidR="00A11387" w:rsidRPr="00A11387">
        <w:rPr>
          <w:rFonts w:ascii="Times New Roman" w:eastAsia="Times New Roman" w:hAnsi="Times New Roman" w:cs="Times New Roman"/>
          <w:sz w:val="28"/>
          <w:szCs w:val="28"/>
        </w:rPr>
        <w:t>оля нормативных правовых актов Чувашской Республики, разработанных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Минюстом Чувашии</w:t>
      </w:r>
      <w:r w:rsidR="00A11387" w:rsidRPr="00A11387">
        <w:rPr>
          <w:rFonts w:ascii="Times New Roman" w:eastAsia="Times New Roman" w:hAnsi="Times New Roman" w:cs="Times New Roman"/>
          <w:sz w:val="28"/>
          <w:szCs w:val="28"/>
        </w:rPr>
        <w:t xml:space="preserve"> по курируемым направлениям деятельности, и проектов ведомственных нормативных правовых актов Министерства, в которых выявлены риски нарушения ан</w:t>
      </w:r>
      <w:r w:rsidR="004C14E6" w:rsidRPr="00134DE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2335F">
        <w:rPr>
          <w:rFonts w:ascii="Times New Roman" w:eastAsia="Times New Roman" w:hAnsi="Times New Roman" w:cs="Times New Roman"/>
          <w:sz w:val="28"/>
          <w:szCs w:val="28"/>
        </w:rPr>
        <w:t xml:space="preserve">имонопольного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4C14E6" w:rsidRPr="00134DE6">
        <w:rPr>
          <w:rFonts w:ascii="Times New Roman" w:eastAsia="Times New Roman" w:hAnsi="Times New Roman" w:cs="Times New Roman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sz w:val="28"/>
          <w:szCs w:val="28"/>
        </w:rPr>
        <w:t>олнено</w:t>
      </w:r>
      <w:r w:rsidR="004C14E6" w:rsidRPr="00134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35F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4C14E6" w:rsidRPr="00134DE6">
        <w:rPr>
          <w:rFonts w:ascii="Times New Roman" w:eastAsia="Times New Roman" w:hAnsi="Times New Roman" w:cs="Times New Roman"/>
          <w:sz w:val="28"/>
          <w:szCs w:val="28"/>
        </w:rPr>
        <w:t xml:space="preserve"> 2019 -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4E6" w:rsidRPr="00134DE6">
        <w:rPr>
          <w:rFonts w:ascii="Times New Roman" w:eastAsia="Times New Roman" w:hAnsi="Times New Roman" w:cs="Times New Roman"/>
          <w:sz w:val="28"/>
          <w:szCs w:val="28"/>
        </w:rPr>
        <w:t>0; в 2018 -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4E6" w:rsidRPr="00134DE6">
        <w:rPr>
          <w:rFonts w:ascii="Times New Roman" w:eastAsia="Times New Roman" w:hAnsi="Times New Roman" w:cs="Times New Roman"/>
          <w:sz w:val="28"/>
          <w:szCs w:val="28"/>
        </w:rPr>
        <w:t>0)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1387" w:rsidRPr="00A11387" w:rsidRDefault="00464B73" w:rsidP="00A11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="00A11387" w:rsidRPr="00A11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A11387" w:rsidRPr="00A11387">
        <w:rPr>
          <w:rFonts w:ascii="Times New Roman" w:eastAsia="Times New Roman" w:hAnsi="Times New Roman" w:cs="Times New Roman"/>
          <w:bCs/>
          <w:sz w:val="28"/>
          <w:szCs w:val="28"/>
        </w:rPr>
        <w:t>оля государственных гражданских служащих Чувашской Республики,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замещающих </w:t>
      </w:r>
      <w:r w:rsidR="00A11387" w:rsidRPr="00A11387">
        <w:rPr>
          <w:rFonts w:ascii="Times New Roman" w:eastAsia="Times New Roman" w:hAnsi="Times New Roman" w:cs="Times New Roman"/>
          <w:bCs/>
          <w:sz w:val="28"/>
          <w:szCs w:val="28"/>
        </w:rPr>
        <w:t>должности государственной гражданской службы Чувашской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Минюсте Чувашии</w:t>
      </w:r>
      <w:r w:rsidR="00A11387" w:rsidRPr="00A11387">
        <w:rPr>
          <w:rFonts w:ascii="Times New Roman" w:eastAsia="Times New Roman" w:hAnsi="Times New Roman" w:cs="Times New Roman"/>
          <w:bCs/>
          <w:sz w:val="28"/>
          <w:szCs w:val="28"/>
        </w:rPr>
        <w:t>, в отношении которых были проведены обучающие мероприятия по антимонопольному законодательств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 и антимонопольному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комплаенсу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в</w:t>
      </w:r>
      <w:r w:rsidR="004C14E6" w:rsidRPr="00134DE6">
        <w:rPr>
          <w:rFonts w:ascii="Times New Roman" w:eastAsia="Times New Roman" w:hAnsi="Times New Roman" w:cs="Times New Roman"/>
          <w:bCs/>
          <w:sz w:val="28"/>
          <w:szCs w:val="28"/>
        </w:rPr>
        <w:t xml:space="preserve">ыполнено. </w:t>
      </w:r>
    </w:p>
    <w:p w:rsidR="00C471D2" w:rsidRDefault="0002339A" w:rsidP="00C4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C471D2">
        <w:rPr>
          <w:rFonts w:ascii="Times New Roman" w:hAnsi="Times New Roman" w:cs="Times New Roman"/>
          <w:sz w:val="28"/>
          <w:szCs w:val="28"/>
        </w:rPr>
        <w:t>сущ</w:t>
      </w:r>
      <w:r w:rsidR="00AF7D4B">
        <w:rPr>
          <w:rFonts w:ascii="Times New Roman" w:hAnsi="Times New Roman" w:cs="Times New Roman"/>
          <w:sz w:val="28"/>
          <w:szCs w:val="28"/>
        </w:rPr>
        <w:t>ествлено ознакомление государственных гражданских служащих</w:t>
      </w:r>
      <w:r w:rsidR="00C90C7C" w:rsidRPr="00C90C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0C7C" w:rsidRPr="00A11387">
        <w:rPr>
          <w:rFonts w:ascii="Times New Roman" w:eastAsia="Times New Roman" w:hAnsi="Times New Roman" w:cs="Times New Roman"/>
          <w:bCs/>
          <w:sz w:val="28"/>
          <w:szCs w:val="28"/>
        </w:rPr>
        <w:t>Чувашской Республики,</w:t>
      </w:r>
      <w:r w:rsidR="00C90C7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замещающих </w:t>
      </w:r>
      <w:r w:rsidR="00C90C7C" w:rsidRPr="00A11387">
        <w:rPr>
          <w:rFonts w:ascii="Times New Roman" w:eastAsia="Times New Roman" w:hAnsi="Times New Roman" w:cs="Times New Roman"/>
          <w:bCs/>
          <w:sz w:val="28"/>
          <w:szCs w:val="28"/>
        </w:rPr>
        <w:t>должности государственной гражданской службы Чувашской Республики</w:t>
      </w:r>
      <w:r w:rsidR="00C90C7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Минюсте Чувашии</w:t>
      </w:r>
      <w:r w:rsidR="00C471D2">
        <w:rPr>
          <w:rFonts w:ascii="Times New Roman" w:hAnsi="Times New Roman" w:cs="Times New Roman"/>
          <w:sz w:val="28"/>
          <w:szCs w:val="28"/>
        </w:rPr>
        <w:t xml:space="preserve"> с приказом от 14 февраля 2019 г. № 31-о «Об утверждении Положения об организации в Министерстве юстиции и имущественных отношений Чувашской Республики системы внутреннего обеспечения соответствия требованиям антимонопольного законодательства».</w:t>
      </w:r>
    </w:p>
    <w:p w:rsidR="00134DE6" w:rsidRDefault="00134DE6" w:rsidP="00C4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310B2">
        <w:rPr>
          <w:rFonts w:ascii="Times New Roman" w:hAnsi="Times New Roman" w:cs="Times New Roman"/>
          <w:sz w:val="28"/>
          <w:szCs w:val="28"/>
        </w:rPr>
        <w:t xml:space="preserve">19 декабря 2019 г. в Минюсте Чувашии </w:t>
      </w:r>
      <w:r w:rsidR="0082335F">
        <w:rPr>
          <w:rFonts w:ascii="Times New Roman" w:hAnsi="Times New Roman" w:cs="Times New Roman"/>
          <w:sz w:val="28"/>
          <w:szCs w:val="28"/>
        </w:rPr>
        <w:t xml:space="preserve">под руководством заместителя министра юстиции и имущественных отношений Чувашской Республики Е.М. Быковой </w:t>
      </w:r>
      <w:r w:rsidR="007310B2">
        <w:rPr>
          <w:rFonts w:ascii="Times New Roman" w:hAnsi="Times New Roman" w:cs="Times New Roman"/>
          <w:sz w:val="28"/>
          <w:szCs w:val="28"/>
        </w:rPr>
        <w:t xml:space="preserve">с представителями отдела </w:t>
      </w:r>
      <w:r w:rsidR="0082335F">
        <w:rPr>
          <w:rFonts w:ascii="Times New Roman" w:hAnsi="Times New Roman" w:cs="Times New Roman"/>
          <w:sz w:val="28"/>
          <w:szCs w:val="28"/>
        </w:rPr>
        <w:t>учета, регистрации права собственности и актуализации объектов недвижимого имущества, отдела по реализации государственной политики в области земельных отношений, отдела доходов от управления, аренды и контроля за использованием государственного имущества, отдела регистрации ведомственных нормативных актов и мониторинга законодательства</w:t>
      </w:r>
      <w:proofErr w:type="gramEnd"/>
      <w:r w:rsidR="0082335F">
        <w:rPr>
          <w:rFonts w:ascii="Times New Roman" w:hAnsi="Times New Roman" w:cs="Times New Roman"/>
          <w:sz w:val="28"/>
          <w:szCs w:val="28"/>
        </w:rPr>
        <w:t xml:space="preserve"> Чувашской Республики, отдела представления государственных интересов были обсуждены результаты правоприменительной практики обеспечения соответствия антимонопольного законодательства, а также разъяснены понятия и принципы антимонопольного </w:t>
      </w:r>
      <w:proofErr w:type="spellStart"/>
      <w:r w:rsidR="0082335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2335F">
        <w:rPr>
          <w:rFonts w:ascii="Times New Roman" w:hAnsi="Times New Roman" w:cs="Times New Roman"/>
          <w:sz w:val="28"/>
          <w:szCs w:val="28"/>
        </w:rPr>
        <w:t>, необходимости и порядка его организации.</w:t>
      </w:r>
    </w:p>
    <w:p w:rsidR="00134DE6" w:rsidRDefault="00134DE6" w:rsidP="00C4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0C7C">
        <w:rPr>
          <w:rFonts w:ascii="Times New Roman" w:hAnsi="Times New Roman" w:cs="Times New Roman"/>
          <w:sz w:val="28"/>
          <w:szCs w:val="28"/>
        </w:rPr>
        <w:t>Таким образом, у</w:t>
      </w:r>
      <w:r>
        <w:rPr>
          <w:rFonts w:ascii="Times New Roman" w:hAnsi="Times New Roman" w:cs="Times New Roman"/>
          <w:sz w:val="28"/>
          <w:szCs w:val="28"/>
        </w:rPr>
        <w:t>твержденные ключевые показатели эффективности функ</w:t>
      </w:r>
      <w:r w:rsidR="007310B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Минюсте Чувашии выполнены в полном объеме.</w:t>
      </w:r>
    </w:p>
    <w:p w:rsidR="00CD67C8" w:rsidRDefault="00C471D2" w:rsidP="00C47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D67C8">
        <w:rPr>
          <w:rFonts w:ascii="Times New Roman" w:hAnsi="Times New Roman" w:cs="Times New Roman"/>
          <w:sz w:val="28"/>
          <w:szCs w:val="28"/>
        </w:rPr>
        <w:t>В целях совершенствования дальнейшей работы по внутреннему обеспечению соответствия требованиям антимонопольного законодательства в Минюсте Чувашии предлагается:</w:t>
      </w:r>
    </w:p>
    <w:p w:rsidR="00C471D2" w:rsidRDefault="00CD67C8" w:rsidP="00CD6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внести изменения в должностные регламенты государственных гражданских служащих </w:t>
      </w:r>
      <w:r w:rsidR="00C90C7C" w:rsidRPr="00A11387">
        <w:rPr>
          <w:rFonts w:ascii="Times New Roman" w:eastAsia="Times New Roman" w:hAnsi="Times New Roman" w:cs="Times New Roman"/>
          <w:bCs/>
          <w:sz w:val="28"/>
          <w:szCs w:val="28"/>
        </w:rPr>
        <w:t>Чувашской Республики,</w:t>
      </w:r>
      <w:r w:rsidR="00C90C7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замещающих </w:t>
      </w:r>
      <w:r w:rsidR="00C90C7C" w:rsidRPr="00A11387">
        <w:rPr>
          <w:rFonts w:ascii="Times New Roman" w:eastAsia="Times New Roman" w:hAnsi="Times New Roman" w:cs="Times New Roman"/>
          <w:bCs/>
          <w:sz w:val="28"/>
          <w:szCs w:val="28"/>
        </w:rPr>
        <w:t>должности государственной гражданской службы Чувашской Республики</w:t>
      </w:r>
      <w:r w:rsidR="00C90C7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Минюсте Чувашии</w:t>
      </w:r>
      <w:r w:rsidR="00C90C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части требований о знании и изучении антимонопольного законодательства;</w:t>
      </w:r>
    </w:p>
    <w:p w:rsidR="00CD67C8" w:rsidRDefault="00CD67C8" w:rsidP="00CD6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необходимые нормативные правовые акты Минюста Чувашии для реализации </w:t>
      </w:r>
      <w:r w:rsidR="00A729B5">
        <w:rPr>
          <w:rFonts w:ascii="Times New Roman" w:hAnsi="Times New Roman" w:cs="Times New Roman"/>
          <w:sz w:val="28"/>
          <w:szCs w:val="28"/>
        </w:rPr>
        <w:t>антимонопольного законодательства на 2020 год;</w:t>
      </w:r>
    </w:p>
    <w:p w:rsidR="00CD67C8" w:rsidRPr="00CD67C8" w:rsidRDefault="00CD67C8" w:rsidP="00CD6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по </w:t>
      </w:r>
      <w:r w:rsidR="00A729B5">
        <w:rPr>
          <w:rFonts w:ascii="Times New Roman" w:hAnsi="Times New Roman" w:cs="Times New Roman"/>
          <w:sz w:val="28"/>
          <w:szCs w:val="28"/>
        </w:rPr>
        <w:t xml:space="preserve">анализу </w:t>
      </w:r>
      <w:r>
        <w:rPr>
          <w:rFonts w:ascii="Times New Roman" w:hAnsi="Times New Roman" w:cs="Times New Roman"/>
          <w:sz w:val="28"/>
          <w:szCs w:val="28"/>
        </w:rPr>
        <w:t>правоприменительной практики обеспечения соответствия антимонопольного законодательства</w:t>
      </w:r>
      <w:r w:rsidR="00C90C7C">
        <w:rPr>
          <w:rFonts w:ascii="Times New Roman" w:hAnsi="Times New Roman" w:cs="Times New Roman"/>
          <w:sz w:val="28"/>
          <w:szCs w:val="28"/>
        </w:rPr>
        <w:t xml:space="preserve"> в Минюсте Чувашии.</w:t>
      </w:r>
    </w:p>
    <w:p w:rsidR="00CC64F8" w:rsidRDefault="00CC64F8" w:rsidP="00F4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47" w:rsidRDefault="004F4947" w:rsidP="00F4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47" w:rsidRPr="00336C1C" w:rsidRDefault="004F4947" w:rsidP="00F43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Михайлов</w:t>
      </w:r>
    </w:p>
    <w:sectPr w:rsidR="004F4947" w:rsidRPr="00336C1C" w:rsidSect="001760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76"/>
    <w:rsid w:val="0002339A"/>
    <w:rsid w:val="00024166"/>
    <w:rsid w:val="00045A08"/>
    <w:rsid w:val="000644F3"/>
    <w:rsid w:val="00134DE6"/>
    <w:rsid w:val="0017604D"/>
    <w:rsid w:val="002323C4"/>
    <w:rsid w:val="00336C1C"/>
    <w:rsid w:val="0041645E"/>
    <w:rsid w:val="00426D7E"/>
    <w:rsid w:val="00464B73"/>
    <w:rsid w:val="00470AB3"/>
    <w:rsid w:val="004C14E6"/>
    <w:rsid w:val="004E6F26"/>
    <w:rsid w:val="004F4947"/>
    <w:rsid w:val="00575A8A"/>
    <w:rsid w:val="00616578"/>
    <w:rsid w:val="0065249F"/>
    <w:rsid w:val="006574DA"/>
    <w:rsid w:val="00693E2D"/>
    <w:rsid w:val="006E5169"/>
    <w:rsid w:val="00704FDD"/>
    <w:rsid w:val="007310B2"/>
    <w:rsid w:val="007C59FB"/>
    <w:rsid w:val="007F13DF"/>
    <w:rsid w:val="0082335F"/>
    <w:rsid w:val="00827946"/>
    <w:rsid w:val="00827D4F"/>
    <w:rsid w:val="00832139"/>
    <w:rsid w:val="008522FB"/>
    <w:rsid w:val="00906776"/>
    <w:rsid w:val="00992733"/>
    <w:rsid w:val="00A11387"/>
    <w:rsid w:val="00A729B5"/>
    <w:rsid w:val="00AD2907"/>
    <w:rsid w:val="00AF7D4B"/>
    <w:rsid w:val="00B44593"/>
    <w:rsid w:val="00B45F2F"/>
    <w:rsid w:val="00B7652B"/>
    <w:rsid w:val="00B80E8B"/>
    <w:rsid w:val="00BB33D1"/>
    <w:rsid w:val="00C471D2"/>
    <w:rsid w:val="00C90C7C"/>
    <w:rsid w:val="00CC64F8"/>
    <w:rsid w:val="00CD67C8"/>
    <w:rsid w:val="00D361EF"/>
    <w:rsid w:val="00DC2219"/>
    <w:rsid w:val="00EC567B"/>
    <w:rsid w:val="00F14B45"/>
    <w:rsid w:val="00F43766"/>
    <w:rsid w:val="00F57611"/>
    <w:rsid w:val="00F80804"/>
    <w:rsid w:val="00FA27AD"/>
    <w:rsid w:val="00FA31E1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C0C0-CE43-4822-9130-0113F92C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Елена Нягина</dc:creator>
  <cp:keywords/>
  <dc:description/>
  <cp:lastModifiedBy>Маскина Оксана Минюст Чувашии</cp:lastModifiedBy>
  <cp:revision>29</cp:revision>
  <cp:lastPrinted>2020-02-13T07:49:00Z</cp:lastPrinted>
  <dcterms:created xsi:type="dcterms:W3CDTF">2019-07-11T07:56:00Z</dcterms:created>
  <dcterms:modified xsi:type="dcterms:W3CDTF">2020-02-13T08:02:00Z</dcterms:modified>
</cp:coreProperties>
</file>