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B6" w:rsidRDefault="000A0AB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0AB6" w:rsidRDefault="000A0AB6">
      <w:pPr>
        <w:pStyle w:val="ConsPlusNormal"/>
        <w:jc w:val="both"/>
        <w:outlineLvl w:val="0"/>
      </w:pPr>
    </w:p>
    <w:p w:rsidR="000A0AB6" w:rsidRDefault="000A0AB6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0A0AB6" w:rsidRDefault="000A0AB6">
      <w:pPr>
        <w:pStyle w:val="ConsPlusTitle"/>
        <w:jc w:val="center"/>
      </w:pPr>
      <w:r>
        <w:t>ЧУВАШСКОЙ РЕСПУБЛИКИ</w:t>
      </w:r>
    </w:p>
    <w:p w:rsidR="000A0AB6" w:rsidRDefault="000A0AB6">
      <w:pPr>
        <w:pStyle w:val="ConsPlusTitle"/>
        <w:jc w:val="center"/>
      </w:pPr>
    </w:p>
    <w:p w:rsidR="000A0AB6" w:rsidRDefault="000A0AB6">
      <w:pPr>
        <w:pStyle w:val="ConsPlusTitle"/>
        <w:jc w:val="center"/>
      </w:pPr>
      <w:r>
        <w:t>РЕШЕНИЕ</w:t>
      </w:r>
    </w:p>
    <w:p w:rsidR="000A0AB6" w:rsidRDefault="000A0AB6">
      <w:pPr>
        <w:pStyle w:val="ConsPlusTitle"/>
        <w:jc w:val="center"/>
      </w:pPr>
      <w:r>
        <w:t>от 14 апреля 2016 г. N 237</w:t>
      </w:r>
    </w:p>
    <w:p w:rsidR="000A0AB6" w:rsidRDefault="000A0AB6">
      <w:pPr>
        <w:pStyle w:val="ConsPlusTitle"/>
        <w:jc w:val="center"/>
      </w:pPr>
    </w:p>
    <w:p w:rsidR="000A0AB6" w:rsidRDefault="000A0AB6">
      <w:pPr>
        <w:pStyle w:val="ConsPlusTitle"/>
        <w:jc w:val="center"/>
      </w:pPr>
      <w:r>
        <w:t>О ПОРЯДКЕ СООБЩЕНИЯ ЛИЦАМИ, ЗАМЕЩАЮЩИМИ</w:t>
      </w:r>
    </w:p>
    <w:p w:rsidR="000A0AB6" w:rsidRDefault="000A0AB6">
      <w:pPr>
        <w:pStyle w:val="ConsPlusTitle"/>
        <w:jc w:val="center"/>
      </w:pPr>
      <w:r>
        <w:t>МУНИЦИПАЛЬНЫЕ ДОЛЖНОСТИ, И МУНИЦИПАЛЬНЫМИ СЛУЖАЩИМИ,</w:t>
      </w:r>
    </w:p>
    <w:p w:rsidR="000A0AB6" w:rsidRDefault="000A0AB6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ПОЛНОМОЧИЯ ПРЕДСТАВИТЕЛЯ НАНИМАТЕЛЯ</w:t>
      </w:r>
    </w:p>
    <w:p w:rsidR="000A0AB6" w:rsidRDefault="000A0AB6">
      <w:pPr>
        <w:pStyle w:val="ConsPlusTitle"/>
        <w:jc w:val="center"/>
      </w:pPr>
      <w:r>
        <w:t>(РАБОТОДАТЕЛЯ) В ОРГАНАХ МЕСТНОГО САМОУПРАВЛЕНИЯ</w:t>
      </w:r>
    </w:p>
    <w:p w:rsidR="000A0AB6" w:rsidRDefault="000A0AB6">
      <w:pPr>
        <w:pStyle w:val="ConsPlusTitle"/>
        <w:jc w:val="center"/>
      </w:pPr>
      <w:r>
        <w:t>ГОРОДА ЧЕБОКСАРЫ, О ВОЗНИКНОВЕНИИ ЛИЧНОЙ ЗАИНТЕРЕСОВАННОСТИ</w:t>
      </w:r>
    </w:p>
    <w:p w:rsidR="000A0AB6" w:rsidRDefault="000A0AB6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A0AB6" w:rsidRDefault="000A0AB6">
      <w:pPr>
        <w:pStyle w:val="ConsPlusTitle"/>
        <w:jc w:val="center"/>
      </w:pPr>
      <w:r>
        <w:t>ИЛИ МОЖЕТ ПРИВЕСТИ К КОНФЛИКТУ ИНТЕРЕСОВ</w:t>
      </w: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7" w:history="1">
        <w:r>
          <w:rPr>
            <w:color w:val="0000FF"/>
          </w:rPr>
          <w:t>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>
        <w:t xml:space="preserve"> к конфликту интересов, и о внесении изменений в некоторые акты Президента Российской Федерации", Чебоксарское городское Собрание депутатов решило:</w:t>
      </w:r>
    </w:p>
    <w:p w:rsidR="000A0AB6" w:rsidRDefault="000A0AB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должности, и муниципальными служащими, осуществляющими полномочия представителя нанимателя (работодателя) в органах местного самоуправления города Чебоксары,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0A0AB6" w:rsidRDefault="000A0AB6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A0AB6" w:rsidRDefault="000A0A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proofErr w:type="spellStart"/>
      <w:r>
        <w:t>Н.Н.Владимиров</w:t>
      </w:r>
      <w:proofErr w:type="spellEnd"/>
      <w:r>
        <w:t>).</w:t>
      </w: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right"/>
      </w:pPr>
      <w:r>
        <w:t>Глава города Чебоксары</w:t>
      </w:r>
    </w:p>
    <w:p w:rsidR="000A0AB6" w:rsidRDefault="000A0AB6">
      <w:pPr>
        <w:pStyle w:val="ConsPlusNormal"/>
        <w:jc w:val="right"/>
      </w:pPr>
      <w:r>
        <w:t>Л.И.ЧЕРКЕСОВ</w:t>
      </w: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right"/>
        <w:outlineLvl w:val="0"/>
      </w:pPr>
      <w:r>
        <w:t>Утвержден</w:t>
      </w:r>
    </w:p>
    <w:p w:rsidR="000A0AB6" w:rsidRDefault="000A0AB6">
      <w:pPr>
        <w:pStyle w:val="ConsPlusNormal"/>
        <w:jc w:val="right"/>
      </w:pPr>
      <w:r>
        <w:t>решением</w:t>
      </w:r>
    </w:p>
    <w:p w:rsidR="000A0AB6" w:rsidRDefault="000A0AB6">
      <w:pPr>
        <w:pStyle w:val="ConsPlusNormal"/>
        <w:jc w:val="right"/>
      </w:pPr>
      <w:r>
        <w:t>Чебоксарского городского</w:t>
      </w:r>
    </w:p>
    <w:p w:rsidR="000A0AB6" w:rsidRDefault="000A0AB6">
      <w:pPr>
        <w:pStyle w:val="ConsPlusNormal"/>
        <w:jc w:val="right"/>
      </w:pPr>
      <w:r>
        <w:t>Собрания депутатов</w:t>
      </w:r>
    </w:p>
    <w:p w:rsidR="000A0AB6" w:rsidRDefault="000A0AB6">
      <w:pPr>
        <w:pStyle w:val="ConsPlusNormal"/>
        <w:jc w:val="right"/>
      </w:pPr>
      <w:r>
        <w:t>от 14.04.2016 N 237</w:t>
      </w: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Title"/>
        <w:jc w:val="center"/>
      </w:pPr>
      <w:bookmarkStart w:id="1" w:name="P33"/>
      <w:bookmarkEnd w:id="1"/>
      <w:r>
        <w:t>ПОРЯДОК</w:t>
      </w:r>
    </w:p>
    <w:p w:rsidR="000A0AB6" w:rsidRDefault="000A0AB6">
      <w:pPr>
        <w:pStyle w:val="ConsPlusTitle"/>
        <w:jc w:val="center"/>
      </w:pPr>
      <w:r>
        <w:t>СООБЩЕНИЯ ЛИЦАМИ, ЗАМЕЩАЮЩИМИ МУНИЦИПАЛЬНЫЕ ДОЛЖНОСТИ,</w:t>
      </w:r>
    </w:p>
    <w:p w:rsidR="000A0AB6" w:rsidRDefault="000A0AB6">
      <w:pPr>
        <w:pStyle w:val="ConsPlusTitle"/>
        <w:jc w:val="center"/>
      </w:pPr>
      <w:r>
        <w:t>И МУНИЦИПАЛЬНЫМИ СЛУЖАЩИМИ, ОСУЩЕСТВЛЯЮЩИМИ ПОЛНОМОЧИЯ</w:t>
      </w:r>
    </w:p>
    <w:p w:rsidR="000A0AB6" w:rsidRDefault="000A0AB6">
      <w:pPr>
        <w:pStyle w:val="ConsPlusTitle"/>
        <w:jc w:val="center"/>
      </w:pPr>
      <w:r>
        <w:lastRenderedPageBreak/>
        <w:t>ПРЕДСТАВИТЕЛЯ НАНИМАТЕЛЯ (РАБОТОДАТЕЛЯ)</w:t>
      </w:r>
    </w:p>
    <w:p w:rsidR="000A0AB6" w:rsidRDefault="000A0AB6">
      <w:pPr>
        <w:pStyle w:val="ConsPlusTitle"/>
        <w:jc w:val="center"/>
      </w:pPr>
      <w:r>
        <w:t>В ОРГАНАХ МЕСТНОГО САМОУПРАВЛЕНИЯ ГОРОДА ЧЕБОКСАРЫ,</w:t>
      </w:r>
    </w:p>
    <w:p w:rsidR="000A0AB6" w:rsidRDefault="000A0AB6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0A0AB6" w:rsidRDefault="000A0AB6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A0AB6" w:rsidRDefault="000A0AB6">
      <w:pPr>
        <w:pStyle w:val="ConsPlusTitle"/>
        <w:jc w:val="center"/>
      </w:pPr>
      <w:r>
        <w:t>ИЛИ МОЖЕТ ПРИВЕСТИ К КОНФЛИКТУ ИНТЕРЕСОВ</w:t>
      </w: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ind w:firstLine="540"/>
        <w:jc w:val="both"/>
      </w:pPr>
      <w:r>
        <w:t>1. Настоящим Порядком определяется порядок сообщения лицами, замещающими муниципальные должности, и муниципальными служащими, осуществляющими полномочия представителя нанимателя (работодателя) в органах местного самоуправления города Чебоксары,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0AB6" w:rsidRDefault="000A0A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 и муниципальными служащими, осуществляющими полномочия представителя нанимателя (работодателя) в органах местного самоуправления города Чебоксары,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proofErr w:type="gramEnd"/>
    </w:p>
    <w:p w:rsidR="000A0AB6" w:rsidRDefault="000A0A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замещающие муниципальные должности, и муниципальные служащие, осуществляющие полномочия представителя нанимателя (работодателя) в органах местного самоуправления города Чебоксары, направляют </w:t>
      </w:r>
      <w:hyperlink w:anchor="P75" w:history="1">
        <w:r>
          <w:rPr>
            <w:color w:val="0000FF"/>
          </w:rPr>
          <w:t>уведомление</w:t>
        </w:r>
      </w:hyperlink>
      <w:r>
        <w:t xml:space="preserve"> в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Чебоксары, составленное по форме, указанной в приложении к настоящему Порядку.</w:t>
      </w:r>
      <w:proofErr w:type="gramEnd"/>
    </w:p>
    <w:p w:rsidR="000A0AB6" w:rsidRDefault="000A0AB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Уведомления, представленные лицами, замещающими муниципальные должности, и муниципальными служащими, осуществляющими полномочия представителя нанимателя (работодателя) в органах местного самоуправления города Чебоксары, рассматриваются 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Чебоксары, в порядке, установленном </w:t>
      </w:r>
      <w:hyperlink r:id="rId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от</w:t>
      </w:r>
      <w:proofErr w:type="gramEnd"/>
      <w:r>
        <w:t xml:space="preserve"> 24 сентября 2013 года N 1138 "О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Чебоксары".</w:t>
      </w: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right"/>
        <w:outlineLvl w:val="1"/>
      </w:pPr>
      <w:r>
        <w:t>Приложение</w:t>
      </w:r>
    </w:p>
    <w:p w:rsidR="000A0AB6" w:rsidRDefault="000A0AB6">
      <w:pPr>
        <w:pStyle w:val="ConsPlusNormal"/>
        <w:jc w:val="right"/>
      </w:pPr>
      <w:r>
        <w:t>к Порядку сообщения лицами, замещающими</w:t>
      </w:r>
    </w:p>
    <w:p w:rsidR="000A0AB6" w:rsidRDefault="000A0AB6">
      <w:pPr>
        <w:pStyle w:val="ConsPlusNormal"/>
        <w:jc w:val="right"/>
      </w:pPr>
      <w:r>
        <w:t xml:space="preserve">муниципальные должности, и </w:t>
      </w:r>
      <w:proofErr w:type="gramStart"/>
      <w:r>
        <w:t>муниципальными</w:t>
      </w:r>
      <w:proofErr w:type="gramEnd"/>
    </w:p>
    <w:p w:rsidR="000A0AB6" w:rsidRDefault="000A0AB6">
      <w:pPr>
        <w:pStyle w:val="ConsPlusNormal"/>
        <w:jc w:val="right"/>
      </w:pPr>
      <w:r>
        <w:t>служащими, осуществляющими полномочия</w:t>
      </w:r>
    </w:p>
    <w:p w:rsidR="000A0AB6" w:rsidRDefault="000A0AB6">
      <w:pPr>
        <w:pStyle w:val="ConsPlusNormal"/>
        <w:jc w:val="right"/>
      </w:pPr>
      <w:r>
        <w:t>представителя нанимателя (работодателя)</w:t>
      </w:r>
    </w:p>
    <w:p w:rsidR="000A0AB6" w:rsidRDefault="000A0AB6">
      <w:pPr>
        <w:pStyle w:val="ConsPlusNormal"/>
        <w:jc w:val="right"/>
      </w:pPr>
      <w:r>
        <w:t>в органах местного самоуправления</w:t>
      </w:r>
    </w:p>
    <w:p w:rsidR="000A0AB6" w:rsidRDefault="000A0AB6">
      <w:pPr>
        <w:pStyle w:val="ConsPlusNormal"/>
        <w:jc w:val="right"/>
      </w:pPr>
      <w:r>
        <w:t>города Чебоксары, о возникновении</w:t>
      </w:r>
    </w:p>
    <w:p w:rsidR="000A0AB6" w:rsidRDefault="000A0AB6">
      <w:pPr>
        <w:pStyle w:val="ConsPlusNormal"/>
        <w:jc w:val="right"/>
      </w:pPr>
      <w:r>
        <w:t>личной заинтересованности при исполнении</w:t>
      </w:r>
    </w:p>
    <w:p w:rsidR="000A0AB6" w:rsidRDefault="000A0AB6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A0AB6" w:rsidRDefault="000A0AB6">
      <w:pPr>
        <w:pStyle w:val="ConsPlusNormal"/>
        <w:jc w:val="right"/>
      </w:pPr>
      <w:r>
        <w:lastRenderedPageBreak/>
        <w:t>или может привести конфликту интересов</w:t>
      </w: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nformat"/>
        <w:jc w:val="both"/>
      </w:pPr>
      <w:r>
        <w:t xml:space="preserve">                                  В комиссию по соблюдению требований</w:t>
      </w:r>
    </w:p>
    <w:p w:rsidR="000A0AB6" w:rsidRDefault="000A0AB6">
      <w:pPr>
        <w:pStyle w:val="ConsPlusNonformat"/>
        <w:jc w:val="both"/>
      </w:pPr>
      <w:r>
        <w:t xml:space="preserve">                                  к служебному поведению лиц, замещающих</w:t>
      </w:r>
    </w:p>
    <w:p w:rsidR="000A0AB6" w:rsidRDefault="000A0AB6">
      <w:pPr>
        <w:pStyle w:val="ConsPlusNonformat"/>
        <w:jc w:val="both"/>
      </w:pPr>
      <w:r>
        <w:t xml:space="preserve">                                  муниципальные должности, и </w:t>
      </w:r>
      <w:proofErr w:type="gramStart"/>
      <w:r>
        <w:t>муниципальных</w:t>
      </w:r>
      <w:proofErr w:type="gramEnd"/>
    </w:p>
    <w:p w:rsidR="000A0AB6" w:rsidRDefault="000A0AB6">
      <w:pPr>
        <w:pStyle w:val="ConsPlusNonformat"/>
        <w:jc w:val="both"/>
      </w:pPr>
      <w:r>
        <w:t xml:space="preserve">                                  служащих, осуществляющих полномочия</w:t>
      </w:r>
    </w:p>
    <w:p w:rsidR="000A0AB6" w:rsidRDefault="000A0AB6">
      <w:pPr>
        <w:pStyle w:val="ConsPlusNonformat"/>
        <w:jc w:val="both"/>
      </w:pPr>
      <w:r>
        <w:t xml:space="preserve">                                  представителя нанимателя (работодателя),</w:t>
      </w:r>
    </w:p>
    <w:p w:rsidR="000A0AB6" w:rsidRDefault="000A0AB6">
      <w:pPr>
        <w:pStyle w:val="ConsPlusNonformat"/>
        <w:jc w:val="both"/>
      </w:pPr>
      <w:r>
        <w:t xml:space="preserve">                                  и урегулированию конфликта интересов</w:t>
      </w:r>
    </w:p>
    <w:p w:rsidR="000A0AB6" w:rsidRDefault="000A0AB6">
      <w:pPr>
        <w:pStyle w:val="ConsPlusNonformat"/>
        <w:jc w:val="both"/>
      </w:pPr>
      <w:r>
        <w:t xml:space="preserve">                                  в органах местного самоуправления</w:t>
      </w:r>
    </w:p>
    <w:p w:rsidR="000A0AB6" w:rsidRDefault="000A0AB6">
      <w:pPr>
        <w:pStyle w:val="ConsPlusNonformat"/>
        <w:jc w:val="both"/>
      </w:pPr>
      <w:r>
        <w:t xml:space="preserve">                                  города Чебоксары</w:t>
      </w:r>
    </w:p>
    <w:p w:rsidR="000A0AB6" w:rsidRDefault="000A0AB6">
      <w:pPr>
        <w:pStyle w:val="ConsPlusNonformat"/>
        <w:jc w:val="both"/>
      </w:pPr>
    </w:p>
    <w:p w:rsidR="000A0AB6" w:rsidRDefault="000A0AB6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0A0AB6" w:rsidRDefault="000A0AB6">
      <w:pPr>
        <w:pStyle w:val="ConsPlusNonformat"/>
        <w:jc w:val="both"/>
      </w:pPr>
      <w:r>
        <w:t xml:space="preserve">                                        (Ф.И.О., замещаемая должность)</w:t>
      </w:r>
    </w:p>
    <w:p w:rsidR="000A0AB6" w:rsidRDefault="000A0AB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A0AB6" w:rsidRDefault="000A0AB6">
      <w:pPr>
        <w:pStyle w:val="ConsPlusNonformat"/>
        <w:jc w:val="both"/>
      </w:pPr>
    </w:p>
    <w:p w:rsidR="000A0AB6" w:rsidRDefault="000A0AB6">
      <w:pPr>
        <w:pStyle w:val="ConsPlusNonformat"/>
        <w:jc w:val="both"/>
      </w:pPr>
      <w:bookmarkStart w:id="2" w:name="P75"/>
      <w:bookmarkEnd w:id="2"/>
      <w:r>
        <w:t xml:space="preserve">                                УВЕДОМЛЕНИЕ</w:t>
      </w:r>
    </w:p>
    <w:p w:rsidR="000A0AB6" w:rsidRDefault="000A0AB6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0A0AB6" w:rsidRDefault="000A0AB6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A0AB6" w:rsidRDefault="000A0AB6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0A0AB6" w:rsidRDefault="000A0AB6">
      <w:pPr>
        <w:pStyle w:val="ConsPlusNonformat"/>
        <w:jc w:val="both"/>
      </w:pPr>
    </w:p>
    <w:p w:rsidR="000A0AB6" w:rsidRDefault="000A0AB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A0AB6" w:rsidRDefault="000A0AB6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0A0AB6" w:rsidRDefault="000A0AB6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A0AB6" w:rsidRDefault="000A0AB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A0AB6" w:rsidRDefault="000A0AB6">
      <w:pPr>
        <w:pStyle w:val="ConsPlusNonformat"/>
        <w:jc w:val="both"/>
      </w:pPr>
      <w:r>
        <w:t>заинтересованности: _______________________________________________________</w:t>
      </w:r>
    </w:p>
    <w:p w:rsidR="000A0AB6" w:rsidRDefault="000A0AB6">
      <w:pPr>
        <w:pStyle w:val="ConsPlusNonformat"/>
        <w:jc w:val="both"/>
      </w:pPr>
      <w:r>
        <w:t>__________________________________________________________________________.</w:t>
      </w:r>
    </w:p>
    <w:p w:rsidR="000A0AB6" w:rsidRDefault="000A0AB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A0AB6" w:rsidRDefault="000A0AB6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0A0AB6" w:rsidRDefault="000A0AB6">
      <w:pPr>
        <w:pStyle w:val="ConsPlusNonformat"/>
        <w:jc w:val="both"/>
      </w:pPr>
      <w:r>
        <w:t>__________________________________________________________________________.</w:t>
      </w:r>
    </w:p>
    <w:p w:rsidR="000A0AB6" w:rsidRDefault="000A0AB6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A0AB6" w:rsidRDefault="000A0AB6">
      <w:pPr>
        <w:pStyle w:val="ConsPlusNonformat"/>
        <w:jc w:val="both"/>
      </w:pPr>
      <w:r>
        <w:t>интересов: ________________________________________________________________</w:t>
      </w:r>
    </w:p>
    <w:p w:rsidR="000A0AB6" w:rsidRDefault="000A0AB6">
      <w:pPr>
        <w:pStyle w:val="ConsPlusNonformat"/>
        <w:jc w:val="both"/>
      </w:pPr>
      <w:r>
        <w:t>__________________________________________________________________________.</w:t>
      </w:r>
    </w:p>
    <w:p w:rsidR="000A0AB6" w:rsidRDefault="000A0AB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A0AB6" w:rsidRDefault="000A0AB6">
      <w:pPr>
        <w:pStyle w:val="ConsPlusNonformat"/>
        <w:jc w:val="both"/>
      </w:pPr>
      <w:r>
        <w:t>по   соблюдению   требований   к   служебному   поведению  лиц,  замещающих</w:t>
      </w:r>
    </w:p>
    <w:p w:rsidR="000A0AB6" w:rsidRDefault="000A0AB6">
      <w:pPr>
        <w:pStyle w:val="ConsPlusNonformat"/>
        <w:jc w:val="both"/>
      </w:pPr>
      <w:r>
        <w:t>муниципальные   должности,   и   муниципальных   служащих,   осуществляющих</w:t>
      </w:r>
    </w:p>
    <w:p w:rsidR="000A0AB6" w:rsidRDefault="000A0AB6">
      <w:pPr>
        <w:pStyle w:val="ConsPlusNonformat"/>
        <w:jc w:val="both"/>
      </w:pPr>
      <w:r>
        <w:t>полномочия   представителя   нанимателя  (работодателя),  и  урегулированию</w:t>
      </w:r>
    </w:p>
    <w:p w:rsidR="000A0AB6" w:rsidRDefault="000A0AB6">
      <w:pPr>
        <w:pStyle w:val="ConsPlusNonformat"/>
        <w:jc w:val="both"/>
      </w:pPr>
      <w:r>
        <w:t xml:space="preserve">конфликта  интересов в органах местного самоуправления города Чебоксары </w:t>
      </w:r>
      <w:proofErr w:type="gramStart"/>
      <w:r>
        <w:t>при</w:t>
      </w:r>
      <w:proofErr w:type="gramEnd"/>
    </w:p>
    <w:p w:rsidR="000A0AB6" w:rsidRDefault="000A0AB6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A0AB6" w:rsidRDefault="000A0AB6">
      <w:pPr>
        <w:pStyle w:val="ConsPlusNonformat"/>
        <w:jc w:val="both"/>
      </w:pPr>
    </w:p>
    <w:p w:rsidR="000A0AB6" w:rsidRDefault="000A0AB6">
      <w:pPr>
        <w:pStyle w:val="ConsPlusNonformat"/>
        <w:jc w:val="both"/>
      </w:pPr>
      <w:r>
        <w:t>___________ 20___ г. _____________ ________________________________________</w:t>
      </w:r>
    </w:p>
    <w:p w:rsidR="000A0AB6" w:rsidRDefault="000A0AB6">
      <w:pPr>
        <w:pStyle w:val="ConsPlusNonformat"/>
        <w:jc w:val="both"/>
      </w:pPr>
      <w:r>
        <w:t xml:space="preserve">                       (подпись)            (расшифровка подписи)</w:t>
      </w: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jc w:val="both"/>
      </w:pPr>
    </w:p>
    <w:p w:rsidR="000A0AB6" w:rsidRDefault="000A0A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16A" w:rsidRDefault="00E5216A"/>
    <w:sectPr w:rsidR="00E5216A" w:rsidSect="008A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B6"/>
    <w:rsid w:val="000A0AB6"/>
    <w:rsid w:val="00E5216A"/>
    <w:rsid w:val="00F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1BF376DC11C43D2BEAB60FC4E018311D8967DD1CDC477028DEEB6476072224A9767A5AE4EE47B6284759D85b4n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A1BF376DC11C43D2BEAB60FC4E018313D49777DDCDC477028DEEB64760722258973FABAA41AE2A23CF7A9C8353A05986D8D175b8n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1BF376DC11C43D2BEAB60FC4E018313D49777DDCDC477028DEEB64760722258973FA9AD4DF12F36DE22908649BE5C9DC4D3778Eb6n0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1BF376DC11C43D2BEB56DEA225F8718DAC878D0CCC82558D2B5EB106978751FD866F9EB1FF77A63847798994FA05Eb9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2021-04-22T06:05:00Z</dcterms:created>
  <dcterms:modified xsi:type="dcterms:W3CDTF">2021-04-22T06:05:00Z</dcterms:modified>
</cp:coreProperties>
</file>